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7E027" w14:textId="77777777" w:rsidR="0009270F" w:rsidRPr="00E74C3C" w:rsidRDefault="0009270F" w:rsidP="0009270F">
      <w:pPr>
        <w:tabs>
          <w:tab w:val="center" w:pos="11340"/>
        </w:tabs>
        <w:spacing w:line="240" w:lineRule="auto"/>
        <w:jc w:val="both"/>
        <w:rPr>
          <w:rFonts w:ascii="Times New Roman" w:eastAsia="Times New Roman" w:hAnsi="Times New Roman" w:cs="Times New Roman"/>
          <w:i/>
          <w:color w:val="auto"/>
          <w:kern w:val="0"/>
          <w:sz w:val="26"/>
          <w:szCs w:val="26"/>
          <w:lang w:val="vi-VN"/>
          <w14:ligatures w14:val="none"/>
        </w:rPr>
      </w:pPr>
      <w:r w:rsidRPr="00E74C3C">
        <w:rPr>
          <w:rFonts w:ascii="Times New Roman" w:eastAsia="Times New Roman" w:hAnsi="Times New Roman" w:cs="Times New Roman"/>
          <w:color w:val="auto"/>
          <w:kern w:val="0"/>
          <w:sz w:val="26"/>
          <w:szCs w:val="26"/>
          <w14:ligatures w14:val="none"/>
        </w:rPr>
        <w:t>U</w:t>
      </w:r>
      <w:r w:rsidRPr="00E74C3C">
        <w:rPr>
          <w:rFonts w:ascii="Times New Roman" w:eastAsia="Times New Roman" w:hAnsi="Times New Roman" w:cs="Times New Roman"/>
          <w:color w:val="auto"/>
          <w:kern w:val="0"/>
          <w:sz w:val="26"/>
          <w:szCs w:val="26"/>
          <w:lang w:val="vi-VN"/>
          <w14:ligatures w14:val="none"/>
        </w:rPr>
        <w:t>BND TỈNH SÓC TRĂNG</w:t>
      </w:r>
      <w:r w:rsidRPr="00E74C3C">
        <w:rPr>
          <w:rFonts w:ascii="Times New Roman" w:eastAsia="Times New Roman" w:hAnsi="Times New Roman" w:cs="Times New Roman"/>
          <w:color w:val="auto"/>
          <w:kern w:val="0"/>
          <w:sz w:val="26"/>
          <w:szCs w:val="26"/>
          <w:lang w:val="vi-VN"/>
          <w14:ligatures w14:val="none"/>
        </w:rPr>
        <w:tab/>
      </w:r>
      <w:r w:rsidRPr="00E74C3C">
        <w:rPr>
          <w:rFonts w:ascii="Times New Roman" w:eastAsia="Times New Roman" w:hAnsi="Times New Roman" w:cs="Times New Roman"/>
          <w:b/>
          <w:color w:val="auto"/>
          <w:kern w:val="0"/>
          <w:sz w:val="26"/>
          <w:szCs w:val="26"/>
          <w:lang w:val="vi-VN"/>
          <w14:ligatures w14:val="none"/>
        </w:rPr>
        <w:t xml:space="preserve">CỘNG HÒA XÃ HỘI CHỦ NGHĨA VIỆT NAM </w:t>
      </w:r>
    </w:p>
    <w:p w14:paraId="55BF209E" w14:textId="77777777" w:rsidR="0009270F" w:rsidRPr="00E74C3C" w:rsidRDefault="0009270F" w:rsidP="0009270F">
      <w:pPr>
        <w:tabs>
          <w:tab w:val="center" w:pos="11340"/>
        </w:tabs>
        <w:spacing w:line="360" w:lineRule="auto"/>
        <w:jc w:val="both"/>
        <w:rPr>
          <w:rFonts w:ascii="Times New Roman" w:eastAsia="Times New Roman" w:hAnsi="Times New Roman" w:cs="Times New Roman"/>
          <w:b/>
          <w:color w:val="auto"/>
          <w:kern w:val="0"/>
          <w:sz w:val="28"/>
          <w:szCs w:val="28"/>
          <w:lang w:val="vi-VN"/>
          <w14:ligatures w14:val="none"/>
        </w:rPr>
      </w:pPr>
      <w:r w:rsidRPr="00E74C3C">
        <w:rPr>
          <w:noProof/>
          <w:color w:val="auto"/>
        </w:rPr>
        <mc:AlternateContent>
          <mc:Choice Requires="wps">
            <w:drawing>
              <wp:anchor distT="0" distB="0" distL="114300" distR="114300" simplePos="0" relativeHeight="251724800" behindDoc="0" locked="0" layoutInCell="1" allowOverlap="1" wp14:anchorId="70A9CA57" wp14:editId="3CC46BF5">
                <wp:simplePos x="0" y="0"/>
                <wp:positionH relativeFrom="column">
                  <wp:posOffset>6109335</wp:posOffset>
                </wp:positionH>
                <wp:positionV relativeFrom="paragraph">
                  <wp:posOffset>229235</wp:posOffset>
                </wp:positionV>
                <wp:extent cx="2222500" cy="0"/>
                <wp:effectExtent l="0" t="0" r="0" b="0"/>
                <wp:wrapNone/>
                <wp:docPr id="2597597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585FB0" id="Straight Connector 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05pt,18.05pt" to="656.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"/>
            </w:pict>
          </mc:Fallback>
        </mc:AlternateContent>
      </w:r>
      <w:r w:rsidRPr="00E74C3C">
        <w:rPr>
          <w:noProof/>
          <w:color w:val="auto"/>
        </w:rPr>
        <mc:AlternateContent>
          <mc:Choice Requires="wps">
            <w:drawing>
              <wp:anchor distT="0" distB="0" distL="114300" distR="114300" simplePos="0" relativeHeight="251723776" behindDoc="0" locked="0" layoutInCell="1" allowOverlap="1" wp14:anchorId="566E75B0" wp14:editId="66A5B90D">
                <wp:simplePos x="0" y="0"/>
                <wp:positionH relativeFrom="column">
                  <wp:posOffset>685800</wp:posOffset>
                </wp:positionH>
                <wp:positionV relativeFrom="paragraph">
                  <wp:posOffset>256540</wp:posOffset>
                </wp:positionV>
                <wp:extent cx="355600" cy="0"/>
                <wp:effectExtent l="0" t="0" r="0" b="0"/>
                <wp:wrapNone/>
                <wp:docPr id="190836120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625D36"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2pt" to="8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62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"/>
            </w:pict>
          </mc:Fallback>
        </mc:AlternateContent>
      </w:r>
      <w:r w:rsidRPr="00E74C3C">
        <w:rPr>
          <w:rFonts w:ascii="Times New Roman" w:eastAsia="Times New Roman" w:hAnsi="Times New Roman" w:cs="Times New Roman"/>
          <w:b/>
          <w:color w:val="auto"/>
          <w:kern w:val="0"/>
          <w:sz w:val="26"/>
          <w:szCs w:val="26"/>
          <w14:ligatures w14:val="none"/>
        </w:rPr>
        <w:t xml:space="preserve">        </w:t>
      </w:r>
      <w:r w:rsidRPr="00E74C3C">
        <w:rPr>
          <w:rFonts w:ascii="Times New Roman" w:eastAsia="Times New Roman" w:hAnsi="Times New Roman" w:cs="Times New Roman"/>
          <w:b/>
          <w:color w:val="auto"/>
          <w:kern w:val="0"/>
          <w:sz w:val="26"/>
          <w:szCs w:val="26"/>
          <w:lang w:val="vi-VN"/>
          <w14:ligatures w14:val="none"/>
        </w:rPr>
        <w:t>SỞ XÂY DỰNG</w:t>
      </w:r>
      <w:r w:rsidRPr="00E74C3C">
        <w:rPr>
          <w:rFonts w:ascii="Times New Roman" w:eastAsia="Times New Roman" w:hAnsi="Times New Roman" w:cs="Times New Roman"/>
          <w:b/>
          <w:color w:val="auto"/>
          <w:kern w:val="0"/>
          <w:sz w:val="24"/>
          <w:szCs w:val="24"/>
          <w:lang w:val="vi-VN"/>
          <w14:ligatures w14:val="none"/>
        </w:rPr>
        <w:t xml:space="preserve"> </w:t>
      </w:r>
      <w:r w:rsidRPr="00E74C3C">
        <w:rPr>
          <w:rFonts w:ascii="Times New Roman" w:eastAsia="Times New Roman" w:hAnsi="Times New Roman" w:cs="Times New Roman"/>
          <w:b/>
          <w:color w:val="auto"/>
          <w:kern w:val="0"/>
          <w:sz w:val="24"/>
          <w:szCs w:val="24"/>
          <w:lang w:val="vi-VN"/>
          <w14:ligatures w14:val="none"/>
        </w:rPr>
        <w:tab/>
        <w:t xml:space="preserve"> </w:t>
      </w:r>
      <w:r w:rsidRPr="00E74C3C">
        <w:rPr>
          <w:rFonts w:ascii="Times New Roman" w:eastAsia="Times New Roman" w:hAnsi="Times New Roman" w:cs="Times New Roman"/>
          <w:b/>
          <w:color w:val="auto"/>
          <w:kern w:val="0"/>
          <w:sz w:val="28"/>
          <w:szCs w:val="28"/>
          <w:lang w:val="vi-VN"/>
          <w14:ligatures w14:val="none"/>
        </w:rPr>
        <w:t>Độc lập - Tự do - Hạnh  phúc</w:t>
      </w:r>
    </w:p>
    <w:p w14:paraId="20532F2F" w14:textId="17506CED" w:rsidR="0009270F" w:rsidRPr="00E74C3C" w:rsidRDefault="0009270F" w:rsidP="0009270F">
      <w:pPr>
        <w:tabs>
          <w:tab w:val="left" w:pos="6214"/>
          <w:tab w:val="center" w:pos="11480"/>
        </w:tabs>
        <w:spacing w:line="240" w:lineRule="auto"/>
        <w:jc w:val="both"/>
        <w:rPr>
          <w:rFonts w:ascii="Times New Roman" w:eastAsia="Times New Roman" w:hAnsi="Times New Roman" w:cs="Times New Roman"/>
          <w:i/>
          <w:color w:val="auto"/>
          <w:kern w:val="0"/>
          <w:sz w:val="28"/>
          <w:szCs w:val="28"/>
          <w14:ligatures w14:val="none"/>
        </w:rPr>
      </w:pPr>
      <w:r w:rsidRPr="00E74C3C">
        <w:rPr>
          <w:rFonts w:ascii="Times New Roman" w:eastAsia="Times New Roman" w:hAnsi="Times New Roman" w:cs="Times New Roman"/>
          <w:color w:val="auto"/>
          <w:kern w:val="0"/>
          <w:sz w:val="26"/>
          <w:szCs w:val="24"/>
          <w14:ligatures w14:val="none"/>
        </w:rPr>
        <w:t xml:space="preserve">       </w:t>
      </w:r>
      <w:r w:rsidRPr="00E74C3C">
        <w:rPr>
          <w:rFonts w:ascii="Times New Roman" w:eastAsia="Times New Roman" w:hAnsi="Times New Roman" w:cs="Times New Roman"/>
          <w:color w:val="auto"/>
          <w:kern w:val="0"/>
          <w:sz w:val="26"/>
          <w:szCs w:val="24"/>
          <w:lang w:val="vi-VN"/>
          <w14:ligatures w14:val="none"/>
        </w:rPr>
        <w:t>Số:</w:t>
      </w:r>
      <w:r w:rsidRPr="00E74C3C">
        <w:rPr>
          <w:rFonts w:ascii="Times New Roman" w:eastAsia="Times New Roman" w:hAnsi="Times New Roman" w:cs="Times New Roman"/>
          <w:color w:val="auto"/>
          <w:kern w:val="0"/>
          <w:sz w:val="26"/>
          <w:szCs w:val="24"/>
          <w14:ligatures w14:val="none"/>
        </w:rPr>
        <w:t xml:space="preserve"> </w:t>
      </w:r>
      <w:r w:rsidR="00524C5E">
        <w:rPr>
          <w:rFonts w:ascii="Times New Roman" w:eastAsia="Times New Roman" w:hAnsi="Times New Roman" w:cs="Times New Roman"/>
          <w:color w:val="auto"/>
          <w:kern w:val="0"/>
          <w:sz w:val="26"/>
          <w:szCs w:val="24"/>
          <w14:ligatures w14:val="none"/>
        </w:rPr>
        <w:t xml:space="preserve">        </w:t>
      </w:r>
      <w:r w:rsidRPr="00E74C3C">
        <w:rPr>
          <w:rFonts w:ascii="Times New Roman" w:eastAsia="Times New Roman" w:hAnsi="Times New Roman" w:cs="Times New Roman"/>
          <w:color w:val="auto"/>
          <w:kern w:val="0"/>
          <w:sz w:val="26"/>
          <w:szCs w:val="24"/>
          <w:lang w:val="vi-VN"/>
          <w14:ligatures w14:val="none"/>
        </w:rPr>
        <w:t>/LLV-SXD</w:t>
      </w:r>
      <w:r w:rsidRPr="00E74C3C">
        <w:rPr>
          <w:rFonts w:ascii="Times New Roman" w:eastAsia="Times New Roman" w:hAnsi="Times New Roman" w:cs="Times New Roman"/>
          <w:color w:val="auto"/>
          <w:kern w:val="0"/>
          <w:sz w:val="24"/>
          <w:szCs w:val="24"/>
          <w:lang w:val="vi-VN"/>
          <w14:ligatures w14:val="none"/>
        </w:rPr>
        <w:tab/>
      </w:r>
      <w:r w:rsidRPr="00E74C3C">
        <w:rPr>
          <w:rFonts w:ascii="Times New Roman" w:eastAsia="Times New Roman" w:hAnsi="Times New Roman" w:cs="Times New Roman"/>
          <w:color w:val="auto"/>
          <w:kern w:val="0"/>
          <w:sz w:val="24"/>
          <w:szCs w:val="24"/>
          <w:lang w:val="vi-VN"/>
          <w14:ligatures w14:val="none"/>
        </w:rPr>
        <w:tab/>
      </w:r>
      <w:r w:rsidRPr="00E74C3C">
        <w:rPr>
          <w:rFonts w:ascii="Times New Roman" w:eastAsia="Times New Roman" w:hAnsi="Times New Roman" w:cs="Times New Roman"/>
          <w:i/>
          <w:color w:val="auto"/>
          <w:kern w:val="0"/>
          <w:sz w:val="28"/>
          <w:szCs w:val="28"/>
          <w:lang w:val="vi-VN"/>
          <w14:ligatures w14:val="none"/>
        </w:rPr>
        <w:t xml:space="preserve">Sóc Trăng, ngày </w:t>
      </w:r>
      <w:r w:rsidR="002A6345">
        <w:rPr>
          <w:rFonts w:ascii="Times New Roman" w:eastAsia="Times New Roman" w:hAnsi="Times New Roman" w:cs="Times New Roman"/>
          <w:i/>
          <w:color w:val="auto"/>
          <w:kern w:val="0"/>
          <w:sz w:val="28"/>
          <w:szCs w:val="28"/>
          <w14:ligatures w14:val="none"/>
        </w:rPr>
        <w:t>14</w:t>
      </w:r>
      <w:r>
        <w:rPr>
          <w:rFonts w:ascii="Times New Roman" w:eastAsia="Times New Roman" w:hAnsi="Times New Roman" w:cs="Times New Roman"/>
          <w:i/>
          <w:color w:val="auto"/>
          <w:kern w:val="0"/>
          <w:sz w:val="28"/>
          <w:szCs w:val="28"/>
          <w14:ligatures w14:val="none"/>
        </w:rPr>
        <w:t xml:space="preserve"> </w:t>
      </w:r>
      <w:r w:rsidRPr="00E74C3C">
        <w:rPr>
          <w:rFonts w:ascii="Times New Roman" w:eastAsia="Times New Roman" w:hAnsi="Times New Roman" w:cs="Times New Roman"/>
          <w:i/>
          <w:color w:val="auto"/>
          <w:kern w:val="0"/>
          <w:sz w:val="28"/>
          <w:szCs w:val="28"/>
          <w:lang w:val="vi-VN"/>
          <w14:ligatures w14:val="none"/>
        </w:rPr>
        <w:t>tháng</w:t>
      </w:r>
      <w:r w:rsidRPr="00E74C3C">
        <w:rPr>
          <w:rFonts w:ascii="Times New Roman" w:eastAsia="Times New Roman" w:hAnsi="Times New Roman" w:cs="Times New Roman"/>
          <w:i/>
          <w:color w:val="auto"/>
          <w:kern w:val="0"/>
          <w:sz w:val="28"/>
          <w:szCs w:val="28"/>
          <w14:ligatures w14:val="none"/>
        </w:rPr>
        <w:t xml:space="preserve"> </w:t>
      </w:r>
      <w:r>
        <w:rPr>
          <w:rFonts w:ascii="Times New Roman" w:eastAsia="Times New Roman" w:hAnsi="Times New Roman" w:cs="Times New Roman"/>
          <w:i/>
          <w:color w:val="auto"/>
          <w:kern w:val="0"/>
          <w:sz w:val="28"/>
          <w:szCs w:val="28"/>
          <w14:ligatures w14:val="none"/>
        </w:rPr>
        <w:t>3</w:t>
      </w:r>
      <w:r w:rsidRPr="00E74C3C">
        <w:rPr>
          <w:rFonts w:ascii="Times New Roman" w:eastAsia="Times New Roman" w:hAnsi="Times New Roman" w:cs="Times New Roman"/>
          <w:i/>
          <w:color w:val="auto"/>
          <w:kern w:val="0"/>
          <w:sz w:val="28"/>
          <w:szCs w:val="28"/>
          <w14:ligatures w14:val="none"/>
        </w:rPr>
        <w:t xml:space="preserve"> </w:t>
      </w:r>
      <w:r w:rsidRPr="00E74C3C">
        <w:rPr>
          <w:rFonts w:ascii="Times New Roman" w:eastAsia="Times New Roman" w:hAnsi="Times New Roman" w:cs="Times New Roman"/>
          <w:i/>
          <w:color w:val="auto"/>
          <w:kern w:val="0"/>
          <w:sz w:val="28"/>
          <w:szCs w:val="28"/>
          <w:lang w:val="vi-VN"/>
          <w14:ligatures w14:val="none"/>
        </w:rPr>
        <w:t>năm 202</w:t>
      </w:r>
      <w:r w:rsidRPr="00E74C3C">
        <w:rPr>
          <w:rFonts w:ascii="Times New Roman" w:eastAsia="Times New Roman" w:hAnsi="Times New Roman" w:cs="Times New Roman"/>
          <w:i/>
          <w:color w:val="auto"/>
          <w:kern w:val="0"/>
          <w:sz w:val="28"/>
          <w:szCs w:val="28"/>
          <w14:ligatures w14:val="none"/>
        </w:rPr>
        <w:t>5</w:t>
      </w:r>
    </w:p>
    <w:p w14:paraId="3245D320" w14:textId="5FB403B6" w:rsidR="0009270F" w:rsidRPr="00E74C3C" w:rsidRDefault="0009270F" w:rsidP="0009270F">
      <w:pPr>
        <w:spacing w:line="240" w:lineRule="auto"/>
        <w:rPr>
          <w:rFonts w:ascii="Times New Roman" w:eastAsia="Times New Roman" w:hAnsi="Times New Roman" w:cs="Times New Roman"/>
          <w:b/>
          <w:color w:val="auto"/>
          <w:kern w:val="0"/>
          <w:sz w:val="26"/>
          <w:szCs w:val="26"/>
          <w:lang w:val="vi-VN"/>
          <w14:ligatures w14:val="none"/>
        </w:rPr>
      </w:pPr>
      <w:r>
        <w:rPr>
          <w:rFonts w:ascii="Times New Roman" w:eastAsia="Times New Roman" w:hAnsi="Times New Roman" w:cs="Times New Roman"/>
          <w:noProof/>
          <w:color w:val="auto"/>
          <w:kern w:val="0"/>
          <w:sz w:val="26"/>
          <w:szCs w:val="24"/>
        </w:rPr>
        <mc:AlternateContent>
          <mc:Choice Requires="wps">
            <w:drawing>
              <wp:anchor distT="0" distB="0" distL="114300" distR="114300" simplePos="0" relativeHeight="251725824" behindDoc="0" locked="0" layoutInCell="1" allowOverlap="1" wp14:anchorId="7EB918F0" wp14:editId="3067E5F3">
                <wp:simplePos x="0" y="0"/>
                <wp:positionH relativeFrom="page">
                  <wp:posOffset>895350</wp:posOffset>
                </wp:positionH>
                <wp:positionV relativeFrom="page">
                  <wp:posOffset>1375410</wp:posOffset>
                </wp:positionV>
                <wp:extent cx="1388110" cy="561975"/>
                <wp:effectExtent l="0" t="0" r="21590" b="28575"/>
                <wp:wrapNone/>
                <wp:docPr id="1853924546" name="Rectangle 1853924546"/>
                <wp:cNvGraphicFramePr/>
                <a:graphic xmlns:a="http://schemas.openxmlformats.org/drawingml/2006/main">
                  <a:graphicData uri="http://schemas.microsoft.com/office/word/2010/wordprocessingShape">
                    <wps:wsp>
                      <wps:cNvSpPr/>
                      <wps:spPr>
                        <a:xfrm>
                          <a:off x="0" y="0"/>
                          <a:ext cx="1388110" cy="561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7F4746" w14:textId="44660589" w:rsidR="00FC409D" w:rsidRPr="003D21EA" w:rsidRDefault="00FC409D" w:rsidP="0009270F">
                            <w:pPr>
                              <w:rPr>
                                <w:rFonts w:ascii="Times New Roman" w:hAnsi="Times New Roman" w:cs="Times New Roman"/>
                                <w:sz w:val="24"/>
                              </w:rPr>
                            </w:pPr>
                            <w:r>
                              <w:rPr>
                                <w:rFonts w:ascii="Times New Roman" w:hAnsi="Times New Roman" w:cs="Times New Roman"/>
                                <w:sz w:val="24"/>
                              </w:rPr>
                              <w:t xml:space="preserve">Cập nhật ngày </w:t>
                            </w:r>
                            <w:r w:rsidR="00DA5B61">
                              <w:rPr>
                                <w:rFonts w:ascii="Times New Roman" w:hAnsi="Times New Roman" w:cs="Times New Roman"/>
                                <w:sz w:val="24"/>
                              </w:rPr>
                              <w:t>12h39</w:t>
                            </w:r>
                            <w:r>
                              <w:rPr>
                                <w:rFonts w:ascii="Times New Roman" w:hAnsi="Times New Roman" w:cs="Times New Roman"/>
                                <w:sz w:val="24"/>
                              </w:rPr>
                              <w:t xml:space="preserve">, </w:t>
                            </w:r>
                            <w:r w:rsidR="00D852BA">
                              <w:rPr>
                                <w:rFonts w:ascii="Times New Roman" w:hAnsi="Times New Roman" w:cs="Times New Roman"/>
                                <w:sz w:val="24"/>
                              </w:rPr>
                              <w:t>1</w:t>
                            </w:r>
                            <w:r w:rsidR="00DA5B61">
                              <w:rPr>
                                <w:rFonts w:ascii="Times New Roman" w:hAnsi="Times New Roman" w:cs="Times New Roman"/>
                                <w:sz w:val="24"/>
                              </w:rPr>
                              <w:t>6</w:t>
                            </w:r>
                            <w:r>
                              <w:rPr>
                                <w:rFonts w:ascii="Times New Roman" w:hAnsi="Times New Roman" w:cs="Times New Roman"/>
                                <w:sz w:val="24"/>
                              </w:rPr>
                              <w:t>/3/2025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3924546" o:spid="_x0000_s1026" style="position:absolute;left:0;text-align:left;margin-left:70.5pt;margin-top:108.3pt;width:109.3pt;height:44.2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" fillcolor="white [3201]" strokecolor="#70ad47 [3209]" strokeweight="1pt">
                <v:textbox>
                  <w:txbxContent>
                    <w:p w14:paraId="6D7F4746" w14:textId="44660589" w:rsidR="00FC409D" w:rsidRPr="003D21EA" w:rsidRDefault="00FC409D" w:rsidP="0009270F">
                      <w:pPr>
                        <w:rPr>
                          <w:rFonts w:ascii="Times New Roman" w:hAnsi="Times New Roman" w:cs="Times New Roman"/>
                          <w:sz w:val="24"/>
                        </w:rPr>
                      </w:pPr>
                      <w:r>
                        <w:rPr>
                          <w:rFonts w:ascii="Times New Roman" w:hAnsi="Times New Roman" w:cs="Times New Roman"/>
                          <w:sz w:val="24"/>
                        </w:rPr>
                        <w:t xml:space="preserve">Cập nhật ngày </w:t>
                      </w:r>
                      <w:r w:rsidR="00DA5B61">
                        <w:rPr>
                          <w:rFonts w:ascii="Times New Roman" w:hAnsi="Times New Roman" w:cs="Times New Roman"/>
                          <w:sz w:val="24"/>
                        </w:rPr>
                        <w:t>12h39</w:t>
                      </w:r>
                      <w:r>
                        <w:rPr>
                          <w:rFonts w:ascii="Times New Roman" w:hAnsi="Times New Roman" w:cs="Times New Roman"/>
                          <w:sz w:val="24"/>
                        </w:rPr>
                        <w:t xml:space="preserve">, </w:t>
                      </w:r>
                      <w:r w:rsidR="00D852BA">
                        <w:rPr>
                          <w:rFonts w:ascii="Times New Roman" w:hAnsi="Times New Roman" w:cs="Times New Roman"/>
                          <w:sz w:val="24"/>
                        </w:rPr>
                        <w:t>1</w:t>
                      </w:r>
                      <w:r w:rsidR="00DA5B61">
                        <w:rPr>
                          <w:rFonts w:ascii="Times New Roman" w:hAnsi="Times New Roman" w:cs="Times New Roman"/>
                          <w:sz w:val="24"/>
                        </w:rPr>
                        <w:t>6</w:t>
                      </w:r>
                      <w:r>
                        <w:rPr>
                          <w:rFonts w:ascii="Times New Roman" w:hAnsi="Times New Roman" w:cs="Times New Roman"/>
                          <w:sz w:val="24"/>
                        </w:rPr>
                        <w:t>/3/2025</w:t>
                      </w:r>
                    </w:p>
                  </w:txbxContent>
                </v:textbox>
                <w10:wrap anchorx="page" anchory="page"/>
              </v:rect>
            </w:pict>
          </mc:Fallback>
        </mc:AlternateContent>
      </w:r>
    </w:p>
    <w:p w14:paraId="3BC13D2E" w14:textId="77777777" w:rsidR="0009270F" w:rsidRPr="00E74C3C" w:rsidRDefault="0009270F" w:rsidP="0009270F">
      <w:pPr>
        <w:tabs>
          <w:tab w:val="left" w:pos="948"/>
          <w:tab w:val="center" w:pos="7584"/>
        </w:tabs>
        <w:spacing w:line="240" w:lineRule="auto"/>
        <w:jc w:val="left"/>
        <w:rPr>
          <w:rFonts w:ascii="Times New Roman" w:eastAsia="Times New Roman" w:hAnsi="Times New Roman" w:cs="Times New Roman"/>
          <w:b/>
          <w:color w:val="auto"/>
          <w:kern w:val="0"/>
          <w:sz w:val="26"/>
          <w:szCs w:val="26"/>
          <w14:ligatures w14:val="none"/>
        </w:rPr>
      </w:pPr>
      <w:r>
        <w:rPr>
          <w:rFonts w:ascii="Times New Roman" w:eastAsia="Times New Roman" w:hAnsi="Times New Roman" w:cs="Times New Roman"/>
          <w:b/>
          <w:color w:val="auto"/>
          <w:kern w:val="0"/>
          <w:sz w:val="26"/>
          <w:szCs w:val="26"/>
          <w:lang w:val="vi-VN"/>
          <w14:ligatures w14:val="none"/>
        </w:rPr>
        <w:tab/>
      </w:r>
      <w:r>
        <w:rPr>
          <w:rFonts w:ascii="Times New Roman" w:eastAsia="Times New Roman" w:hAnsi="Times New Roman" w:cs="Times New Roman"/>
          <w:b/>
          <w:color w:val="auto"/>
          <w:kern w:val="0"/>
          <w:sz w:val="26"/>
          <w:szCs w:val="26"/>
          <w:lang w:val="vi-VN"/>
          <w14:ligatures w14:val="none"/>
        </w:rPr>
        <w:tab/>
      </w:r>
      <w:r w:rsidRPr="00E74C3C">
        <w:rPr>
          <w:rFonts w:ascii="Times New Roman" w:eastAsia="Times New Roman" w:hAnsi="Times New Roman" w:cs="Times New Roman"/>
          <w:b/>
          <w:color w:val="auto"/>
          <w:kern w:val="0"/>
          <w:sz w:val="26"/>
          <w:szCs w:val="26"/>
          <w:lang w:val="vi-VN"/>
          <w14:ligatures w14:val="none"/>
        </w:rPr>
        <w:t>LỊCH LÀM VIỆC CỦA BAN GIÁM ĐỐC SỞ XÂY DỰNG</w:t>
      </w:r>
    </w:p>
    <w:p w14:paraId="7F54DD48" w14:textId="10416924" w:rsidR="0009270F" w:rsidRDefault="0009270F" w:rsidP="0009270F">
      <w:pPr>
        <w:spacing w:line="240" w:lineRule="auto"/>
        <w:rPr>
          <w:rFonts w:ascii="Times New Roman" w:eastAsia="Times New Roman" w:hAnsi="Times New Roman" w:cs="Times New Roman"/>
          <w:b/>
          <w:color w:val="auto"/>
          <w:kern w:val="0"/>
          <w:sz w:val="26"/>
          <w:szCs w:val="26"/>
          <w14:ligatures w14:val="none"/>
        </w:rPr>
      </w:pPr>
      <w:r w:rsidRPr="00E74C3C">
        <w:rPr>
          <w:rFonts w:ascii="Times New Roman" w:eastAsia="Times New Roman" w:hAnsi="Times New Roman" w:cs="Times New Roman"/>
          <w:b/>
          <w:color w:val="auto"/>
          <w:kern w:val="0"/>
          <w:sz w:val="26"/>
          <w:szCs w:val="26"/>
          <w:lang w:val="vi-VN"/>
          <w14:ligatures w14:val="none"/>
        </w:rPr>
        <w:t>(Từ ngà</w:t>
      </w:r>
      <w:r w:rsidRPr="00E74C3C">
        <w:rPr>
          <w:rFonts w:ascii="Times New Roman" w:eastAsia="Times New Roman" w:hAnsi="Times New Roman" w:cs="Times New Roman"/>
          <w:b/>
          <w:color w:val="auto"/>
          <w:kern w:val="0"/>
          <w:sz w:val="26"/>
          <w:szCs w:val="26"/>
          <w14:ligatures w14:val="none"/>
        </w:rPr>
        <w:t xml:space="preserve">y </w:t>
      </w:r>
      <w:r w:rsidR="002A6345">
        <w:rPr>
          <w:rFonts w:ascii="Times New Roman" w:eastAsia="Times New Roman" w:hAnsi="Times New Roman" w:cs="Times New Roman"/>
          <w:b/>
          <w:color w:val="auto"/>
          <w:kern w:val="0"/>
          <w:sz w:val="26"/>
          <w:szCs w:val="26"/>
          <w14:ligatures w14:val="none"/>
        </w:rPr>
        <w:t>17</w:t>
      </w:r>
      <w:r>
        <w:rPr>
          <w:rFonts w:ascii="Times New Roman" w:eastAsia="Times New Roman" w:hAnsi="Times New Roman" w:cs="Times New Roman"/>
          <w:b/>
          <w:color w:val="auto"/>
          <w:kern w:val="0"/>
          <w:sz w:val="26"/>
          <w:szCs w:val="26"/>
          <w14:ligatures w14:val="none"/>
        </w:rPr>
        <w:t>/3</w:t>
      </w:r>
      <w:r w:rsidRPr="00E74C3C">
        <w:rPr>
          <w:rFonts w:ascii="Times New Roman" w:eastAsia="Times New Roman" w:hAnsi="Times New Roman" w:cs="Times New Roman"/>
          <w:b/>
          <w:color w:val="auto"/>
          <w:kern w:val="0"/>
          <w:sz w:val="26"/>
          <w:szCs w:val="26"/>
          <w14:ligatures w14:val="none"/>
        </w:rPr>
        <w:t>/2025</w:t>
      </w:r>
      <w:r w:rsidRPr="00E74C3C">
        <w:rPr>
          <w:rFonts w:ascii="Times New Roman" w:eastAsia="Times New Roman" w:hAnsi="Times New Roman" w:cs="Times New Roman"/>
          <w:b/>
          <w:color w:val="auto"/>
          <w:kern w:val="0"/>
          <w:sz w:val="26"/>
          <w:szCs w:val="26"/>
          <w:lang w:val="vi-VN"/>
          <w14:ligatures w14:val="none"/>
        </w:rPr>
        <w:t xml:space="preserve"> đến ngày </w:t>
      </w:r>
      <w:r w:rsidR="002A6345">
        <w:rPr>
          <w:rFonts w:ascii="Times New Roman" w:eastAsia="Times New Roman" w:hAnsi="Times New Roman" w:cs="Times New Roman"/>
          <w:b/>
          <w:color w:val="auto"/>
          <w:kern w:val="0"/>
          <w:sz w:val="26"/>
          <w:szCs w:val="26"/>
          <w14:ligatures w14:val="none"/>
        </w:rPr>
        <w:t>21</w:t>
      </w:r>
      <w:r>
        <w:rPr>
          <w:rFonts w:ascii="Times New Roman" w:eastAsia="Times New Roman" w:hAnsi="Times New Roman" w:cs="Times New Roman"/>
          <w:b/>
          <w:color w:val="auto"/>
          <w:kern w:val="0"/>
          <w:sz w:val="26"/>
          <w:szCs w:val="26"/>
          <w14:ligatures w14:val="none"/>
        </w:rPr>
        <w:t>/3</w:t>
      </w:r>
      <w:r w:rsidRPr="00E74C3C">
        <w:rPr>
          <w:rFonts w:ascii="Times New Roman" w:eastAsia="Times New Roman" w:hAnsi="Times New Roman" w:cs="Times New Roman"/>
          <w:b/>
          <w:color w:val="auto"/>
          <w:kern w:val="0"/>
          <w:sz w:val="26"/>
          <w:szCs w:val="26"/>
          <w14:ligatures w14:val="none"/>
        </w:rPr>
        <w:t>/2025</w:t>
      </w:r>
      <w:r w:rsidRPr="00E74C3C">
        <w:rPr>
          <w:rFonts w:ascii="Times New Roman" w:eastAsia="Times New Roman" w:hAnsi="Times New Roman" w:cs="Times New Roman"/>
          <w:b/>
          <w:color w:val="auto"/>
          <w:kern w:val="0"/>
          <w:sz w:val="26"/>
          <w:szCs w:val="26"/>
          <w:lang w:val="vi-VN"/>
          <w14:ligatures w14:val="none"/>
        </w:rPr>
        <w:t>)</w:t>
      </w:r>
    </w:p>
    <w:p w14:paraId="70F174A6" w14:textId="7A150182" w:rsidR="0043088B" w:rsidRPr="0043088B" w:rsidRDefault="0043088B" w:rsidP="0009270F">
      <w:pPr>
        <w:spacing w:line="240" w:lineRule="auto"/>
        <w:rPr>
          <w:rFonts w:ascii="Times New Roman" w:eastAsia="Times New Roman" w:hAnsi="Times New Roman" w:cs="Times New Roman"/>
          <w:b/>
          <w:color w:val="auto"/>
          <w:kern w:val="0"/>
          <w:sz w:val="26"/>
          <w:szCs w:val="26"/>
          <w14:ligatures w14:val="none"/>
        </w:rPr>
      </w:pPr>
      <w:r>
        <w:rPr>
          <w:rFonts w:ascii="Times New Roman" w:eastAsia="Times New Roman" w:hAnsi="Times New Roman" w:cs="Times New Roman"/>
          <w:b/>
          <w:color w:val="auto"/>
          <w:kern w:val="0"/>
          <w:sz w:val="26"/>
          <w:szCs w:val="26"/>
          <w14:ligatures w14:val="none"/>
        </w:rPr>
        <w:t>-------------</w:t>
      </w:r>
    </w:p>
    <w:p w14:paraId="75BA0F9C" w14:textId="77777777" w:rsidR="0009270F" w:rsidRPr="00E74C3C" w:rsidRDefault="0009270F" w:rsidP="0009270F">
      <w:pPr>
        <w:spacing w:line="240" w:lineRule="auto"/>
        <w:rPr>
          <w:rFonts w:ascii="Times New Roman" w:eastAsia="Times New Roman" w:hAnsi="Times New Roman" w:cs="Times New Roman"/>
          <w:b/>
          <w:color w:val="auto"/>
          <w:kern w:val="0"/>
          <w:sz w:val="28"/>
          <w:szCs w:val="26"/>
          <w:lang w:val="vi-VN"/>
          <w14:ligatures w14:val="none"/>
        </w:rPr>
      </w:pPr>
    </w:p>
    <w:tbl>
      <w:tblPr>
        <w:tblStyle w:val="TableGrid"/>
        <w:tblpPr w:leftFromText="180" w:rightFromText="180" w:vertAnchor="text" w:tblpX="-101" w:tblpY="1"/>
        <w:tblOverlap w:val="never"/>
        <w:tblW w:w="154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tblCellMar>
        <w:tblLook w:val="04A0" w:firstRow="1" w:lastRow="0" w:firstColumn="1" w:lastColumn="0" w:noHBand="0" w:noVBand="1"/>
      </w:tblPr>
      <w:tblGrid>
        <w:gridCol w:w="1384"/>
        <w:gridCol w:w="2009"/>
        <w:gridCol w:w="2279"/>
        <w:gridCol w:w="5720"/>
        <w:gridCol w:w="2322"/>
        <w:gridCol w:w="1734"/>
      </w:tblGrid>
      <w:tr w:rsidR="00F83C20" w:rsidRPr="00E74C3C" w14:paraId="60AD00B6" w14:textId="77777777" w:rsidTr="006F0EAD">
        <w:trPr>
          <w:trHeight w:val="572"/>
          <w:tblHeader/>
        </w:trPr>
        <w:tc>
          <w:tcPr>
            <w:tcW w:w="3393" w:type="dxa"/>
            <w:gridSpan w:val="2"/>
            <w:vAlign w:val="center"/>
          </w:tcPr>
          <w:p w14:paraId="37F9CF91" w14:textId="77777777" w:rsidR="00AE7411" w:rsidRPr="00E74C3C" w:rsidRDefault="00AE7411" w:rsidP="00DE0D8B">
            <w:pPr>
              <w:ind w:right="113" w:firstLine="170"/>
              <w:rPr>
                <w:color w:val="auto"/>
              </w:rPr>
            </w:pPr>
            <w:r w:rsidRPr="00E74C3C">
              <w:rPr>
                <w:rFonts w:ascii="Times New Roman" w:eastAsia="Times New Roman" w:hAnsi="Times New Roman" w:cs="Times New Roman"/>
                <w:b/>
                <w:color w:val="auto"/>
                <w:sz w:val="26"/>
              </w:rPr>
              <w:t xml:space="preserve">Thời gian </w:t>
            </w:r>
          </w:p>
        </w:tc>
        <w:tc>
          <w:tcPr>
            <w:tcW w:w="2279" w:type="dxa"/>
            <w:vAlign w:val="center"/>
          </w:tcPr>
          <w:p w14:paraId="059CC904" w14:textId="77777777" w:rsidR="00AE7411" w:rsidRPr="00E74C3C" w:rsidRDefault="00AE7411" w:rsidP="00DE0D8B">
            <w:pPr>
              <w:ind w:right="109"/>
              <w:rPr>
                <w:color w:val="auto"/>
              </w:rPr>
            </w:pPr>
            <w:r w:rsidRPr="00E74C3C">
              <w:rPr>
                <w:rFonts w:ascii="Times New Roman" w:eastAsia="Times New Roman" w:hAnsi="Times New Roman" w:cs="Times New Roman"/>
                <w:b/>
                <w:color w:val="auto"/>
                <w:sz w:val="26"/>
              </w:rPr>
              <w:t xml:space="preserve">Địa điểm </w:t>
            </w:r>
          </w:p>
        </w:tc>
        <w:tc>
          <w:tcPr>
            <w:tcW w:w="5720" w:type="dxa"/>
            <w:vAlign w:val="center"/>
          </w:tcPr>
          <w:p w14:paraId="6AD86209" w14:textId="77777777" w:rsidR="00AE7411" w:rsidRPr="003F01DF" w:rsidRDefault="00AE7411" w:rsidP="00BA4D51">
            <w:pPr>
              <w:ind w:right="109"/>
              <w:rPr>
                <w:color w:val="auto"/>
                <w:sz w:val="26"/>
                <w:szCs w:val="26"/>
              </w:rPr>
            </w:pPr>
            <w:r w:rsidRPr="003F01DF">
              <w:rPr>
                <w:rFonts w:ascii="Times New Roman" w:eastAsia="Times New Roman" w:hAnsi="Times New Roman" w:cs="Times New Roman"/>
                <w:b/>
                <w:color w:val="auto"/>
                <w:sz w:val="26"/>
                <w:szCs w:val="26"/>
              </w:rPr>
              <w:t xml:space="preserve">Nội dung  </w:t>
            </w:r>
          </w:p>
        </w:tc>
        <w:tc>
          <w:tcPr>
            <w:tcW w:w="2322" w:type="dxa"/>
            <w:vAlign w:val="center"/>
          </w:tcPr>
          <w:p w14:paraId="0A35ED55" w14:textId="77777777" w:rsidR="00AE7411" w:rsidRPr="003F01DF" w:rsidRDefault="00AE7411" w:rsidP="00DE0D8B">
            <w:pPr>
              <w:ind w:right="112"/>
              <w:rPr>
                <w:color w:val="auto"/>
                <w:sz w:val="26"/>
                <w:szCs w:val="26"/>
              </w:rPr>
            </w:pPr>
            <w:r w:rsidRPr="003F01DF">
              <w:rPr>
                <w:rFonts w:ascii="Times New Roman" w:eastAsia="Times New Roman" w:hAnsi="Times New Roman" w:cs="Times New Roman"/>
                <w:b/>
                <w:color w:val="auto"/>
                <w:sz w:val="26"/>
                <w:szCs w:val="26"/>
              </w:rPr>
              <w:t xml:space="preserve">Thành phần dự </w:t>
            </w:r>
          </w:p>
        </w:tc>
        <w:tc>
          <w:tcPr>
            <w:tcW w:w="1734" w:type="dxa"/>
            <w:vAlign w:val="center"/>
          </w:tcPr>
          <w:p w14:paraId="51DE854F" w14:textId="77777777" w:rsidR="00AE7411" w:rsidRPr="00E74C3C" w:rsidRDefault="00AE7411" w:rsidP="00DE0D8B">
            <w:pPr>
              <w:ind w:right="113"/>
              <w:rPr>
                <w:color w:val="auto"/>
              </w:rPr>
            </w:pPr>
            <w:r w:rsidRPr="00E74C3C">
              <w:rPr>
                <w:rFonts w:ascii="Times New Roman" w:eastAsia="Times New Roman" w:hAnsi="Times New Roman" w:cs="Times New Roman"/>
                <w:b/>
                <w:color w:val="auto"/>
                <w:sz w:val="26"/>
              </w:rPr>
              <w:t xml:space="preserve">Ghi chú </w:t>
            </w:r>
          </w:p>
        </w:tc>
      </w:tr>
      <w:tr w:rsidR="00D808DE" w:rsidRPr="00E74C3C" w14:paraId="535A57FF" w14:textId="77777777" w:rsidTr="006F0EAD">
        <w:trPr>
          <w:trHeight w:val="647"/>
        </w:trPr>
        <w:tc>
          <w:tcPr>
            <w:tcW w:w="1384" w:type="dxa"/>
            <w:vMerge w:val="restart"/>
          </w:tcPr>
          <w:p w14:paraId="1D081CD5" w14:textId="07C3C970" w:rsidR="00D808DE" w:rsidRPr="0085336E" w:rsidRDefault="00D808DE" w:rsidP="00BA0EAA">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336E">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Thứ hai</w:t>
            </w:r>
          </w:p>
          <w:p w14:paraId="00A78DBA" w14:textId="1E597EE4" w:rsidR="00D808DE" w:rsidRPr="00E74C3C" w:rsidRDefault="00D808DE" w:rsidP="00BA0EAA">
            <w:pPr>
              <w:rPr>
                <w:rFonts w:ascii="Times New Roman" w:eastAsia="Times New Roman" w:hAnsi="Times New Roman" w:cs="Times New Roman"/>
                <w:color w:val="auto"/>
                <w:sz w:val="26"/>
              </w:rPr>
            </w:pPr>
            <w:r>
              <w:rPr>
                <w:rFonts w:ascii="Times New Roman" w:eastAsia="Times New Roman" w:hAnsi="Times New Roman" w:cs="Times New Roman"/>
                <w:color w:val="auto"/>
                <w:sz w:val="26"/>
              </w:rPr>
              <w:t>17/3/2025</w:t>
            </w:r>
          </w:p>
        </w:tc>
        <w:tc>
          <w:tcPr>
            <w:tcW w:w="2009" w:type="dxa"/>
          </w:tcPr>
          <w:p w14:paraId="3ECE24AA" w14:textId="3344453C" w:rsidR="00D808DE" w:rsidRDefault="00D808DE" w:rsidP="00DE0D8B">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06</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3</w:t>
            </w:r>
            <w:r w:rsidRPr="007B3741">
              <w:rPr>
                <w:rFonts w:ascii="Times New Roman" w:eastAsia="Times New Roman" w:hAnsi="Times New Roman" w:cs="Times New Roman"/>
                <w:b/>
                <w:i/>
                <w:color w:val="0070C0"/>
                <w:sz w:val="26"/>
              </w:rPr>
              <w:t>0</w:t>
            </w:r>
          </w:p>
          <w:p w14:paraId="36F4D291" w14:textId="05616354" w:rsidR="00D808DE" w:rsidRPr="00DA7511" w:rsidRDefault="00D808DE" w:rsidP="00DE0D8B">
            <w:pPr>
              <w:rPr>
                <w:rFonts w:ascii="Times New Roman" w:eastAsia="Times New Roman" w:hAnsi="Times New Roman" w:cs="Times New Roman"/>
                <w:color w:val="auto"/>
                <w:sz w:val="26"/>
              </w:rPr>
            </w:pPr>
            <w:r w:rsidRPr="00DA7511">
              <w:rPr>
                <w:rFonts w:ascii="Times New Roman" w:eastAsia="Times New Roman" w:hAnsi="Times New Roman" w:cs="Times New Roman"/>
                <w:color w:val="auto"/>
                <w:sz w:val="26"/>
              </w:rPr>
              <w:t>148/TM-UBND</w:t>
            </w:r>
          </w:p>
        </w:tc>
        <w:tc>
          <w:tcPr>
            <w:tcW w:w="2279" w:type="dxa"/>
          </w:tcPr>
          <w:p w14:paraId="693ECEC7" w14:textId="749E914C" w:rsidR="00D808DE" w:rsidRPr="00DA7511" w:rsidRDefault="00D808DE" w:rsidP="00DE0D8B">
            <w:pPr>
              <w:ind w:left="55"/>
              <w:rPr>
                <w:rFonts w:ascii="Times New Roman" w:eastAsia="Times New Roman" w:hAnsi="Times New Roman" w:cs="Times New Roman"/>
                <w:color w:val="auto"/>
                <w:sz w:val="26"/>
              </w:rPr>
            </w:pPr>
            <w:r w:rsidRPr="00DA7511">
              <w:rPr>
                <w:rFonts w:ascii="Times New Roman" w:eastAsia="Times New Roman" w:hAnsi="Times New Roman" w:cs="Times New Roman"/>
                <w:color w:val="auto"/>
                <w:sz w:val="26"/>
              </w:rPr>
              <w:t>Tập trung VP UBT</w:t>
            </w:r>
          </w:p>
        </w:tc>
        <w:tc>
          <w:tcPr>
            <w:tcW w:w="5720" w:type="dxa"/>
          </w:tcPr>
          <w:p w14:paraId="298FA640" w14:textId="7027873F" w:rsidR="00D808DE" w:rsidRPr="00DA7511" w:rsidRDefault="00D808DE" w:rsidP="00DE0D8B">
            <w:pPr>
              <w:ind w:right="113" w:firstLine="17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Đ</w:t>
            </w:r>
            <w:r w:rsidRPr="00DA7511">
              <w:rPr>
                <w:rFonts w:ascii="Times New Roman" w:eastAsia="Times New Roman" w:hAnsi="Times New Roman" w:cs="Times New Roman"/>
                <w:color w:val="auto"/>
                <w:sz w:val="26"/>
                <w:szCs w:val="26"/>
              </w:rPr>
              <w:t>i kiểm tra công tác phòng, chống hạn, thiếu nước, xâm nhập mặn trên địa bàn tỉnh Sóc Trăng</w:t>
            </w:r>
          </w:p>
        </w:tc>
        <w:tc>
          <w:tcPr>
            <w:tcW w:w="2322" w:type="dxa"/>
          </w:tcPr>
          <w:p w14:paraId="06E9A5B1" w14:textId="5935B5AA" w:rsidR="00D808DE" w:rsidRPr="00DA7511" w:rsidRDefault="00D808DE" w:rsidP="00DE0D8B">
            <w:pPr>
              <w:jc w:val="left"/>
              <w:rPr>
                <w:rFonts w:ascii="Times New Roman" w:eastAsia="Times New Roman" w:hAnsi="Times New Roman" w:cs="Times New Roman"/>
                <w:color w:val="auto"/>
                <w:sz w:val="26"/>
                <w:szCs w:val="26"/>
              </w:rPr>
            </w:pPr>
            <w:r w:rsidRPr="00DA7511">
              <w:rPr>
                <w:rFonts w:ascii="Times New Roman" w:eastAsia="Times New Roman" w:hAnsi="Times New Roman" w:cs="Times New Roman"/>
                <w:color w:val="auto"/>
                <w:sz w:val="26"/>
                <w:szCs w:val="26"/>
              </w:rPr>
              <w:t>Đ/c Hoàng</w:t>
            </w:r>
          </w:p>
        </w:tc>
        <w:tc>
          <w:tcPr>
            <w:tcW w:w="1734" w:type="dxa"/>
          </w:tcPr>
          <w:p w14:paraId="4C8632DE" w14:textId="77298E7E" w:rsidR="00D808DE" w:rsidRPr="00E045D6" w:rsidRDefault="00D808DE" w:rsidP="00DE0D8B">
            <w:pPr>
              <w:spacing w:after="25"/>
              <w:ind w:right="108"/>
              <w:rPr>
                <w:rFonts w:ascii="Times New Roman" w:eastAsia="Times New Roman" w:hAnsi="Times New Roman" w:cs="Times New Roman"/>
                <w:color w:val="auto"/>
                <w:sz w:val="24"/>
                <w:szCs w:val="24"/>
              </w:rPr>
            </w:pPr>
            <w:bookmarkStart w:id="0" w:name="_GoBack"/>
            <w:bookmarkEnd w:id="0"/>
          </w:p>
        </w:tc>
      </w:tr>
      <w:tr w:rsidR="00D808DE" w:rsidRPr="00E74C3C" w14:paraId="36B9D598" w14:textId="77777777" w:rsidTr="006F0EAD">
        <w:trPr>
          <w:trHeight w:val="647"/>
        </w:trPr>
        <w:tc>
          <w:tcPr>
            <w:tcW w:w="1384" w:type="dxa"/>
            <w:vMerge/>
          </w:tcPr>
          <w:p w14:paraId="1FD4EB36" w14:textId="77777777" w:rsidR="00D808DE" w:rsidRDefault="00D808DE" w:rsidP="00524AB4">
            <w:pPr>
              <w:rPr>
                <w:rFonts w:ascii="Times New Roman" w:eastAsia="Times New Roman" w:hAnsi="Times New Roman" w:cs="Times New Roman"/>
                <w:b/>
                <w:color w:val="0070C0"/>
                <w:sz w:val="26"/>
              </w:rPr>
            </w:pPr>
          </w:p>
        </w:tc>
        <w:tc>
          <w:tcPr>
            <w:tcW w:w="2009" w:type="dxa"/>
          </w:tcPr>
          <w:p w14:paraId="587E6091" w14:textId="3D61384D" w:rsidR="00D808DE" w:rsidRDefault="00D808DE" w:rsidP="00703A69">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08</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0</w:t>
            </w:r>
            <w:r w:rsidRPr="007B3741">
              <w:rPr>
                <w:rFonts w:ascii="Times New Roman" w:eastAsia="Times New Roman" w:hAnsi="Times New Roman" w:cs="Times New Roman"/>
                <w:b/>
                <w:i/>
                <w:color w:val="0070C0"/>
                <w:sz w:val="26"/>
              </w:rPr>
              <w:t>0</w:t>
            </w:r>
          </w:p>
          <w:p w14:paraId="46503435" w14:textId="4E1CB220" w:rsidR="00D808DE" w:rsidRDefault="00D808DE" w:rsidP="00703A69">
            <w:pPr>
              <w:rPr>
                <w:rFonts w:ascii="Times New Roman" w:eastAsia="Times New Roman" w:hAnsi="Times New Roman" w:cs="Times New Roman"/>
                <w:b/>
                <w:i/>
                <w:color w:val="0070C0"/>
                <w:sz w:val="26"/>
              </w:rPr>
            </w:pPr>
            <w:r w:rsidRPr="00DA7511">
              <w:rPr>
                <w:rFonts w:ascii="Times New Roman" w:eastAsia="Times New Roman" w:hAnsi="Times New Roman" w:cs="Times New Roman"/>
                <w:color w:val="auto"/>
                <w:sz w:val="26"/>
              </w:rPr>
              <w:t>14</w:t>
            </w:r>
            <w:r>
              <w:rPr>
                <w:rFonts w:ascii="Times New Roman" w:eastAsia="Times New Roman" w:hAnsi="Times New Roman" w:cs="Times New Roman"/>
                <w:color w:val="auto"/>
                <w:sz w:val="26"/>
              </w:rPr>
              <w:t>9</w:t>
            </w:r>
            <w:r w:rsidRPr="00DA7511">
              <w:rPr>
                <w:rFonts w:ascii="Times New Roman" w:eastAsia="Times New Roman" w:hAnsi="Times New Roman" w:cs="Times New Roman"/>
                <w:color w:val="auto"/>
                <w:sz w:val="26"/>
              </w:rPr>
              <w:t>/TM-UBND</w:t>
            </w:r>
          </w:p>
        </w:tc>
        <w:tc>
          <w:tcPr>
            <w:tcW w:w="2279" w:type="dxa"/>
          </w:tcPr>
          <w:p w14:paraId="0DEFBAEF" w14:textId="097C4994" w:rsidR="00D808DE" w:rsidRDefault="00D808DE" w:rsidP="00524AB4">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PH 01 VP UBT</w:t>
            </w:r>
          </w:p>
        </w:tc>
        <w:tc>
          <w:tcPr>
            <w:tcW w:w="5720" w:type="dxa"/>
          </w:tcPr>
          <w:p w14:paraId="40E328F5" w14:textId="6C387FF3" w:rsidR="00D808DE" w:rsidRPr="003F01DF" w:rsidRDefault="00D808DE" w:rsidP="00524AB4">
            <w:pPr>
              <w:ind w:right="113" w:firstLine="17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H</w:t>
            </w:r>
            <w:r w:rsidRPr="00703A69">
              <w:rPr>
                <w:rFonts w:ascii="Times New Roman" w:eastAsia="Times New Roman" w:hAnsi="Times New Roman" w:cs="Times New Roman"/>
                <w:color w:val="auto"/>
                <w:sz w:val="26"/>
                <w:szCs w:val="26"/>
              </w:rPr>
              <w:t>ọp nghe báo cáo các nguồn kinh phí thực hiện Chương trình xóa nhà tạm, nhà dột nát trên địa bàn tỉnh Sóc Trăng</w:t>
            </w:r>
          </w:p>
        </w:tc>
        <w:tc>
          <w:tcPr>
            <w:tcW w:w="2322" w:type="dxa"/>
          </w:tcPr>
          <w:p w14:paraId="65A71971" w14:textId="0DF68D7C" w:rsidR="00D808DE" w:rsidRPr="003F01DF" w:rsidRDefault="00D808DE" w:rsidP="00A1635C">
            <w:pPr>
              <w:jc w:val="left"/>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Đ/c Trình </w:t>
            </w:r>
          </w:p>
        </w:tc>
        <w:tc>
          <w:tcPr>
            <w:tcW w:w="1734" w:type="dxa"/>
          </w:tcPr>
          <w:p w14:paraId="5687E71B" w14:textId="7CCDD4F7" w:rsidR="00D808DE" w:rsidRPr="00E045D6" w:rsidRDefault="00D808DE" w:rsidP="00524AB4">
            <w:pPr>
              <w:spacing w:after="25"/>
              <w:ind w:right="108"/>
              <w:rPr>
                <w:rFonts w:ascii="Times New Roman" w:eastAsia="Times New Roman" w:hAnsi="Times New Roman" w:cs="Times New Roman"/>
                <w:color w:val="auto"/>
                <w:sz w:val="24"/>
                <w:szCs w:val="24"/>
              </w:rPr>
            </w:pPr>
          </w:p>
        </w:tc>
      </w:tr>
      <w:tr w:rsidR="00D808DE" w:rsidRPr="00E74C3C" w14:paraId="50C2E25C" w14:textId="77777777" w:rsidTr="006F0EAD">
        <w:trPr>
          <w:trHeight w:val="647"/>
        </w:trPr>
        <w:tc>
          <w:tcPr>
            <w:tcW w:w="1384" w:type="dxa"/>
            <w:vMerge/>
          </w:tcPr>
          <w:p w14:paraId="4376D9D2" w14:textId="77777777" w:rsidR="00D808DE" w:rsidRDefault="00D808DE" w:rsidP="00524AB4">
            <w:pPr>
              <w:rPr>
                <w:rFonts w:ascii="Times New Roman" w:eastAsia="Times New Roman" w:hAnsi="Times New Roman" w:cs="Times New Roman"/>
                <w:b/>
                <w:color w:val="0070C0"/>
                <w:sz w:val="26"/>
              </w:rPr>
            </w:pPr>
          </w:p>
        </w:tc>
        <w:tc>
          <w:tcPr>
            <w:tcW w:w="2009" w:type="dxa"/>
          </w:tcPr>
          <w:p w14:paraId="3023D63E" w14:textId="11C0425E" w:rsidR="00D808DE" w:rsidRDefault="00D808DE" w:rsidP="00D877E1">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14</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00</w:t>
            </w:r>
          </w:p>
          <w:p w14:paraId="418F1811" w14:textId="77777777" w:rsidR="00D808DE" w:rsidRDefault="00D808DE" w:rsidP="00703A69">
            <w:pPr>
              <w:rPr>
                <w:rFonts w:ascii="Times New Roman" w:eastAsia="Times New Roman" w:hAnsi="Times New Roman" w:cs="Times New Roman"/>
                <w:b/>
                <w:i/>
                <w:color w:val="0070C0"/>
                <w:sz w:val="26"/>
              </w:rPr>
            </w:pPr>
          </w:p>
        </w:tc>
        <w:tc>
          <w:tcPr>
            <w:tcW w:w="2279" w:type="dxa"/>
          </w:tcPr>
          <w:p w14:paraId="13F69BB9" w14:textId="77777777" w:rsidR="00D808DE" w:rsidRDefault="00D808DE" w:rsidP="00D877E1">
            <w:pPr>
              <w:pStyle w:val="Default"/>
              <w:jc w:val="center"/>
              <w:rPr>
                <w:rFonts w:eastAsia="Times New Roman"/>
                <w:color w:val="auto"/>
                <w:sz w:val="26"/>
              </w:rPr>
            </w:pPr>
            <w:r>
              <w:rPr>
                <w:rFonts w:eastAsia="Times New Roman"/>
                <w:color w:val="auto"/>
                <w:sz w:val="26"/>
              </w:rPr>
              <w:t xml:space="preserve">HT SXD </w:t>
            </w:r>
          </w:p>
          <w:p w14:paraId="299B28A8" w14:textId="76C0CA97" w:rsidR="00D808DE" w:rsidRDefault="00D808DE" w:rsidP="00D877E1">
            <w:pPr>
              <w:pStyle w:val="Default"/>
              <w:jc w:val="center"/>
              <w:rPr>
                <w:rFonts w:eastAsia="Times New Roman"/>
                <w:color w:val="auto"/>
                <w:sz w:val="26"/>
              </w:rPr>
            </w:pPr>
            <w:r>
              <w:rPr>
                <w:rFonts w:eastAsia="Times New Roman"/>
                <w:color w:val="auto"/>
                <w:sz w:val="26"/>
              </w:rPr>
              <w:t>Số 20 đường Trần Hưng Đạo</w:t>
            </w:r>
          </w:p>
        </w:tc>
        <w:tc>
          <w:tcPr>
            <w:tcW w:w="5720" w:type="dxa"/>
          </w:tcPr>
          <w:p w14:paraId="179BC55A" w14:textId="77777777" w:rsidR="00D808DE" w:rsidRPr="00D877E1" w:rsidRDefault="00D808DE" w:rsidP="00D877E1">
            <w:pPr>
              <w:ind w:right="113" w:firstLine="170"/>
              <w:jc w:val="both"/>
              <w:rPr>
                <w:rFonts w:ascii="Times New Roman" w:eastAsia="Times New Roman" w:hAnsi="Times New Roman" w:cs="Times New Roman"/>
                <w:color w:val="auto"/>
                <w:sz w:val="26"/>
                <w:szCs w:val="26"/>
              </w:rPr>
            </w:pPr>
            <w:r w:rsidRPr="00D877E1">
              <w:rPr>
                <w:rFonts w:ascii="Times New Roman" w:eastAsia="Times New Roman" w:hAnsi="Times New Roman" w:cs="Times New Roman"/>
                <w:color w:val="auto"/>
                <w:sz w:val="26"/>
                <w:szCs w:val="26"/>
              </w:rPr>
              <w:t>Họp bàn về công tác nhân sự</w:t>
            </w:r>
          </w:p>
          <w:p w14:paraId="40737EC3" w14:textId="6C40DF5B" w:rsidR="00D808DE" w:rsidRDefault="00D808DE" w:rsidP="009569EB">
            <w:pPr>
              <w:ind w:right="113"/>
              <w:jc w:val="both"/>
              <w:rPr>
                <w:rFonts w:ascii="Times New Roman" w:eastAsia="Times New Roman" w:hAnsi="Times New Roman" w:cs="Times New Roman"/>
                <w:color w:val="auto"/>
                <w:sz w:val="26"/>
                <w:szCs w:val="26"/>
              </w:rPr>
            </w:pPr>
          </w:p>
        </w:tc>
        <w:tc>
          <w:tcPr>
            <w:tcW w:w="2322" w:type="dxa"/>
          </w:tcPr>
          <w:p w14:paraId="29D2CE7E" w14:textId="6F964CD6" w:rsidR="00D808DE" w:rsidRDefault="00D808DE" w:rsidP="00D877E1">
            <w:pPr>
              <w:jc w:val="left"/>
              <w:rPr>
                <w:rFonts w:ascii="Times New Roman" w:eastAsia="Times New Roman" w:hAnsi="Times New Roman" w:cs="Times New Roman"/>
                <w:color w:val="auto"/>
                <w:sz w:val="26"/>
                <w:szCs w:val="26"/>
              </w:rPr>
            </w:pPr>
            <w:r w:rsidRPr="00D877E1">
              <w:rPr>
                <w:rFonts w:ascii="Times New Roman" w:eastAsia="Times New Roman" w:hAnsi="Times New Roman" w:cs="Times New Roman"/>
                <w:color w:val="auto"/>
                <w:sz w:val="26"/>
                <w:szCs w:val="26"/>
              </w:rPr>
              <w:t>BGĐ Sở, các Trưởng phòng, đơn vị và đ.c Ngoan</w:t>
            </w:r>
          </w:p>
        </w:tc>
        <w:tc>
          <w:tcPr>
            <w:tcW w:w="1734" w:type="dxa"/>
          </w:tcPr>
          <w:p w14:paraId="17486E79" w14:textId="77777777" w:rsidR="00D808DE" w:rsidRPr="00E045D6" w:rsidRDefault="00D808DE" w:rsidP="00524AB4">
            <w:pPr>
              <w:spacing w:after="25"/>
              <w:ind w:right="108"/>
              <w:rPr>
                <w:rFonts w:ascii="Times New Roman" w:eastAsia="Times New Roman" w:hAnsi="Times New Roman" w:cs="Times New Roman"/>
                <w:color w:val="auto"/>
                <w:sz w:val="24"/>
                <w:szCs w:val="24"/>
              </w:rPr>
            </w:pPr>
          </w:p>
        </w:tc>
      </w:tr>
      <w:tr w:rsidR="00D74030" w:rsidRPr="00E74C3C" w14:paraId="48AFB3CC" w14:textId="77777777" w:rsidTr="006F0EAD">
        <w:trPr>
          <w:trHeight w:val="647"/>
        </w:trPr>
        <w:tc>
          <w:tcPr>
            <w:tcW w:w="1384" w:type="dxa"/>
            <w:vMerge w:val="restart"/>
          </w:tcPr>
          <w:p w14:paraId="1FCD483E" w14:textId="1CB2A133" w:rsidR="00D74030" w:rsidRPr="0085336E" w:rsidRDefault="00D74030" w:rsidP="00D74030">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336E">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Thứ </w:t>
            </w:r>
            <w: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w:t>
            </w:r>
          </w:p>
          <w:p w14:paraId="5497FCF4" w14:textId="30F2A661" w:rsidR="00D74030" w:rsidRPr="0085336E" w:rsidRDefault="0001074E" w:rsidP="00D74030">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color w:val="auto"/>
                <w:sz w:val="26"/>
              </w:rPr>
              <w:t>18</w:t>
            </w:r>
            <w:r w:rsidR="00D74030">
              <w:rPr>
                <w:rFonts w:ascii="Times New Roman" w:eastAsia="Times New Roman" w:hAnsi="Times New Roman" w:cs="Times New Roman"/>
                <w:color w:val="auto"/>
                <w:sz w:val="26"/>
              </w:rPr>
              <w:t>/3/2025</w:t>
            </w:r>
          </w:p>
        </w:tc>
        <w:tc>
          <w:tcPr>
            <w:tcW w:w="2009" w:type="dxa"/>
          </w:tcPr>
          <w:p w14:paraId="52E6D813" w14:textId="77777777" w:rsidR="00D74030" w:rsidRDefault="0001074E" w:rsidP="0001074E">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07</w:t>
            </w:r>
            <w:r w:rsidR="00D74030"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3</w:t>
            </w:r>
            <w:r w:rsidR="00D74030" w:rsidRPr="007B3741">
              <w:rPr>
                <w:rFonts w:ascii="Times New Roman" w:eastAsia="Times New Roman" w:hAnsi="Times New Roman" w:cs="Times New Roman"/>
                <w:b/>
                <w:i/>
                <w:color w:val="0070C0"/>
                <w:sz w:val="26"/>
              </w:rPr>
              <w:t>0</w:t>
            </w:r>
          </w:p>
          <w:p w14:paraId="65D00277" w14:textId="79CEEF00" w:rsidR="00EC636B" w:rsidRPr="00EC636B" w:rsidRDefault="00EC636B" w:rsidP="0000278F">
            <w:pPr>
              <w:rPr>
                <w:rFonts w:ascii="Times New Roman" w:eastAsia="Times New Roman" w:hAnsi="Times New Roman" w:cs="Times New Roman"/>
                <w:color w:val="0070C0"/>
                <w:sz w:val="26"/>
              </w:rPr>
            </w:pPr>
            <w:r w:rsidRPr="00EC636B">
              <w:rPr>
                <w:rFonts w:ascii="Times New Roman" w:eastAsia="Times New Roman" w:hAnsi="Times New Roman" w:cs="Times New Roman"/>
                <w:color w:val="auto"/>
                <w:sz w:val="26"/>
              </w:rPr>
              <w:t>08/GM-SX</w:t>
            </w:r>
            <w:r w:rsidR="0000278F">
              <w:rPr>
                <w:rFonts w:ascii="Times New Roman" w:eastAsia="Times New Roman" w:hAnsi="Times New Roman" w:cs="Times New Roman"/>
                <w:color w:val="auto"/>
                <w:sz w:val="26"/>
              </w:rPr>
              <w:t>D</w:t>
            </w:r>
          </w:p>
        </w:tc>
        <w:tc>
          <w:tcPr>
            <w:tcW w:w="2279" w:type="dxa"/>
          </w:tcPr>
          <w:p w14:paraId="31B0D9F2" w14:textId="77777777" w:rsidR="00112B66" w:rsidRDefault="00112B66" w:rsidP="0001074E">
            <w:pPr>
              <w:pStyle w:val="Default"/>
              <w:jc w:val="center"/>
              <w:rPr>
                <w:rFonts w:eastAsia="Times New Roman"/>
                <w:color w:val="auto"/>
                <w:sz w:val="26"/>
              </w:rPr>
            </w:pPr>
            <w:r>
              <w:rPr>
                <w:rFonts w:eastAsia="Times New Roman"/>
                <w:color w:val="auto"/>
                <w:sz w:val="26"/>
              </w:rPr>
              <w:t xml:space="preserve">HT SXD </w:t>
            </w:r>
          </w:p>
          <w:p w14:paraId="77FB89A9" w14:textId="63389E70" w:rsidR="00D74030" w:rsidRPr="00E551E9" w:rsidRDefault="00112B66" w:rsidP="00112B66">
            <w:pPr>
              <w:pStyle w:val="Default"/>
              <w:jc w:val="center"/>
              <w:rPr>
                <w:rFonts w:eastAsia="Times New Roman"/>
                <w:color w:val="auto"/>
                <w:sz w:val="26"/>
              </w:rPr>
            </w:pPr>
            <w:r>
              <w:rPr>
                <w:rFonts w:eastAsia="Times New Roman"/>
                <w:color w:val="auto"/>
                <w:sz w:val="26"/>
              </w:rPr>
              <w:t>S</w:t>
            </w:r>
            <w:r w:rsidR="0001074E">
              <w:rPr>
                <w:rFonts w:eastAsia="Times New Roman"/>
                <w:color w:val="auto"/>
                <w:sz w:val="26"/>
              </w:rPr>
              <w:t>ố 20 đường Trần Hưng Đạo</w:t>
            </w:r>
          </w:p>
        </w:tc>
        <w:tc>
          <w:tcPr>
            <w:tcW w:w="5720" w:type="dxa"/>
          </w:tcPr>
          <w:p w14:paraId="07DD10F5" w14:textId="2BCEF444" w:rsidR="006F2892" w:rsidRDefault="0001074E" w:rsidP="00D74030">
            <w:pPr>
              <w:ind w:right="113" w:firstLine="170"/>
              <w:jc w:val="both"/>
              <w:rPr>
                <w:rFonts w:ascii="Times New Roman" w:eastAsia="Times New Roman" w:hAnsi="Times New Roman" w:cs="Times New Roman"/>
                <w:color w:val="auto"/>
                <w:sz w:val="26"/>
                <w:szCs w:val="26"/>
              </w:rPr>
            </w:pPr>
            <w:r w:rsidRPr="0001074E">
              <w:rPr>
                <w:rFonts w:ascii="Times New Roman" w:eastAsia="Times New Roman" w:hAnsi="Times New Roman" w:cs="Times New Roman"/>
                <w:color w:val="auto"/>
                <w:sz w:val="26"/>
                <w:szCs w:val="26"/>
              </w:rPr>
              <w:t>Về việc góp ý thẩm định đối với dự thảo điều chỉnh Quy hoạch chung thị trấn Hưng Lợi, huyện Thạnh Trị, tỉnh Sóc Trăng đến năm 2035 và dự thảo Quy hoạch xây dựng vùng huyện Thạnh Trị, tỉnh Sóc Trăng đến năm 2040, tầm nhìn đến năm 2050</w:t>
            </w:r>
          </w:p>
          <w:p w14:paraId="3D7DA58D" w14:textId="1844EBB1" w:rsidR="00D74030" w:rsidRPr="006F2892" w:rsidRDefault="006F2892" w:rsidP="006F2892">
            <w:pPr>
              <w:tabs>
                <w:tab w:val="left" w:pos="3418"/>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tc>
        <w:tc>
          <w:tcPr>
            <w:tcW w:w="2322" w:type="dxa"/>
          </w:tcPr>
          <w:p w14:paraId="46E04485" w14:textId="0F668B32" w:rsidR="00D74030" w:rsidRPr="003F01DF" w:rsidRDefault="00D74030" w:rsidP="008E5428">
            <w:pPr>
              <w:jc w:val="left"/>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Đ/c </w:t>
            </w:r>
            <w:r w:rsidR="0001074E">
              <w:rPr>
                <w:rFonts w:ascii="Times New Roman" w:eastAsia="Times New Roman" w:hAnsi="Times New Roman" w:cs="Times New Roman"/>
                <w:color w:val="auto"/>
                <w:sz w:val="26"/>
                <w:szCs w:val="26"/>
              </w:rPr>
              <w:t>Dũng</w:t>
            </w:r>
            <w:r w:rsidR="008E5428">
              <w:rPr>
                <w:rFonts w:ascii="Times New Roman" w:eastAsia="Times New Roman" w:hAnsi="Times New Roman" w:cs="Times New Roman"/>
                <w:color w:val="auto"/>
                <w:sz w:val="26"/>
                <w:szCs w:val="26"/>
              </w:rPr>
              <w:t>, P QHKT</w:t>
            </w:r>
            <w:r w:rsidR="008E5428">
              <w:rPr>
                <w:rFonts w:ascii="Times New Roman" w:eastAsia="Times New Roman" w:hAnsi="Times New Roman" w:cs="Times New Roman"/>
                <w:color w:val="auto"/>
                <w:sz w:val="26"/>
                <w:szCs w:val="26"/>
              </w:rPr>
              <w:br/>
            </w:r>
            <w:r w:rsidR="008E5428">
              <w:t xml:space="preserve"> </w:t>
            </w:r>
            <w:r w:rsidR="008E5428" w:rsidRPr="008E5428">
              <w:rPr>
                <w:rFonts w:ascii="Times New Roman" w:eastAsia="Times New Roman" w:hAnsi="Times New Roman" w:cs="Times New Roman"/>
                <w:color w:val="auto"/>
                <w:sz w:val="26"/>
                <w:szCs w:val="26"/>
              </w:rPr>
              <w:t xml:space="preserve">Tài chính; </w:t>
            </w:r>
            <w:r w:rsidR="008E5428">
              <w:rPr>
                <w:rFonts w:ascii="Times New Roman" w:eastAsia="Times New Roman" w:hAnsi="Times New Roman" w:cs="Times New Roman"/>
                <w:color w:val="auto"/>
                <w:sz w:val="26"/>
                <w:szCs w:val="26"/>
              </w:rPr>
              <w:t>NNMT</w:t>
            </w:r>
            <w:r w:rsidR="008E5428" w:rsidRPr="008E5428">
              <w:rPr>
                <w:rFonts w:ascii="Times New Roman" w:eastAsia="Times New Roman" w:hAnsi="Times New Roman" w:cs="Times New Roman"/>
                <w:color w:val="auto"/>
                <w:sz w:val="26"/>
                <w:szCs w:val="26"/>
              </w:rPr>
              <w:t xml:space="preserve">; Công Thương; Y tế; Giáo dục; Văn hóa </w:t>
            </w:r>
            <w:r w:rsidR="008E5428">
              <w:rPr>
                <w:rFonts w:ascii="Times New Roman" w:eastAsia="Times New Roman" w:hAnsi="Times New Roman" w:cs="Times New Roman"/>
                <w:color w:val="auto"/>
                <w:sz w:val="26"/>
                <w:szCs w:val="26"/>
              </w:rPr>
              <w:t>TTDL</w:t>
            </w:r>
            <w:r w:rsidR="008E5428" w:rsidRPr="008E5428">
              <w:rPr>
                <w:rFonts w:ascii="Times New Roman" w:eastAsia="Times New Roman" w:hAnsi="Times New Roman" w:cs="Times New Roman"/>
                <w:color w:val="auto"/>
                <w:sz w:val="26"/>
                <w:szCs w:val="26"/>
              </w:rPr>
              <w:t xml:space="preserve">; </w:t>
            </w:r>
            <w:r w:rsidR="008E5428">
              <w:rPr>
                <w:rFonts w:ascii="Times New Roman" w:eastAsia="Times New Roman" w:hAnsi="Times New Roman" w:cs="Times New Roman"/>
                <w:color w:val="auto"/>
                <w:sz w:val="26"/>
                <w:szCs w:val="26"/>
              </w:rPr>
              <w:t>KHCN</w:t>
            </w:r>
            <w:r w:rsidR="008E5428" w:rsidRPr="008E5428">
              <w:rPr>
                <w:rFonts w:ascii="Times New Roman" w:eastAsia="Times New Roman" w:hAnsi="Times New Roman" w:cs="Times New Roman"/>
                <w:color w:val="auto"/>
                <w:sz w:val="26"/>
                <w:szCs w:val="26"/>
              </w:rPr>
              <w:t>;</w:t>
            </w:r>
            <w:r w:rsidR="008E5428">
              <w:rPr>
                <w:rFonts w:ascii="Times New Roman" w:eastAsia="Times New Roman" w:hAnsi="Times New Roman" w:cs="Times New Roman"/>
                <w:color w:val="auto"/>
                <w:sz w:val="26"/>
                <w:szCs w:val="26"/>
              </w:rPr>
              <w:t xml:space="preserve"> CAT</w:t>
            </w:r>
            <w:r w:rsidR="008E5428" w:rsidRPr="008E5428">
              <w:rPr>
                <w:rFonts w:ascii="Times New Roman" w:eastAsia="Times New Roman" w:hAnsi="Times New Roman" w:cs="Times New Roman"/>
                <w:color w:val="auto"/>
                <w:sz w:val="26"/>
                <w:szCs w:val="26"/>
              </w:rPr>
              <w:t>;</w:t>
            </w:r>
            <w:r w:rsidR="008E5428">
              <w:rPr>
                <w:rFonts w:ascii="Times New Roman" w:eastAsia="Times New Roman" w:hAnsi="Times New Roman" w:cs="Times New Roman"/>
                <w:color w:val="auto"/>
                <w:sz w:val="26"/>
                <w:szCs w:val="26"/>
              </w:rPr>
              <w:t xml:space="preserve"> </w:t>
            </w:r>
            <w:r w:rsidR="008E5428" w:rsidRPr="008E5428">
              <w:rPr>
                <w:rFonts w:ascii="Times New Roman" w:eastAsia="Times New Roman" w:hAnsi="Times New Roman" w:cs="Times New Roman"/>
                <w:color w:val="auto"/>
                <w:sz w:val="26"/>
                <w:szCs w:val="26"/>
              </w:rPr>
              <w:t xml:space="preserve">Ban </w:t>
            </w:r>
            <w:r w:rsidR="008E5428">
              <w:rPr>
                <w:rFonts w:ascii="Times New Roman" w:eastAsia="Times New Roman" w:hAnsi="Times New Roman" w:cs="Times New Roman"/>
                <w:color w:val="auto"/>
                <w:sz w:val="26"/>
                <w:szCs w:val="26"/>
              </w:rPr>
              <w:t xml:space="preserve">2, </w:t>
            </w:r>
            <w:r w:rsidR="008E5428" w:rsidRPr="008E5428">
              <w:rPr>
                <w:rFonts w:ascii="Times New Roman" w:eastAsia="Times New Roman" w:hAnsi="Times New Roman" w:cs="Times New Roman"/>
                <w:color w:val="auto"/>
                <w:sz w:val="26"/>
                <w:szCs w:val="26"/>
              </w:rPr>
              <w:t xml:space="preserve"> Điện lực tỉnh</w:t>
            </w:r>
            <w:r w:rsidR="008E5428">
              <w:rPr>
                <w:rFonts w:ascii="Times New Roman" w:eastAsia="Times New Roman" w:hAnsi="Times New Roman" w:cs="Times New Roman"/>
                <w:color w:val="auto"/>
                <w:sz w:val="26"/>
                <w:szCs w:val="26"/>
              </w:rPr>
              <w:t xml:space="preserve">; </w:t>
            </w:r>
            <w:r w:rsidR="008E5428" w:rsidRPr="008E5428">
              <w:rPr>
                <w:rFonts w:ascii="Times New Roman" w:eastAsia="Times New Roman" w:hAnsi="Times New Roman" w:cs="Times New Roman"/>
                <w:color w:val="auto"/>
                <w:sz w:val="26"/>
                <w:szCs w:val="26"/>
              </w:rPr>
              <w:t>Công ty Cổ phần Cấp nước Sóc Trăng; Trung tâm Nước sạch; Ủy ban nhân dân huyện Thạnh Trị.</w:t>
            </w:r>
          </w:p>
        </w:tc>
        <w:tc>
          <w:tcPr>
            <w:tcW w:w="1734" w:type="dxa"/>
          </w:tcPr>
          <w:p w14:paraId="24B18107" w14:textId="1BF7EC1A" w:rsidR="00D74030" w:rsidRPr="00B8765D" w:rsidRDefault="00D74030" w:rsidP="00D74030">
            <w:pPr>
              <w:ind w:right="141"/>
              <w:rPr>
                <w:rFonts w:ascii="Times New Roman" w:eastAsia="Times New Roman" w:hAnsi="Times New Roman" w:cs="Times New Roman"/>
                <w:color w:val="auto"/>
                <w:sz w:val="26"/>
              </w:rPr>
            </w:pPr>
          </w:p>
        </w:tc>
      </w:tr>
      <w:tr w:rsidR="00D74030" w:rsidRPr="00E74C3C" w14:paraId="3811A1F9" w14:textId="77777777" w:rsidTr="006F0EAD">
        <w:trPr>
          <w:trHeight w:val="647"/>
        </w:trPr>
        <w:tc>
          <w:tcPr>
            <w:tcW w:w="1384" w:type="dxa"/>
            <w:vMerge/>
          </w:tcPr>
          <w:p w14:paraId="3BC8532A" w14:textId="77777777" w:rsidR="00D74030" w:rsidRPr="0085336E" w:rsidRDefault="00D74030" w:rsidP="00D01301">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009" w:type="dxa"/>
          </w:tcPr>
          <w:p w14:paraId="1B82DC86" w14:textId="77777777" w:rsidR="000173CD" w:rsidRDefault="000173CD" w:rsidP="000173CD">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07</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3</w:t>
            </w:r>
            <w:r w:rsidRPr="007B3741">
              <w:rPr>
                <w:rFonts w:ascii="Times New Roman" w:eastAsia="Times New Roman" w:hAnsi="Times New Roman" w:cs="Times New Roman"/>
                <w:b/>
                <w:i/>
                <w:color w:val="0070C0"/>
                <w:sz w:val="26"/>
              </w:rPr>
              <w:t>0</w:t>
            </w:r>
          </w:p>
          <w:p w14:paraId="0F2B376C" w14:textId="2FC62E59" w:rsidR="00D74030" w:rsidRPr="00D01301" w:rsidRDefault="000173CD" w:rsidP="000173CD">
            <w:pPr>
              <w:rPr>
                <w:rFonts w:ascii="Times New Roman" w:eastAsia="Times New Roman" w:hAnsi="Times New Roman" w:cs="Times New Roman"/>
                <w:b/>
                <w:i/>
                <w:color w:val="FF0000"/>
                <w:sz w:val="26"/>
              </w:rPr>
            </w:pPr>
            <w:r>
              <w:rPr>
                <w:rFonts w:ascii="Times New Roman" w:eastAsia="Times New Roman" w:hAnsi="Times New Roman" w:cs="Times New Roman"/>
                <w:color w:val="auto"/>
                <w:sz w:val="26"/>
              </w:rPr>
              <w:t>151</w:t>
            </w:r>
            <w:r w:rsidRPr="00DA7511">
              <w:rPr>
                <w:rFonts w:ascii="Times New Roman" w:eastAsia="Times New Roman" w:hAnsi="Times New Roman" w:cs="Times New Roman"/>
                <w:color w:val="auto"/>
                <w:sz w:val="26"/>
              </w:rPr>
              <w:t>/TM-UBND</w:t>
            </w:r>
          </w:p>
        </w:tc>
        <w:tc>
          <w:tcPr>
            <w:tcW w:w="2279" w:type="dxa"/>
          </w:tcPr>
          <w:p w14:paraId="07F9D074" w14:textId="63346A35" w:rsidR="00D74030" w:rsidRPr="00CE7C48" w:rsidRDefault="000173CD" w:rsidP="00D01301">
            <w:pPr>
              <w:pStyle w:val="Default"/>
              <w:jc w:val="center"/>
              <w:rPr>
                <w:rFonts w:eastAsia="Times New Roman"/>
                <w:color w:val="000000" w:themeColor="text1"/>
                <w:sz w:val="26"/>
              </w:rPr>
            </w:pPr>
            <w:r>
              <w:rPr>
                <w:rFonts w:eastAsia="Times New Roman"/>
                <w:color w:val="auto"/>
                <w:sz w:val="26"/>
              </w:rPr>
              <w:t>PH 01 VP UBT</w:t>
            </w:r>
          </w:p>
        </w:tc>
        <w:tc>
          <w:tcPr>
            <w:tcW w:w="5720" w:type="dxa"/>
          </w:tcPr>
          <w:p w14:paraId="15BE97AF" w14:textId="4256BAD4" w:rsidR="00D74030" w:rsidRPr="00CE7C48" w:rsidRDefault="000173CD" w:rsidP="00D01301">
            <w:pPr>
              <w:ind w:right="113" w:firstLine="17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w:t>
            </w:r>
            <w:r w:rsidRPr="000173CD">
              <w:rPr>
                <w:rFonts w:ascii="Times New Roman" w:eastAsia="Times New Roman" w:hAnsi="Times New Roman" w:cs="Times New Roman"/>
                <w:color w:val="000000" w:themeColor="text1"/>
                <w:sz w:val="26"/>
                <w:szCs w:val="26"/>
              </w:rPr>
              <w:t xml:space="preserve">ọp xem xét nội dung dự thảo trình Hội đồng nhân dân tỉnh đề nghị ban hành Nghị quyết của Hội đồng nhân dân tỉnh thông qua mức chi hỗ trợ, hỗ trợ khác có tính chất đặc thù đối với các dự án điện gió </w:t>
            </w:r>
            <w:r w:rsidRPr="000173CD">
              <w:rPr>
                <w:rFonts w:ascii="Times New Roman" w:eastAsia="Times New Roman" w:hAnsi="Times New Roman" w:cs="Times New Roman"/>
                <w:color w:val="000000" w:themeColor="text1"/>
                <w:sz w:val="26"/>
                <w:szCs w:val="26"/>
              </w:rPr>
              <w:lastRenderedPageBreak/>
              <w:t>trên địa bàn tỉnh Sóc Trăng</w:t>
            </w:r>
          </w:p>
        </w:tc>
        <w:tc>
          <w:tcPr>
            <w:tcW w:w="2322" w:type="dxa"/>
          </w:tcPr>
          <w:p w14:paraId="4BCDC820" w14:textId="5B6897A6" w:rsidR="00D74030" w:rsidRPr="00CE7C48" w:rsidRDefault="000173CD" w:rsidP="005B5373">
            <w:pPr>
              <w:jc w:val="lef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auto"/>
                <w:sz w:val="26"/>
                <w:szCs w:val="26"/>
              </w:rPr>
              <w:lastRenderedPageBreak/>
              <w:t xml:space="preserve">Đ/c </w:t>
            </w:r>
            <w:r w:rsidR="005B5373">
              <w:rPr>
                <w:rFonts w:ascii="Times New Roman" w:eastAsia="Times New Roman" w:hAnsi="Times New Roman" w:cs="Times New Roman"/>
                <w:color w:val="auto"/>
                <w:sz w:val="26"/>
                <w:szCs w:val="26"/>
              </w:rPr>
              <w:t>Khanh</w:t>
            </w:r>
          </w:p>
        </w:tc>
        <w:tc>
          <w:tcPr>
            <w:tcW w:w="1734" w:type="dxa"/>
          </w:tcPr>
          <w:p w14:paraId="30834C44" w14:textId="48E4C052" w:rsidR="00D74030" w:rsidRPr="00B8765D" w:rsidRDefault="00D74030" w:rsidP="00D01301">
            <w:pPr>
              <w:ind w:right="141"/>
              <w:rPr>
                <w:rFonts w:ascii="Times New Roman" w:eastAsia="Times New Roman" w:hAnsi="Times New Roman" w:cs="Times New Roman"/>
                <w:color w:val="auto"/>
                <w:sz w:val="26"/>
              </w:rPr>
            </w:pPr>
          </w:p>
        </w:tc>
      </w:tr>
      <w:tr w:rsidR="004C5F03" w:rsidRPr="00E74C3C" w14:paraId="1D2D833F" w14:textId="77777777" w:rsidTr="006F0EAD">
        <w:trPr>
          <w:trHeight w:val="647"/>
        </w:trPr>
        <w:tc>
          <w:tcPr>
            <w:tcW w:w="1384" w:type="dxa"/>
          </w:tcPr>
          <w:p w14:paraId="290BA236" w14:textId="77777777" w:rsidR="004C5F03" w:rsidRPr="0085336E" w:rsidRDefault="004C5F03" w:rsidP="004C5F03">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009" w:type="dxa"/>
          </w:tcPr>
          <w:p w14:paraId="052296F1" w14:textId="77777777" w:rsidR="004C5F03" w:rsidRDefault="004C5F03" w:rsidP="004C5F03">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14</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00</w:t>
            </w:r>
          </w:p>
          <w:p w14:paraId="3E5AAC49" w14:textId="1B0547B0" w:rsidR="004C5F03" w:rsidRDefault="004C5F03" w:rsidP="004C5F03">
            <w:pPr>
              <w:rPr>
                <w:rFonts w:ascii="Times New Roman" w:eastAsia="Times New Roman" w:hAnsi="Times New Roman" w:cs="Times New Roman"/>
                <w:b/>
                <w:i/>
                <w:color w:val="0070C0"/>
                <w:sz w:val="26"/>
              </w:rPr>
            </w:pPr>
            <w:r w:rsidRPr="00EC636B">
              <w:rPr>
                <w:rFonts w:ascii="Times New Roman" w:eastAsia="Times New Roman" w:hAnsi="Times New Roman" w:cs="Times New Roman"/>
                <w:color w:val="auto"/>
                <w:sz w:val="26"/>
              </w:rPr>
              <w:t>0</w:t>
            </w:r>
            <w:r>
              <w:rPr>
                <w:rFonts w:ascii="Times New Roman" w:eastAsia="Times New Roman" w:hAnsi="Times New Roman" w:cs="Times New Roman"/>
                <w:color w:val="auto"/>
                <w:sz w:val="26"/>
              </w:rPr>
              <w:t>9</w:t>
            </w:r>
            <w:r w:rsidRPr="00EC636B">
              <w:rPr>
                <w:rFonts w:ascii="Times New Roman" w:eastAsia="Times New Roman" w:hAnsi="Times New Roman" w:cs="Times New Roman"/>
                <w:color w:val="auto"/>
                <w:sz w:val="26"/>
              </w:rPr>
              <w:t>/GM-SX</w:t>
            </w:r>
            <w:r>
              <w:rPr>
                <w:rFonts w:ascii="Times New Roman" w:eastAsia="Times New Roman" w:hAnsi="Times New Roman" w:cs="Times New Roman"/>
                <w:color w:val="auto"/>
                <w:sz w:val="26"/>
              </w:rPr>
              <w:t>D</w:t>
            </w:r>
          </w:p>
        </w:tc>
        <w:tc>
          <w:tcPr>
            <w:tcW w:w="2279" w:type="dxa"/>
          </w:tcPr>
          <w:p w14:paraId="37904EFA" w14:textId="349BDDE4" w:rsidR="004C5F03" w:rsidRDefault="004C5F03" w:rsidP="004C5F03">
            <w:pPr>
              <w:pStyle w:val="Default"/>
              <w:jc w:val="center"/>
              <w:rPr>
                <w:rFonts w:eastAsia="Times New Roman"/>
                <w:color w:val="auto"/>
                <w:sz w:val="26"/>
              </w:rPr>
            </w:pPr>
            <w:r>
              <w:rPr>
                <w:rFonts w:eastAsia="Times New Roman"/>
                <w:color w:val="auto"/>
                <w:sz w:val="26"/>
              </w:rPr>
              <w:t>PH – SXD</w:t>
            </w:r>
            <w:r>
              <w:rPr>
                <w:rFonts w:eastAsia="Times New Roman"/>
                <w:color w:val="auto"/>
                <w:sz w:val="26"/>
              </w:rPr>
              <w:br/>
              <w:t>12 Châu Văn Tiếp</w:t>
            </w:r>
          </w:p>
        </w:tc>
        <w:tc>
          <w:tcPr>
            <w:tcW w:w="5720" w:type="dxa"/>
          </w:tcPr>
          <w:p w14:paraId="36329A39" w14:textId="5A9C3B15" w:rsidR="004C5F03" w:rsidRDefault="004C5F03" w:rsidP="004C5F03">
            <w:pPr>
              <w:ind w:right="113" w:firstLine="17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auto"/>
                <w:sz w:val="26"/>
                <w:szCs w:val="26"/>
              </w:rPr>
              <w:t>H</w:t>
            </w:r>
            <w:r w:rsidRPr="005B52A4">
              <w:rPr>
                <w:rFonts w:ascii="Times New Roman" w:eastAsia="Times New Roman" w:hAnsi="Times New Roman" w:cs="Times New Roman"/>
                <w:color w:val="auto"/>
                <w:sz w:val="26"/>
                <w:szCs w:val="26"/>
              </w:rPr>
              <w:t>ọp về việc đối chiếu hồ sơ E-HSDT và thương thảo hợp đồng Gói thầu số 01: Đề án cấp nước sạch đô thị tỉnh Sóc Trăng đến năm 2030, tầm nhìn đến năm 2050</w:t>
            </w:r>
          </w:p>
        </w:tc>
        <w:tc>
          <w:tcPr>
            <w:tcW w:w="2322" w:type="dxa"/>
          </w:tcPr>
          <w:p w14:paraId="46191289" w14:textId="051F3B10" w:rsidR="004C5F03" w:rsidRPr="001114AD" w:rsidRDefault="006C01C1" w:rsidP="004C5F03">
            <w:pPr>
              <w:jc w:val="left"/>
              <w:rPr>
                <w:rFonts w:ascii="Times New Roman" w:eastAsia="Times New Roman" w:hAnsi="Times New Roman" w:cs="Times New Roman"/>
                <w:color w:val="auto"/>
                <w:sz w:val="26"/>
                <w:szCs w:val="26"/>
              </w:rPr>
            </w:pPr>
            <w:r w:rsidRPr="001114AD">
              <w:rPr>
                <w:rFonts w:ascii="Times New Roman" w:eastAsia="Times New Roman" w:hAnsi="Times New Roman" w:cs="Times New Roman"/>
                <w:color w:val="auto"/>
                <w:sz w:val="26"/>
                <w:szCs w:val="26"/>
              </w:rPr>
              <w:t xml:space="preserve">- </w:t>
            </w:r>
            <w:r w:rsidR="004C5F03" w:rsidRPr="001114AD">
              <w:rPr>
                <w:rFonts w:ascii="Times New Roman" w:eastAsia="Times New Roman" w:hAnsi="Times New Roman" w:cs="Times New Roman"/>
                <w:color w:val="auto"/>
                <w:sz w:val="26"/>
                <w:szCs w:val="26"/>
              </w:rPr>
              <w:t>Đ/c Dũng</w:t>
            </w:r>
            <w:r w:rsidRPr="001114AD">
              <w:rPr>
                <w:rFonts w:ascii="Times New Roman" w:eastAsia="Times New Roman" w:hAnsi="Times New Roman" w:cs="Times New Roman"/>
                <w:color w:val="auto"/>
                <w:sz w:val="26"/>
                <w:szCs w:val="26"/>
              </w:rPr>
              <w:t xml:space="preserve">, </w:t>
            </w:r>
            <w:r w:rsidR="000F5DE7" w:rsidRPr="001114AD">
              <w:rPr>
                <w:rFonts w:ascii="Times New Roman" w:eastAsia="Times New Roman" w:hAnsi="Times New Roman" w:cs="Times New Roman"/>
                <w:color w:val="auto"/>
                <w:sz w:val="26"/>
                <w:szCs w:val="26"/>
              </w:rPr>
              <w:t>Phòng QLHT,</w:t>
            </w:r>
            <w:r w:rsidR="000F5DE7" w:rsidRPr="001114AD">
              <w:rPr>
                <w:rFonts w:ascii="Times New Roman" w:hAnsi="Times New Roman" w:cs="Times New Roman"/>
                <w:color w:val="081B3A"/>
                <w:spacing w:val="3"/>
                <w:sz w:val="23"/>
                <w:szCs w:val="23"/>
                <w:shd w:val="clear" w:color="auto" w:fill="FFFFFF"/>
              </w:rPr>
              <w:t xml:space="preserve"> </w:t>
            </w:r>
            <w:r w:rsidR="000F5DE7" w:rsidRPr="00405B70">
              <w:rPr>
                <w:rFonts w:ascii="Times New Roman" w:eastAsia="Times New Roman" w:hAnsi="Times New Roman" w:cs="Times New Roman"/>
                <w:color w:val="auto"/>
                <w:sz w:val="26"/>
                <w:szCs w:val="26"/>
              </w:rPr>
              <w:t>TTKĐ</w:t>
            </w:r>
          </w:p>
          <w:p w14:paraId="4E534889" w14:textId="779CEF36" w:rsidR="006C01C1" w:rsidRDefault="006C01C1" w:rsidP="004C5F03">
            <w:pPr>
              <w:jc w:val="left"/>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6C01C1">
              <w:rPr>
                <w:rFonts w:ascii="Times New Roman" w:eastAsia="Times New Roman" w:hAnsi="Times New Roman" w:cs="Times New Roman"/>
                <w:color w:val="auto"/>
                <w:sz w:val="26"/>
                <w:szCs w:val="26"/>
              </w:rPr>
              <w:t>Công ty Cổ phần nước và Môi trường Việt Nam</w:t>
            </w:r>
          </w:p>
        </w:tc>
        <w:tc>
          <w:tcPr>
            <w:tcW w:w="1734" w:type="dxa"/>
          </w:tcPr>
          <w:p w14:paraId="6C1282B6" w14:textId="77777777" w:rsidR="004C5F03" w:rsidRPr="00B8765D" w:rsidRDefault="004C5F03" w:rsidP="004C5F03">
            <w:pPr>
              <w:ind w:right="141"/>
              <w:rPr>
                <w:rFonts w:ascii="Times New Roman" w:eastAsia="Times New Roman" w:hAnsi="Times New Roman" w:cs="Times New Roman"/>
                <w:color w:val="auto"/>
                <w:sz w:val="26"/>
              </w:rPr>
            </w:pPr>
          </w:p>
        </w:tc>
      </w:tr>
      <w:tr w:rsidR="004C5F03" w:rsidRPr="00E74C3C" w14:paraId="3E2A1AAB" w14:textId="77777777" w:rsidTr="006F0EAD">
        <w:trPr>
          <w:trHeight w:val="467"/>
        </w:trPr>
        <w:tc>
          <w:tcPr>
            <w:tcW w:w="1384" w:type="dxa"/>
            <w:vMerge w:val="restart"/>
          </w:tcPr>
          <w:p w14:paraId="1FA74EE2" w14:textId="69C96FC4" w:rsidR="004C5F03" w:rsidRPr="0085336E" w:rsidRDefault="004C5F03" w:rsidP="004C5F03">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336E">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Thứ tư</w:t>
            </w:r>
            <w:r w:rsidRPr="00207F9D">
              <w:rPr>
                <w:rFonts w:ascii="Times New Roman" w:eastAsia="Times New Roman" w:hAnsi="Times New Roman" w:cs="Times New Roman"/>
                <w:color w:val="0070C0"/>
                <w:sz w:val="26"/>
              </w:rPr>
              <w:t xml:space="preserve">  </w:t>
            </w:r>
            <w:r>
              <w:rPr>
                <w:rFonts w:ascii="Times New Roman" w:eastAsia="Times New Roman" w:hAnsi="Times New Roman" w:cs="Times New Roman"/>
                <w:color w:val="auto"/>
                <w:sz w:val="26"/>
              </w:rPr>
              <w:t>19</w:t>
            </w:r>
            <w:r w:rsidRPr="00E74C3C">
              <w:rPr>
                <w:rFonts w:ascii="Times New Roman" w:eastAsia="Times New Roman" w:hAnsi="Times New Roman" w:cs="Times New Roman"/>
                <w:color w:val="auto"/>
                <w:sz w:val="26"/>
              </w:rPr>
              <w:t>/</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 xml:space="preserve">/2025 </w:t>
            </w:r>
          </w:p>
        </w:tc>
        <w:tc>
          <w:tcPr>
            <w:tcW w:w="2009" w:type="dxa"/>
          </w:tcPr>
          <w:p w14:paraId="7DFE78E9" w14:textId="24BDEAD4" w:rsidR="004C5F03" w:rsidRDefault="004C5F03" w:rsidP="004C5F03">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08</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0</w:t>
            </w:r>
            <w:r w:rsidRPr="007B3741">
              <w:rPr>
                <w:rFonts w:ascii="Times New Roman" w:eastAsia="Times New Roman" w:hAnsi="Times New Roman" w:cs="Times New Roman"/>
                <w:b/>
                <w:i/>
                <w:color w:val="0070C0"/>
                <w:sz w:val="26"/>
              </w:rPr>
              <w:t>0</w:t>
            </w:r>
          </w:p>
          <w:p w14:paraId="708A0300" w14:textId="07B36575" w:rsidR="004C5F03" w:rsidRPr="00DB1068" w:rsidRDefault="004C5F03" w:rsidP="004C5F03">
            <w:pPr>
              <w:rPr>
                <w:rFonts w:ascii="Times New Roman" w:eastAsia="Times New Roman" w:hAnsi="Times New Roman" w:cs="Times New Roman"/>
                <w:b/>
                <w:i/>
                <w:color w:val="FF0000"/>
                <w:sz w:val="26"/>
              </w:rPr>
            </w:pPr>
            <w:r>
              <w:rPr>
                <w:rFonts w:ascii="Times New Roman" w:eastAsia="Times New Roman" w:hAnsi="Times New Roman" w:cs="Times New Roman"/>
                <w:color w:val="auto"/>
                <w:sz w:val="26"/>
              </w:rPr>
              <w:t>152</w:t>
            </w:r>
            <w:r w:rsidRPr="00DA7511">
              <w:rPr>
                <w:rFonts w:ascii="Times New Roman" w:eastAsia="Times New Roman" w:hAnsi="Times New Roman" w:cs="Times New Roman"/>
                <w:color w:val="auto"/>
                <w:sz w:val="26"/>
              </w:rPr>
              <w:t>/TM-UBND</w:t>
            </w:r>
          </w:p>
        </w:tc>
        <w:tc>
          <w:tcPr>
            <w:tcW w:w="2279" w:type="dxa"/>
          </w:tcPr>
          <w:p w14:paraId="79A1FB1A" w14:textId="62215505" w:rsidR="004C5F03" w:rsidRPr="00CE7C48" w:rsidRDefault="004C5F03" w:rsidP="004C5F03">
            <w:pPr>
              <w:pStyle w:val="Default"/>
              <w:jc w:val="center"/>
              <w:rPr>
                <w:rFonts w:eastAsia="Times New Roman"/>
                <w:color w:val="000000" w:themeColor="text1"/>
                <w:sz w:val="26"/>
              </w:rPr>
            </w:pPr>
            <w:r>
              <w:rPr>
                <w:rFonts w:eastAsia="Times New Roman"/>
                <w:color w:val="auto"/>
                <w:sz w:val="26"/>
              </w:rPr>
              <w:t>PH 02 VP UBT</w:t>
            </w:r>
          </w:p>
        </w:tc>
        <w:tc>
          <w:tcPr>
            <w:tcW w:w="5720" w:type="dxa"/>
          </w:tcPr>
          <w:p w14:paraId="562B080F" w14:textId="35D3B78A" w:rsidR="004C5F03" w:rsidRPr="00CE7C48" w:rsidRDefault="004C5F03" w:rsidP="004C5F03">
            <w:pPr>
              <w:ind w:right="113"/>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w:t>
            </w:r>
            <w:r w:rsidRPr="000173CD">
              <w:rPr>
                <w:rFonts w:ascii="Times New Roman" w:eastAsia="Times New Roman" w:hAnsi="Times New Roman" w:cs="Times New Roman"/>
                <w:color w:val="000000" w:themeColor="text1"/>
                <w:sz w:val="26"/>
                <w:szCs w:val="26"/>
              </w:rPr>
              <w:t>ời làm việc với Giám đốc Sở Tài chính và một số đơn vị có liên quan về việc kiểm kê tài sản công</w:t>
            </w:r>
          </w:p>
        </w:tc>
        <w:tc>
          <w:tcPr>
            <w:tcW w:w="2322" w:type="dxa"/>
          </w:tcPr>
          <w:p w14:paraId="4BE10BC7" w14:textId="0FB1E710" w:rsidR="004C5F03" w:rsidRPr="00CE7C48" w:rsidRDefault="004C5F03" w:rsidP="009569EB">
            <w:pPr>
              <w:jc w:val="lef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auto"/>
                <w:sz w:val="26"/>
                <w:szCs w:val="26"/>
              </w:rPr>
              <w:t xml:space="preserve">Đ/c </w:t>
            </w:r>
            <w:r w:rsidR="009569EB">
              <w:rPr>
                <w:rFonts w:ascii="Times New Roman" w:eastAsia="Times New Roman" w:hAnsi="Times New Roman" w:cs="Times New Roman"/>
                <w:color w:val="auto"/>
                <w:sz w:val="26"/>
                <w:szCs w:val="26"/>
              </w:rPr>
              <w:t>Hoàng</w:t>
            </w:r>
          </w:p>
        </w:tc>
        <w:tc>
          <w:tcPr>
            <w:tcW w:w="1734" w:type="dxa"/>
          </w:tcPr>
          <w:p w14:paraId="138DB374" w14:textId="36F9FA19" w:rsidR="004C5F03" w:rsidRPr="00CE7C48" w:rsidRDefault="009569EB" w:rsidP="004C5F03">
            <w:pPr>
              <w:ind w:right="108"/>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Văn phòng chuẩn bị nội dung</w:t>
            </w:r>
          </w:p>
        </w:tc>
      </w:tr>
      <w:tr w:rsidR="004C5F03" w:rsidRPr="00E74C3C" w14:paraId="6AA65DF9" w14:textId="77777777" w:rsidTr="006F0EAD">
        <w:trPr>
          <w:trHeight w:val="467"/>
        </w:trPr>
        <w:tc>
          <w:tcPr>
            <w:tcW w:w="1384" w:type="dxa"/>
            <w:vMerge/>
          </w:tcPr>
          <w:p w14:paraId="601673BC" w14:textId="77777777" w:rsidR="004C5F03" w:rsidRPr="0085336E" w:rsidRDefault="004C5F03" w:rsidP="004C5F03">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009" w:type="dxa"/>
          </w:tcPr>
          <w:p w14:paraId="6FCA2391" w14:textId="64074AC6" w:rsidR="004C5F03" w:rsidRDefault="004C5F03" w:rsidP="004C5F03">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14</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0</w:t>
            </w:r>
            <w:r w:rsidRPr="007B3741">
              <w:rPr>
                <w:rFonts w:ascii="Times New Roman" w:eastAsia="Times New Roman" w:hAnsi="Times New Roman" w:cs="Times New Roman"/>
                <w:b/>
                <w:i/>
                <w:color w:val="0070C0"/>
                <w:sz w:val="26"/>
              </w:rPr>
              <w:t>0</w:t>
            </w:r>
          </w:p>
          <w:p w14:paraId="5862CF15" w14:textId="6F532D15" w:rsidR="004C5F03" w:rsidRPr="00CB30FA" w:rsidRDefault="004C5F03" w:rsidP="004C5F03">
            <w:pPr>
              <w:rPr>
                <w:rFonts w:ascii="Times New Roman" w:eastAsia="Times New Roman" w:hAnsi="Times New Roman" w:cs="Times New Roman"/>
                <w:b/>
                <w:i/>
                <w:color w:val="0070C0"/>
                <w:sz w:val="26"/>
              </w:rPr>
            </w:pPr>
            <w:r>
              <w:rPr>
                <w:rFonts w:ascii="Times New Roman" w:eastAsia="Times New Roman" w:hAnsi="Times New Roman" w:cs="Times New Roman"/>
                <w:color w:val="auto"/>
                <w:sz w:val="26"/>
              </w:rPr>
              <w:t>153</w:t>
            </w:r>
            <w:r w:rsidRPr="00DA7511">
              <w:rPr>
                <w:rFonts w:ascii="Times New Roman" w:eastAsia="Times New Roman" w:hAnsi="Times New Roman" w:cs="Times New Roman"/>
                <w:color w:val="auto"/>
                <w:sz w:val="26"/>
              </w:rPr>
              <w:t>/TM-UBND</w:t>
            </w:r>
          </w:p>
        </w:tc>
        <w:tc>
          <w:tcPr>
            <w:tcW w:w="2279" w:type="dxa"/>
          </w:tcPr>
          <w:p w14:paraId="61AF4606" w14:textId="2D260EC9" w:rsidR="004C5F03" w:rsidRPr="00CE7C48" w:rsidRDefault="004C5F03" w:rsidP="004C5F03">
            <w:pPr>
              <w:pStyle w:val="Default"/>
              <w:jc w:val="center"/>
              <w:rPr>
                <w:rFonts w:eastAsia="Times New Roman"/>
                <w:color w:val="000000" w:themeColor="text1"/>
                <w:sz w:val="26"/>
              </w:rPr>
            </w:pPr>
            <w:r>
              <w:rPr>
                <w:rFonts w:eastAsia="Times New Roman"/>
                <w:color w:val="auto"/>
                <w:sz w:val="26"/>
              </w:rPr>
              <w:t>HT VP UBT</w:t>
            </w:r>
          </w:p>
        </w:tc>
        <w:tc>
          <w:tcPr>
            <w:tcW w:w="5720" w:type="dxa"/>
          </w:tcPr>
          <w:p w14:paraId="1C1E3584" w14:textId="2F234419" w:rsidR="004C5F03" w:rsidRPr="00CE7C48" w:rsidRDefault="004C5F03" w:rsidP="004C5F03">
            <w:pPr>
              <w:ind w:right="113"/>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w:t>
            </w:r>
            <w:r w:rsidRPr="000173CD">
              <w:rPr>
                <w:rFonts w:ascii="Times New Roman" w:eastAsia="Times New Roman" w:hAnsi="Times New Roman" w:cs="Times New Roman"/>
                <w:color w:val="000000" w:themeColor="text1"/>
                <w:sz w:val="26"/>
                <w:szCs w:val="26"/>
              </w:rPr>
              <w:t>ời làm việc với Đoàn công tác Bộ Công an</w:t>
            </w:r>
          </w:p>
        </w:tc>
        <w:tc>
          <w:tcPr>
            <w:tcW w:w="2322" w:type="dxa"/>
          </w:tcPr>
          <w:p w14:paraId="4DF7BA8E" w14:textId="542783CC" w:rsidR="004C5F03" w:rsidRPr="00CE7C48" w:rsidRDefault="004C5F03" w:rsidP="00967FC9">
            <w:pPr>
              <w:jc w:val="lef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auto"/>
                <w:sz w:val="26"/>
                <w:szCs w:val="26"/>
              </w:rPr>
              <w:t xml:space="preserve">Đ/c </w:t>
            </w:r>
            <w:r w:rsidR="00AE74CE">
              <w:rPr>
                <w:rFonts w:ascii="Times New Roman" w:eastAsia="Times New Roman" w:hAnsi="Times New Roman" w:cs="Times New Roman"/>
                <w:color w:val="auto"/>
                <w:sz w:val="26"/>
                <w:szCs w:val="26"/>
              </w:rPr>
              <w:t>Trình</w:t>
            </w:r>
          </w:p>
        </w:tc>
        <w:tc>
          <w:tcPr>
            <w:tcW w:w="1734" w:type="dxa"/>
          </w:tcPr>
          <w:p w14:paraId="33BCBCDE" w14:textId="77777777" w:rsidR="004C5F03" w:rsidRPr="00CE7C48" w:rsidRDefault="004C5F03" w:rsidP="004C5F03">
            <w:pPr>
              <w:ind w:right="108"/>
              <w:rPr>
                <w:rFonts w:ascii="Times New Roman" w:eastAsia="Times New Roman" w:hAnsi="Times New Roman" w:cs="Times New Roman"/>
                <w:color w:val="000000" w:themeColor="text1"/>
                <w:sz w:val="26"/>
              </w:rPr>
            </w:pPr>
          </w:p>
        </w:tc>
      </w:tr>
      <w:tr w:rsidR="004C5F03" w:rsidRPr="00E74C3C" w14:paraId="297F0ADF" w14:textId="77777777" w:rsidTr="006F0EAD">
        <w:trPr>
          <w:trHeight w:val="435"/>
        </w:trPr>
        <w:tc>
          <w:tcPr>
            <w:tcW w:w="1384" w:type="dxa"/>
            <w:vMerge w:val="restart"/>
          </w:tcPr>
          <w:p w14:paraId="1857E809" w14:textId="7D509159" w:rsidR="004C5F03" w:rsidRPr="0085336E" w:rsidRDefault="004C5F03" w:rsidP="004C5F03">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336E">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Thứ năm</w:t>
            </w:r>
            <w:r w:rsidRPr="00207F9D">
              <w:rPr>
                <w:rFonts w:ascii="Times New Roman" w:eastAsia="Times New Roman" w:hAnsi="Times New Roman" w:cs="Times New Roman"/>
                <w:color w:val="0070C0"/>
                <w:sz w:val="26"/>
              </w:rPr>
              <w:t xml:space="preserve">  </w:t>
            </w:r>
            <w:r>
              <w:rPr>
                <w:rFonts w:ascii="Times New Roman" w:eastAsia="Times New Roman" w:hAnsi="Times New Roman" w:cs="Times New Roman"/>
                <w:color w:val="auto"/>
                <w:sz w:val="26"/>
              </w:rPr>
              <w:t>20</w:t>
            </w:r>
            <w:r w:rsidRPr="00E74C3C">
              <w:rPr>
                <w:rFonts w:ascii="Times New Roman" w:eastAsia="Times New Roman" w:hAnsi="Times New Roman" w:cs="Times New Roman"/>
                <w:color w:val="auto"/>
                <w:sz w:val="26"/>
              </w:rPr>
              <w:t>/</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 xml:space="preserve">/2025 </w:t>
            </w:r>
          </w:p>
        </w:tc>
        <w:tc>
          <w:tcPr>
            <w:tcW w:w="2009" w:type="dxa"/>
          </w:tcPr>
          <w:p w14:paraId="51FFC3D6" w14:textId="34C5A601" w:rsidR="004C5F03" w:rsidRDefault="004C5F03" w:rsidP="004C5F03">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6</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3</w:t>
            </w:r>
            <w:r w:rsidRPr="007B3741">
              <w:rPr>
                <w:rFonts w:ascii="Times New Roman" w:eastAsia="Times New Roman" w:hAnsi="Times New Roman" w:cs="Times New Roman"/>
                <w:b/>
                <w:i/>
                <w:color w:val="0070C0"/>
                <w:sz w:val="26"/>
              </w:rPr>
              <w:t>0</w:t>
            </w:r>
          </w:p>
          <w:p w14:paraId="7F6D4EE6" w14:textId="10FB3908" w:rsidR="004C5F03" w:rsidRDefault="004C5F03" w:rsidP="004C5F03">
            <w:pPr>
              <w:rPr>
                <w:rFonts w:ascii="Times New Roman" w:eastAsia="Times New Roman" w:hAnsi="Times New Roman" w:cs="Times New Roman"/>
                <w:b/>
                <w:i/>
                <w:color w:val="0070C0"/>
                <w:sz w:val="26"/>
              </w:rPr>
            </w:pPr>
            <w:r>
              <w:rPr>
                <w:rFonts w:ascii="Times New Roman" w:eastAsia="Times New Roman" w:hAnsi="Times New Roman" w:cs="Times New Roman"/>
                <w:color w:val="auto"/>
                <w:sz w:val="26"/>
              </w:rPr>
              <w:t>157</w:t>
            </w:r>
            <w:r w:rsidRPr="00DA7511">
              <w:rPr>
                <w:rFonts w:ascii="Times New Roman" w:eastAsia="Times New Roman" w:hAnsi="Times New Roman" w:cs="Times New Roman"/>
                <w:color w:val="auto"/>
                <w:sz w:val="26"/>
              </w:rPr>
              <w:t>/TM-UBND</w:t>
            </w:r>
          </w:p>
        </w:tc>
        <w:tc>
          <w:tcPr>
            <w:tcW w:w="2279" w:type="dxa"/>
          </w:tcPr>
          <w:p w14:paraId="1F78BF26" w14:textId="584E5217" w:rsidR="004C5F03" w:rsidRDefault="004C5F03" w:rsidP="004C5F03">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PH 0</w:t>
            </w:r>
            <w:r>
              <w:rPr>
                <w:rFonts w:eastAsia="Times New Roman"/>
                <w:color w:val="auto"/>
                <w:sz w:val="26"/>
              </w:rPr>
              <w:t>2</w:t>
            </w:r>
            <w:r>
              <w:rPr>
                <w:rFonts w:ascii="Times New Roman" w:eastAsia="Times New Roman" w:hAnsi="Times New Roman" w:cs="Times New Roman"/>
                <w:color w:val="auto"/>
                <w:sz w:val="26"/>
              </w:rPr>
              <w:t xml:space="preserve"> VP UBT</w:t>
            </w:r>
          </w:p>
        </w:tc>
        <w:tc>
          <w:tcPr>
            <w:tcW w:w="5720" w:type="dxa"/>
          </w:tcPr>
          <w:p w14:paraId="7649D65D" w14:textId="0B0152B5" w:rsidR="004C5F03" w:rsidRPr="004C6B4F" w:rsidRDefault="004C5F03" w:rsidP="004C5F03">
            <w:pPr>
              <w:ind w:left="55" w:right="113" w:firstLine="17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Đ</w:t>
            </w:r>
            <w:r w:rsidRPr="004B36A2">
              <w:rPr>
                <w:rFonts w:ascii="Times New Roman" w:eastAsia="Times New Roman" w:hAnsi="Times New Roman" w:cs="Times New Roman"/>
                <w:color w:val="auto"/>
                <w:sz w:val="26"/>
                <w:szCs w:val="26"/>
              </w:rPr>
              <w:t>i kiểm tra tiến độ triển khai Dự án tuyến đường trục phát triển kinh tế Đông - Tây</w:t>
            </w:r>
          </w:p>
        </w:tc>
        <w:tc>
          <w:tcPr>
            <w:tcW w:w="2322" w:type="dxa"/>
          </w:tcPr>
          <w:p w14:paraId="09B1AB85" w14:textId="22E2735B" w:rsidR="004C5F03" w:rsidRDefault="004C5F03" w:rsidP="004C5F03">
            <w:pPr>
              <w:tabs>
                <w:tab w:val="left" w:pos="966"/>
              </w:tabs>
              <w:jc w:val="left"/>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Đ/c ….</w:t>
            </w:r>
          </w:p>
        </w:tc>
        <w:tc>
          <w:tcPr>
            <w:tcW w:w="1734" w:type="dxa"/>
          </w:tcPr>
          <w:p w14:paraId="000DB901" w14:textId="77777777" w:rsidR="004C5F03" w:rsidRPr="00601559" w:rsidRDefault="004C5F03" w:rsidP="004C5F03">
            <w:pPr>
              <w:ind w:left="84" w:right="108"/>
              <w:rPr>
                <w:rFonts w:ascii="Times New Roman" w:eastAsia="Times New Roman" w:hAnsi="Times New Roman" w:cs="Times New Roman"/>
                <w:color w:val="auto"/>
                <w:sz w:val="24"/>
                <w:szCs w:val="24"/>
              </w:rPr>
            </w:pPr>
          </w:p>
        </w:tc>
      </w:tr>
      <w:tr w:rsidR="004C5F03" w:rsidRPr="00E74C3C" w14:paraId="0391A63E" w14:textId="77777777" w:rsidTr="006F0EAD">
        <w:trPr>
          <w:trHeight w:val="435"/>
        </w:trPr>
        <w:tc>
          <w:tcPr>
            <w:tcW w:w="1384" w:type="dxa"/>
            <w:vMerge/>
          </w:tcPr>
          <w:p w14:paraId="0E71B87D" w14:textId="3EEF4C58" w:rsidR="004C5F03" w:rsidRPr="00E74C3C" w:rsidRDefault="004C5F03" w:rsidP="004C5F03">
            <w:pPr>
              <w:rPr>
                <w:rFonts w:ascii="Times New Roman" w:eastAsia="Times New Roman" w:hAnsi="Times New Roman" w:cs="Times New Roman"/>
                <w:color w:val="auto"/>
                <w:sz w:val="26"/>
              </w:rPr>
            </w:pPr>
          </w:p>
        </w:tc>
        <w:tc>
          <w:tcPr>
            <w:tcW w:w="2009" w:type="dxa"/>
          </w:tcPr>
          <w:p w14:paraId="3BBF4949" w14:textId="68BB134C" w:rsidR="004C5F03" w:rsidRPr="00601559" w:rsidRDefault="004C5F03" w:rsidP="004C5F03">
            <w:pPr>
              <w:rPr>
                <w:rFonts w:ascii="Times New Roman" w:eastAsia="Times New Roman" w:hAnsi="Times New Roman" w:cs="Times New Roman"/>
                <w:color w:val="auto"/>
                <w:sz w:val="26"/>
              </w:rPr>
            </w:pPr>
          </w:p>
        </w:tc>
        <w:tc>
          <w:tcPr>
            <w:tcW w:w="2279" w:type="dxa"/>
          </w:tcPr>
          <w:p w14:paraId="346B4000" w14:textId="6CFE0963" w:rsidR="004C5F03" w:rsidRPr="00601559" w:rsidRDefault="004C5F03" w:rsidP="004C5F03">
            <w:pPr>
              <w:ind w:left="55"/>
              <w:rPr>
                <w:rFonts w:ascii="Times New Roman" w:eastAsia="Times New Roman" w:hAnsi="Times New Roman" w:cs="Times New Roman"/>
                <w:color w:val="auto"/>
                <w:sz w:val="26"/>
              </w:rPr>
            </w:pPr>
          </w:p>
        </w:tc>
        <w:tc>
          <w:tcPr>
            <w:tcW w:w="5720" w:type="dxa"/>
          </w:tcPr>
          <w:p w14:paraId="1183089C" w14:textId="3073FEAD" w:rsidR="004C5F03" w:rsidRPr="003F01DF" w:rsidRDefault="004C5F03" w:rsidP="004C5F03">
            <w:pPr>
              <w:ind w:left="55" w:right="113" w:firstLine="170"/>
              <w:jc w:val="both"/>
              <w:rPr>
                <w:rFonts w:ascii="Times New Roman" w:eastAsia="Times New Roman" w:hAnsi="Times New Roman" w:cs="Times New Roman"/>
                <w:color w:val="auto"/>
                <w:sz w:val="26"/>
                <w:szCs w:val="26"/>
              </w:rPr>
            </w:pPr>
          </w:p>
        </w:tc>
        <w:tc>
          <w:tcPr>
            <w:tcW w:w="2322" w:type="dxa"/>
          </w:tcPr>
          <w:p w14:paraId="6AEDFC85" w14:textId="6FEB499D" w:rsidR="004C5F03" w:rsidRPr="003F01DF" w:rsidRDefault="004C5F03" w:rsidP="004C5F03">
            <w:pPr>
              <w:tabs>
                <w:tab w:val="left" w:pos="966"/>
              </w:tabs>
              <w:jc w:val="left"/>
              <w:rPr>
                <w:rFonts w:ascii="Times New Roman" w:eastAsia="Times New Roman" w:hAnsi="Times New Roman" w:cs="Times New Roman"/>
                <w:color w:val="auto"/>
                <w:sz w:val="26"/>
                <w:szCs w:val="26"/>
              </w:rPr>
            </w:pPr>
          </w:p>
        </w:tc>
        <w:tc>
          <w:tcPr>
            <w:tcW w:w="1734" w:type="dxa"/>
          </w:tcPr>
          <w:p w14:paraId="46FD6ED4" w14:textId="26A7C2A7" w:rsidR="004C5F03" w:rsidRPr="00601559" w:rsidRDefault="004C5F03" w:rsidP="004C5F03">
            <w:pPr>
              <w:ind w:left="84" w:right="108"/>
              <w:rPr>
                <w:rFonts w:ascii="Times New Roman" w:eastAsia="Times New Roman" w:hAnsi="Times New Roman" w:cs="Times New Roman"/>
                <w:color w:val="auto"/>
                <w:sz w:val="24"/>
                <w:szCs w:val="24"/>
              </w:rPr>
            </w:pPr>
          </w:p>
        </w:tc>
      </w:tr>
      <w:tr w:rsidR="004C5F03" w:rsidRPr="00E74C3C" w14:paraId="428A9A19" w14:textId="77777777" w:rsidTr="006F0EAD">
        <w:trPr>
          <w:trHeight w:val="638"/>
        </w:trPr>
        <w:tc>
          <w:tcPr>
            <w:tcW w:w="1384" w:type="dxa"/>
            <w:vMerge w:val="restart"/>
          </w:tcPr>
          <w:p w14:paraId="72708147" w14:textId="2629C8E2" w:rsidR="004C5F03" w:rsidRPr="0085336E" w:rsidRDefault="004C5F03" w:rsidP="004C5F03">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336E">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Thứ sáu</w:t>
            </w:r>
            <w:r w:rsidRPr="00207F9D">
              <w:rPr>
                <w:rFonts w:ascii="Times New Roman" w:eastAsia="Times New Roman" w:hAnsi="Times New Roman" w:cs="Times New Roman"/>
                <w:b/>
                <w:color w:val="0070C0"/>
                <w:sz w:val="26"/>
              </w:rPr>
              <w:t xml:space="preserve">  </w:t>
            </w:r>
            <w:r>
              <w:rPr>
                <w:rFonts w:ascii="Times New Roman" w:eastAsia="Times New Roman" w:hAnsi="Times New Roman" w:cs="Times New Roman"/>
                <w:color w:val="auto"/>
                <w:sz w:val="26"/>
              </w:rPr>
              <w:t>21/3</w:t>
            </w:r>
            <w:r w:rsidRPr="00E74C3C">
              <w:rPr>
                <w:rFonts w:ascii="Times New Roman" w:eastAsia="Times New Roman" w:hAnsi="Times New Roman" w:cs="Times New Roman"/>
                <w:color w:val="auto"/>
                <w:sz w:val="26"/>
              </w:rPr>
              <w:t>/2025</w:t>
            </w:r>
          </w:p>
        </w:tc>
        <w:tc>
          <w:tcPr>
            <w:tcW w:w="2009" w:type="dxa"/>
          </w:tcPr>
          <w:p w14:paraId="611C7142" w14:textId="721A8422" w:rsidR="004C5F03" w:rsidRDefault="004C5F03" w:rsidP="004C5F03">
            <w:pPr>
              <w:rPr>
                <w:rFonts w:ascii="Times New Roman" w:eastAsia="Times New Roman" w:hAnsi="Times New Roman" w:cs="Times New Roman"/>
                <w:b/>
                <w:i/>
                <w:color w:val="0070C0"/>
                <w:sz w:val="26"/>
              </w:rPr>
            </w:pPr>
          </w:p>
        </w:tc>
        <w:tc>
          <w:tcPr>
            <w:tcW w:w="2279" w:type="dxa"/>
          </w:tcPr>
          <w:p w14:paraId="1B31E38B" w14:textId="6F213BAC" w:rsidR="004C5F03" w:rsidRDefault="004C5F03" w:rsidP="004C5F03">
            <w:pPr>
              <w:ind w:left="55"/>
              <w:rPr>
                <w:rFonts w:ascii="Times New Roman" w:eastAsia="Times New Roman" w:hAnsi="Times New Roman" w:cs="Times New Roman"/>
                <w:color w:val="auto"/>
                <w:sz w:val="26"/>
              </w:rPr>
            </w:pPr>
          </w:p>
        </w:tc>
        <w:tc>
          <w:tcPr>
            <w:tcW w:w="5720" w:type="dxa"/>
          </w:tcPr>
          <w:p w14:paraId="63F31AEB" w14:textId="7649251A" w:rsidR="004C5F03" w:rsidRPr="003F01DF" w:rsidRDefault="004C5F03" w:rsidP="004C5F03">
            <w:pPr>
              <w:tabs>
                <w:tab w:val="left" w:pos="1826"/>
                <w:tab w:val="center" w:pos="3124"/>
              </w:tabs>
              <w:jc w:val="left"/>
              <w:rPr>
                <w:rFonts w:ascii="Times New Roman" w:eastAsia="Times New Roman" w:hAnsi="Times New Roman" w:cs="Times New Roman"/>
                <w:color w:val="auto"/>
                <w:sz w:val="26"/>
                <w:szCs w:val="26"/>
              </w:rPr>
            </w:pPr>
          </w:p>
        </w:tc>
        <w:tc>
          <w:tcPr>
            <w:tcW w:w="2322" w:type="dxa"/>
          </w:tcPr>
          <w:p w14:paraId="005C97E5" w14:textId="165281C5" w:rsidR="004C5F03" w:rsidRPr="003F01DF" w:rsidRDefault="004C5F03" w:rsidP="004C5F03">
            <w:pPr>
              <w:jc w:val="both"/>
              <w:rPr>
                <w:rFonts w:ascii="Times New Roman" w:eastAsia="Times New Roman" w:hAnsi="Times New Roman" w:cs="Times New Roman"/>
                <w:color w:val="auto"/>
                <w:sz w:val="26"/>
                <w:szCs w:val="26"/>
              </w:rPr>
            </w:pPr>
          </w:p>
        </w:tc>
        <w:tc>
          <w:tcPr>
            <w:tcW w:w="1734" w:type="dxa"/>
          </w:tcPr>
          <w:p w14:paraId="7B3BDC98" w14:textId="1EB81035" w:rsidR="004C5F03" w:rsidRPr="00E74C3C" w:rsidRDefault="004C5F03" w:rsidP="004C5F03">
            <w:pPr>
              <w:ind w:right="108"/>
              <w:rPr>
                <w:rFonts w:ascii="Times New Roman" w:hAnsi="Times New Roman" w:cs="Times New Roman"/>
                <w:color w:val="auto"/>
                <w:sz w:val="24"/>
                <w:szCs w:val="24"/>
              </w:rPr>
            </w:pPr>
          </w:p>
        </w:tc>
      </w:tr>
      <w:tr w:rsidR="004C5F03" w:rsidRPr="00E74C3C" w14:paraId="52C54BA7" w14:textId="77777777" w:rsidTr="006F0EAD">
        <w:trPr>
          <w:trHeight w:val="638"/>
        </w:trPr>
        <w:tc>
          <w:tcPr>
            <w:tcW w:w="1384" w:type="dxa"/>
            <w:vMerge/>
          </w:tcPr>
          <w:p w14:paraId="3ED0F4D9" w14:textId="77777777" w:rsidR="004C5F03" w:rsidRPr="0085336E" w:rsidRDefault="004C5F03" w:rsidP="004C5F03">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009" w:type="dxa"/>
          </w:tcPr>
          <w:p w14:paraId="714DFF4C" w14:textId="3174F91E" w:rsidR="004C5F03" w:rsidRDefault="004C5F03" w:rsidP="004C5F03">
            <w:pPr>
              <w:rPr>
                <w:rFonts w:ascii="Times New Roman" w:eastAsia="Times New Roman" w:hAnsi="Times New Roman" w:cs="Times New Roman"/>
                <w:b/>
                <w:i/>
                <w:color w:val="0070C0"/>
                <w:sz w:val="26"/>
              </w:rPr>
            </w:pPr>
          </w:p>
        </w:tc>
        <w:tc>
          <w:tcPr>
            <w:tcW w:w="2279" w:type="dxa"/>
          </w:tcPr>
          <w:p w14:paraId="5847F7FA" w14:textId="3058788E" w:rsidR="004C5F03" w:rsidRDefault="004C5F03" w:rsidP="004C5F03">
            <w:pPr>
              <w:ind w:left="55"/>
              <w:rPr>
                <w:rFonts w:ascii="Times New Roman" w:eastAsia="Times New Roman" w:hAnsi="Times New Roman" w:cs="Times New Roman"/>
                <w:color w:val="auto"/>
                <w:sz w:val="26"/>
              </w:rPr>
            </w:pPr>
          </w:p>
        </w:tc>
        <w:tc>
          <w:tcPr>
            <w:tcW w:w="5720" w:type="dxa"/>
          </w:tcPr>
          <w:p w14:paraId="5C0104EA" w14:textId="5FD959D7" w:rsidR="004C5F03" w:rsidRPr="003F01DF" w:rsidRDefault="004C5F03" w:rsidP="004C5F03">
            <w:pPr>
              <w:tabs>
                <w:tab w:val="left" w:pos="1826"/>
                <w:tab w:val="center" w:pos="3124"/>
              </w:tabs>
              <w:jc w:val="left"/>
              <w:rPr>
                <w:rFonts w:ascii="Times New Roman" w:eastAsia="Times New Roman" w:hAnsi="Times New Roman" w:cs="Times New Roman"/>
                <w:color w:val="auto"/>
                <w:sz w:val="26"/>
                <w:szCs w:val="26"/>
              </w:rPr>
            </w:pPr>
          </w:p>
        </w:tc>
        <w:tc>
          <w:tcPr>
            <w:tcW w:w="2322" w:type="dxa"/>
          </w:tcPr>
          <w:p w14:paraId="2E266FB5" w14:textId="77777777" w:rsidR="004C5F03" w:rsidRPr="003F01DF" w:rsidRDefault="004C5F03" w:rsidP="004C5F03">
            <w:pPr>
              <w:jc w:val="both"/>
              <w:rPr>
                <w:rFonts w:ascii="Times New Roman" w:eastAsia="Times New Roman" w:hAnsi="Times New Roman" w:cs="Times New Roman"/>
                <w:color w:val="auto"/>
                <w:sz w:val="26"/>
                <w:szCs w:val="26"/>
              </w:rPr>
            </w:pPr>
          </w:p>
        </w:tc>
        <w:tc>
          <w:tcPr>
            <w:tcW w:w="1734" w:type="dxa"/>
          </w:tcPr>
          <w:p w14:paraId="13983F69" w14:textId="77777777" w:rsidR="004C5F03" w:rsidRPr="00E74C3C" w:rsidRDefault="004C5F03" w:rsidP="004C5F03">
            <w:pPr>
              <w:ind w:right="108"/>
              <w:rPr>
                <w:rFonts w:ascii="Times New Roman" w:hAnsi="Times New Roman" w:cs="Times New Roman"/>
                <w:color w:val="auto"/>
                <w:sz w:val="24"/>
                <w:szCs w:val="24"/>
              </w:rPr>
            </w:pPr>
          </w:p>
        </w:tc>
      </w:tr>
      <w:tr w:rsidR="004C5F03" w:rsidRPr="00E74C3C" w14:paraId="1163311F" w14:textId="77777777" w:rsidTr="006F0EAD">
        <w:trPr>
          <w:trHeight w:val="638"/>
        </w:trPr>
        <w:tc>
          <w:tcPr>
            <w:tcW w:w="1384" w:type="dxa"/>
          </w:tcPr>
          <w:p w14:paraId="501B0996" w14:textId="44D9F49A" w:rsidR="004C5F03" w:rsidRPr="0085336E" w:rsidRDefault="00EF085C" w:rsidP="00EF085C">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336E">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Thứ </w:t>
            </w:r>
            <w:r w:rsidR="006F0EAD">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ảy</w:t>
            </w:r>
            <w:r w:rsidRPr="00207F9D">
              <w:rPr>
                <w:rFonts w:ascii="Times New Roman" w:eastAsia="Times New Roman" w:hAnsi="Times New Roman" w:cs="Times New Roman"/>
                <w:b/>
                <w:color w:val="0070C0"/>
                <w:sz w:val="26"/>
              </w:rPr>
              <w:t xml:space="preserve">  </w:t>
            </w:r>
            <w:r>
              <w:rPr>
                <w:rFonts w:ascii="Times New Roman" w:eastAsia="Times New Roman" w:hAnsi="Times New Roman" w:cs="Times New Roman"/>
                <w:color w:val="auto"/>
                <w:sz w:val="26"/>
              </w:rPr>
              <w:t>2</w:t>
            </w:r>
            <w:r>
              <w:rPr>
                <w:rFonts w:ascii="Times New Roman" w:eastAsia="Times New Roman" w:hAnsi="Times New Roman" w:cs="Times New Roman"/>
                <w:color w:val="auto"/>
                <w:sz w:val="26"/>
              </w:rPr>
              <w:t>2</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/2025</w:t>
            </w:r>
          </w:p>
        </w:tc>
        <w:tc>
          <w:tcPr>
            <w:tcW w:w="2009" w:type="dxa"/>
          </w:tcPr>
          <w:p w14:paraId="549EC14E" w14:textId="3F5484AC" w:rsidR="004C5F03" w:rsidRDefault="004C5F03" w:rsidP="004C5F03">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7</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3</w:t>
            </w:r>
            <w:r w:rsidRPr="007B3741">
              <w:rPr>
                <w:rFonts w:ascii="Times New Roman" w:eastAsia="Times New Roman" w:hAnsi="Times New Roman" w:cs="Times New Roman"/>
                <w:b/>
                <w:i/>
                <w:color w:val="0070C0"/>
                <w:sz w:val="26"/>
              </w:rPr>
              <w:t>0</w:t>
            </w:r>
          </w:p>
          <w:p w14:paraId="384BAC37" w14:textId="4EED631C" w:rsidR="004C5F03" w:rsidRDefault="004C5F03" w:rsidP="004C5F03">
            <w:pPr>
              <w:rPr>
                <w:rFonts w:ascii="Times New Roman" w:eastAsia="Times New Roman" w:hAnsi="Times New Roman" w:cs="Times New Roman"/>
                <w:b/>
                <w:i/>
                <w:color w:val="0070C0"/>
                <w:sz w:val="26"/>
              </w:rPr>
            </w:pPr>
            <w:r>
              <w:rPr>
                <w:rFonts w:ascii="Times New Roman" w:eastAsia="Times New Roman" w:hAnsi="Times New Roman" w:cs="Times New Roman"/>
                <w:color w:val="auto"/>
                <w:sz w:val="26"/>
              </w:rPr>
              <w:t>155</w:t>
            </w:r>
            <w:r w:rsidRPr="00DA7511">
              <w:rPr>
                <w:rFonts w:ascii="Times New Roman" w:eastAsia="Times New Roman" w:hAnsi="Times New Roman" w:cs="Times New Roman"/>
                <w:color w:val="auto"/>
                <w:sz w:val="26"/>
              </w:rPr>
              <w:t>/TM-UBND</w:t>
            </w:r>
            <w:r>
              <w:rPr>
                <w:rFonts w:ascii="Times New Roman" w:eastAsia="Times New Roman" w:hAnsi="Times New Roman" w:cs="Times New Roman"/>
                <w:color w:val="auto"/>
                <w:sz w:val="26"/>
              </w:rPr>
              <w:br/>
              <w:t>(1445/VP-HC)</w:t>
            </w:r>
          </w:p>
        </w:tc>
        <w:tc>
          <w:tcPr>
            <w:tcW w:w="2279" w:type="dxa"/>
          </w:tcPr>
          <w:p w14:paraId="4A1A82F6" w14:textId="3DB5C2D6" w:rsidR="004C5F03" w:rsidRDefault="004C5F03" w:rsidP="004C5F03">
            <w:pPr>
              <w:ind w:left="55"/>
              <w:rPr>
                <w:rFonts w:ascii="Times New Roman" w:eastAsia="Times New Roman" w:hAnsi="Times New Roman" w:cs="Times New Roman"/>
                <w:color w:val="auto"/>
                <w:sz w:val="26"/>
              </w:rPr>
            </w:pPr>
            <w:r>
              <w:rPr>
                <w:rFonts w:ascii="Times New Roman" w:eastAsia="Times New Roman" w:hAnsi="Times New Roman" w:cs="Times New Roman"/>
                <w:color w:val="auto"/>
                <w:sz w:val="26"/>
              </w:rPr>
              <w:t>PH 0</w:t>
            </w:r>
            <w:r>
              <w:rPr>
                <w:rFonts w:eastAsia="Times New Roman"/>
                <w:color w:val="auto"/>
                <w:sz w:val="26"/>
              </w:rPr>
              <w:t>2</w:t>
            </w:r>
            <w:r>
              <w:rPr>
                <w:rFonts w:ascii="Times New Roman" w:eastAsia="Times New Roman" w:hAnsi="Times New Roman" w:cs="Times New Roman"/>
                <w:color w:val="auto"/>
                <w:sz w:val="26"/>
              </w:rPr>
              <w:t xml:space="preserve"> VP UBT</w:t>
            </w:r>
          </w:p>
        </w:tc>
        <w:tc>
          <w:tcPr>
            <w:tcW w:w="5720" w:type="dxa"/>
          </w:tcPr>
          <w:p w14:paraId="761EEE0E" w14:textId="010061C4" w:rsidR="004C5F03" w:rsidRPr="003F01DF" w:rsidRDefault="004C5F03" w:rsidP="004C5F03">
            <w:pPr>
              <w:tabs>
                <w:tab w:val="left" w:pos="1826"/>
                <w:tab w:val="center" w:pos="3124"/>
              </w:tabs>
              <w:jc w:val="left"/>
              <w:rPr>
                <w:rFonts w:ascii="Times New Roman" w:eastAsia="Times New Roman" w:hAnsi="Times New Roman" w:cs="Times New Roman"/>
                <w:color w:val="auto"/>
                <w:sz w:val="26"/>
                <w:szCs w:val="26"/>
              </w:rPr>
            </w:pPr>
            <w:r w:rsidRPr="004C6B4F">
              <w:rPr>
                <w:rFonts w:ascii="Times New Roman" w:eastAsia="Times New Roman" w:hAnsi="Times New Roman" w:cs="Times New Roman"/>
                <w:color w:val="auto"/>
                <w:sz w:val="26"/>
                <w:szCs w:val="26"/>
              </w:rPr>
              <w:t>Về việc mời dự họp Ủy ban nhân dân tỉnh Sóc Trăng</w:t>
            </w:r>
            <w:r>
              <w:rPr>
                <w:rFonts w:ascii="Times New Roman" w:eastAsia="Times New Roman" w:hAnsi="Times New Roman" w:cs="Times New Roman"/>
                <w:color w:val="auto"/>
                <w:sz w:val="26"/>
                <w:szCs w:val="26"/>
              </w:rPr>
              <w:t xml:space="preserve"> (Thông qua Điều chỉnh Quy hoạch tỉnh ST)</w:t>
            </w:r>
          </w:p>
        </w:tc>
        <w:tc>
          <w:tcPr>
            <w:tcW w:w="2322" w:type="dxa"/>
          </w:tcPr>
          <w:p w14:paraId="1B9F955C" w14:textId="4829B6E1" w:rsidR="004C5F03" w:rsidRPr="003F01DF" w:rsidRDefault="004C5F03" w:rsidP="004C5F03">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Đ/c </w:t>
            </w:r>
            <w:r>
              <w:rPr>
                <w:rFonts w:ascii="Times New Roman" w:eastAsia="Times New Roman" w:hAnsi="Times New Roman" w:cs="Times New Roman"/>
                <w:color w:val="auto"/>
                <w:sz w:val="26"/>
                <w:szCs w:val="26"/>
              </w:rPr>
              <w:t>Hoàng</w:t>
            </w:r>
          </w:p>
        </w:tc>
        <w:tc>
          <w:tcPr>
            <w:tcW w:w="1734" w:type="dxa"/>
          </w:tcPr>
          <w:p w14:paraId="5431B114" w14:textId="0359B799" w:rsidR="004C5F03" w:rsidRPr="00E74C3C" w:rsidRDefault="004C5F03" w:rsidP="004C5F03">
            <w:pPr>
              <w:ind w:right="108"/>
              <w:rPr>
                <w:rFonts w:ascii="Times New Roman" w:hAnsi="Times New Roman" w:cs="Times New Roman"/>
                <w:color w:val="auto"/>
                <w:sz w:val="24"/>
                <w:szCs w:val="24"/>
              </w:rPr>
            </w:pPr>
            <w:r>
              <w:rPr>
                <w:rFonts w:ascii="Times New Roman" w:hAnsi="Times New Roman" w:cs="Times New Roman"/>
                <w:color w:val="auto"/>
                <w:sz w:val="24"/>
                <w:szCs w:val="24"/>
              </w:rPr>
              <w:t>Phòng QHKT chuẩn bị nội dung</w:t>
            </w:r>
          </w:p>
        </w:tc>
      </w:tr>
      <w:tr w:rsidR="004C5F03" w:rsidRPr="00E74C3C" w14:paraId="11EEB402" w14:textId="77777777" w:rsidTr="006F0EAD">
        <w:trPr>
          <w:trHeight w:val="661"/>
        </w:trPr>
        <w:tc>
          <w:tcPr>
            <w:tcW w:w="15448" w:type="dxa"/>
            <w:gridSpan w:val="6"/>
            <w:vAlign w:val="center"/>
          </w:tcPr>
          <w:p w14:paraId="58DF8499" w14:textId="09978C9F" w:rsidR="004C5F03" w:rsidRPr="003F01DF" w:rsidRDefault="004C5F03" w:rsidP="004C5F03">
            <w:pPr>
              <w:rPr>
                <w:color w:val="auto"/>
                <w:sz w:val="26"/>
                <w:szCs w:val="26"/>
              </w:rPr>
            </w:pPr>
            <w:r w:rsidRPr="0085336E">
              <w:rPr>
                <w:rFonts w:ascii="Times New Roman" w:eastAsia="Times New Roman" w:hAnsi="Times New Roman" w:cs="Times New Roman"/>
                <w:b/>
                <w:i/>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Ngoài lịch làm việc được bố trí, các thành viên Ban Giám đốc Sở Xây dựng làm việc tại cơ quan. </w:t>
            </w:r>
          </w:p>
        </w:tc>
      </w:tr>
    </w:tbl>
    <w:p w14:paraId="2496DFE9" w14:textId="49DC98B9" w:rsidR="00965DD3" w:rsidRPr="00965DD3" w:rsidRDefault="00965DD3" w:rsidP="00EE328F">
      <w:pPr>
        <w:spacing w:before="120" w:line="240" w:lineRule="auto"/>
        <w:jc w:val="both"/>
        <w:rPr>
          <w:rFonts w:ascii="Times New Roman" w:eastAsia="Times New Roman" w:hAnsi="Times New Roman" w:cs="Times New Roman"/>
          <w:b/>
          <w:i/>
          <w:color w:val="auto"/>
          <w:kern w:val="0"/>
          <w:sz w:val="24"/>
          <w:szCs w:val="26"/>
          <w14:ligatures w14:val="none"/>
        </w:rPr>
      </w:pPr>
      <w:r w:rsidRPr="00965DD3">
        <w:rPr>
          <w:rFonts w:ascii="Times New Roman" w:eastAsia="Times New Roman" w:hAnsi="Times New Roman" w:cs="Times New Roman"/>
          <w:b/>
          <w:i/>
          <w:color w:val="auto"/>
          <w:sz w:val="26"/>
          <w:szCs w:val="26"/>
        </w:rPr>
        <w:t>Dự kiến tuần tới: Ban Giám đốc</w:t>
      </w:r>
      <w:r w:rsidRPr="00965DD3">
        <w:rPr>
          <w:rFonts w:ascii="Times New Roman" w:eastAsia="Times New Roman" w:hAnsi="Times New Roman" w:cs="Times New Roman"/>
          <w:b/>
          <w:i/>
          <w:color w:val="000000" w:themeColor="text1"/>
          <w:sz w:val="26"/>
          <w:szCs w:val="26"/>
        </w:rPr>
        <w:t xml:space="preserve"> làm việc với tập thể lãnh đạo, công chức Thanh tra Sở Xây dựng</w:t>
      </w:r>
    </w:p>
    <w:p w14:paraId="51C284EE" w14:textId="577F84A0" w:rsidR="00AE7411" w:rsidRPr="00E74C3C" w:rsidRDefault="00AE7411" w:rsidP="00EE328F">
      <w:pPr>
        <w:spacing w:before="120" w:line="240" w:lineRule="auto"/>
        <w:jc w:val="both"/>
        <w:rPr>
          <w:rFonts w:ascii="Times New Roman" w:eastAsia="Times New Roman" w:hAnsi="Times New Roman" w:cs="Times New Roman"/>
          <w:color w:val="auto"/>
          <w:kern w:val="0"/>
          <w:sz w:val="28"/>
          <w:szCs w:val="28"/>
          <w:lang w:val="vi-VN" w:eastAsia="vi-VN"/>
          <w14:ligatures w14:val="none"/>
        </w:rPr>
      </w:pPr>
      <w:r w:rsidRPr="00E74C3C">
        <w:rPr>
          <w:rFonts w:ascii="Times New Roman" w:eastAsia="Times New Roman" w:hAnsi="Times New Roman" w:cs="Times New Roman"/>
          <w:b/>
          <w:i/>
          <w:color w:val="auto"/>
          <w:kern w:val="0"/>
          <w:sz w:val="24"/>
          <w:szCs w:val="26"/>
          <w14:ligatures w14:val="none"/>
        </w:rPr>
        <w:t>N</w:t>
      </w:r>
      <w:r w:rsidRPr="00E74C3C">
        <w:rPr>
          <w:rFonts w:ascii="Times New Roman" w:eastAsia="Times New Roman" w:hAnsi="Times New Roman" w:cs="Times New Roman"/>
          <w:b/>
          <w:i/>
          <w:color w:val="auto"/>
          <w:kern w:val="0"/>
          <w:sz w:val="24"/>
          <w:szCs w:val="26"/>
          <w:lang w:val="vi-VN"/>
          <w14:ligatures w14:val="none"/>
        </w:rPr>
        <w:t>ơi nhận:</w:t>
      </w:r>
      <w:r w:rsidRPr="00E74C3C">
        <w:rPr>
          <w:rFonts w:ascii="Times New Roman" w:eastAsia="Times New Roman" w:hAnsi="Times New Roman" w:cs="Times New Roman"/>
          <w:color w:val="auto"/>
          <w:kern w:val="0"/>
          <w:sz w:val="8"/>
          <w:szCs w:val="26"/>
          <w:lang w:val="vi-VN"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EE328F">
        <w:rPr>
          <w:rFonts w:ascii="Times New Roman" w:eastAsia="Times New Roman" w:hAnsi="Times New Roman" w:cs="Times New Roman"/>
          <w:color w:val="auto"/>
          <w:kern w:val="0"/>
          <w:sz w:val="8"/>
          <w:szCs w:val="26"/>
          <w:lang w:eastAsia="vi-VN"/>
          <w14:ligatures w14:val="none"/>
        </w:rPr>
        <w:tab/>
      </w:r>
      <w:r w:rsidR="00243FB9">
        <w:rPr>
          <w:rFonts w:ascii="Times New Roman" w:eastAsia="Times New Roman" w:hAnsi="Times New Roman" w:cs="Times New Roman"/>
          <w:color w:val="auto"/>
          <w:kern w:val="0"/>
          <w:sz w:val="8"/>
          <w:szCs w:val="26"/>
          <w:lang w:eastAsia="vi-VN"/>
          <w14:ligatures w14:val="none"/>
        </w:rPr>
        <w:t xml:space="preserve">             </w:t>
      </w:r>
      <w:r w:rsidRPr="00E74C3C">
        <w:rPr>
          <w:rFonts w:ascii="Times New Roman" w:eastAsia="Times New Roman" w:hAnsi="Times New Roman" w:cs="Times New Roman"/>
          <w:b/>
          <w:color w:val="auto"/>
          <w:kern w:val="0"/>
          <w:sz w:val="28"/>
          <w:szCs w:val="28"/>
          <w:lang w:val="vi-VN"/>
          <w14:ligatures w14:val="none"/>
        </w:rPr>
        <w:t>TL. GIÁM ĐỐC</w:t>
      </w:r>
    </w:p>
    <w:p w14:paraId="2E728916" w14:textId="77777777" w:rsidR="00AE7411" w:rsidRPr="00E74C3C" w:rsidRDefault="00AE7411" w:rsidP="00AE7411">
      <w:pPr>
        <w:tabs>
          <w:tab w:val="center" w:pos="11340"/>
        </w:tabs>
        <w:spacing w:line="240" w:lineRule="auto"/>
        <w:jc w:val="both"/>
        <w:rPr>
          <w:rFonts w:ascii="Times New Roman" w:eastAsia="Times New Roman" w:hAnsi="Times New Roman" w:cs="Times New Roman"/>
          <w:b/>
          <w:color w:val="auto"/>
          <w:kern w:val="0"/>
          <w:sz w:val="24"/>
          <w:szCs w:val="26"/>
          <w:lang w:val="vi-VN"/>
          <w14:ligatures w14:val="none"/>
        </w:rPr>
      </w:pPr>
      <w:r w:rsidRPr="00E74C3C">
        <w:rPr>
          <w:rFonts w:ascii="Times New Roman" w:eastAsia="Times New Roman" w:hAnsi="Times New Roman" w:cs="Times New Roman"/>
          <w:color w:val="auto"/>
          <w:kern w:val="0"/>
          <w:szCs w:val="20"/>
          <w:lang w:val="vi-VN"/>
          <w14:ligatures w14:val="none"/>
        </w:rPr>
        <w:t>- Ban Giám đốc</w:t>
      </w:r>
      <w:r w:rsidRPr="00E74C3C">
        <w:rPr>
          <w:rFonts w:ascii="Times New Roman" w:eastAsia="Times New Roman" w:hAnsi="Times New Roman" w:cs="Times New Roman"/>
          <w:color w:val="auto"/>
          <w:kern w:val="0"/>
          <w:szCs w:val="20"/>
          <w14:ligatures w14:val="none"/>
        </w:rPr>
        <w:t xml:space="preserve"> Sở</w:t>
      </w:r>
      <w:r w:rsidRPr="00E74C3C">
        <w:rPr>
          <w:rFonts w:ascii="Times New Roman" w:eastAsia="Times New Roman" w:hAnsi="Times New Roman" w:cs="Times New Roman"/>
          <w:color w:val="auto"/>
          <w:kern w:val="0"/>
          <w:szCs w:val="20"/>
          <w:lang w:val="vi-VN"/>
          <w14:ligatures w14:val="none"/>
        </w:rPr>
        <w:t xml:space="preserve">; </w:t>
      </w:r>
      <w:r w:rsidRPr="00E74C3C">
        <w:rPr>
          <w:rFonts w:ascii="Times New Roman" w:eastAsia="Times New Roman" w:hAnsi="Times New Roman" w:cs="Times New Roman"/>
          <w:color w:val="auto"/>
          <w:kern w:val="0"/>
          <w:szCs w:val="20"/>
          <w:lang w:val="vi-VN"/>
          <w14:ligatures w14:val="none"/>
        </w:rPr>
        <w:tab/>
      </w:r>
      <w:r w:rsidRPr="00E74C3C">
        <w:rPr>
          <w:rFonts w:ascii="Times New Roman" w:eastAsia="Times New Roman" w:hAnsi="Times New Roman" w:cs="Times New Roman"/>
          <w:b/>
          <w:bCs/>
          <w:color w:val="auto"/>
          <w:kern w:val="0"/>
          <w:sz w:val="28"/>
          <w:szCs w:val="28"/>
          <w:lang w:val="vi-VN"/>
          <w14:ligatures w14:val="none"/>
        </w:rPr>
        <w:t>CHÁNH VĂN PHÒNG</w:t>
      </w:r>
      <w:r w:rsidRPr="00E74C3C">
        <w:rPr>
          <w:rFonts w:ascii="Times New Roman" w:eastAsia="Times New Roman" w:hAnsi="Times New Roman" w:cs="Times New Roman"/>
          <w:b/>
          <w:bCs/>
          <w:color w:val="auto"/>
          <w:kern w:val="0"/>
          <w:sz w:val="24"/>
          <w:szCs w:val="26"/>
          <w:lang w:val="vi-VN"/>
          <w14:ligatures w14:val="none"/>
        </w:rPr>
        <w:tab/>
      </w:r>
      <w:r w:rsidRPr="00E74C3C">
        <w:rPr>
          <w:rFonts w:ascii="Times New Roman" w:eastAsia="Times New Roman" w:hAnsi="Times New Roman" w:cs="Times New Roman"/>
          <w:color w:val="auto"/>
          <w:kern w:val="0"/>
          <w:sz w:val="26"/>
          <w:szCs w:val="24"/>
          <w:lang w:val="vi-VN"/>
          <w14:ligatures w14:val="none"/>
        </w:rPr>
        <w:t xml:space="preserve"> </w:t>
      </w:r>
    </w:p>
    <w:p w14:paraId="7B01D6AC" w14:textId="451E8DCF" w:rsidR="00AE7411" w:rsidRPr="00E74C3C" w:rsidRDefault="00AE7411" w:rsidP="00AE7411">
      <w:pPr>
        <w:tabs>
          <w:tab w:val="left" w:pos="6379"/>
          <w:tab w:val="center" w:pos="11340"/>
        </w:tabs>
        <w:spacing w:line="240" w:lineRule="auto"/>
        <w:jc w:val="both"/>
        <w:rPr>
          <w:rFonts w:ascii="Times New Roman" w:eastAsia="Times New Roman" w:hAnsi="Times New Roman" w:cs="Times New Roman"/>
          <w:color w:val="auto"/>
          <w:kern w:val="0"/>
          <w:szCs w:val="20"/>
          <w:lang w:val="vi-VN"/>
          <w14:ligatures w14:val="none"/>
        </w:rPr>
      </w:pPr>
      <w:r w:rsidRPr="00E74C3C">
        <w:rPr>
          <w:rFonts w:ascii="Times New Roman" w:eastAsia="Times New Roman" w:hAnsi="Times New Roman" w:cs="Times New Roman"/>
          <w:color w:val="auto"/>
          <w:kern w:val="0"/>
          <w:szCs w:val="20"/>
          <w:lang w:val="vi-VN"/>
          <w14:ligatures w14:val="none"/>
        </w:rPr>
        <w:t xml:space="preserve">- Các phòng, </w:t>
      </w:r>
      <w:r w:rsidR="00EE328F">
        <w:rPr>
          <w:rFonts w:ascii="Times New Roman" w:eastAsia="Times New Roman" w:hAnsi="Times New Roman" w:cs="Times New Roman"/>
          <w:color w:val="auto"/>
          <w:kern w:val="0"/>
          <w:szCs w:val="20"/>
          <w14:ligatures w14:val="none"/>
        </w:rPr>
        <w:t>Trung tâm, Ban ĐHBXKST</w:t>
      </w:r>
      <w:r w:rsidRPr="00E74C3C">
        <w:rPr>
          <w:rFonts w:ascii="Times New Roman" w:eastAsia="Times New Roman" w:hAnsi="Times New Roman" w:cs="Times New Roman"/>
          <w:color w:val="auto"/>
          <w:kern w:val="0"/>
          <w:szCs w:val="20"/>
          <w:lang w:val="vi-VN"/>
          <w14:ligatures w14:val="none"/>
        </w:rPr>
        <w:t xml:space="preserve"> thuộc Sở; </w:t>
      </w:r>
    </w:p>
    <w:p w14:paraId="109581D8" w14:textId="3D43A4CB"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Cs w:val="20"/>
          <w14:ligatures w14:val="none"/>
        </w:rPr>
      </w:pPr>
      <w:r w:rsidRPr="00E74C3C">
        <w:rPr>
          <w:rFonts w:ascii="Times New Roman" w:eastAsia="Times New Roman" w:hAnsi="Times New Roman" w:cs="Times New Roman"/>
          <w:color w:val="auto"/>
          <w:kern w:val="0"/>
          <w:szCs w:val="20"/>
          <w14:ligatures w14:val="none"/>
        </w:rPr>
        <w:t xml:space="preserve">- Cổng thông tin điện Sở </w:t>
      </w:r>
      <w:r w:rsidR="00EE328F">
        <w:rPr>
          <w:rFonts w:ascii="Times New Roman" w:eastAsia="Times New Roman" w:hAnsi="Times New Roman" w:cs="Times New Roman"/>
          <w:color w:val="auto"/>
          <w:kern w:val="0"/>
          <w:szCs w:val="20"/>
          <w14:ligatures w14:val="none"/>
        </w:rPr>
        <w:t>Xây dựng</w:t>
      </w:r>
      <w:r w:rsidRPr="00E74C3C">
        <w:rPr>
          <w:rFonts w:ascii="Times New Roman" w:eastAsia="Times New Roman" w:hAnsi="Times New Roman" w:cs="Times New Roman"/>
          <w:color w:val="auto"/>
          <w:kern w:val="0"/>
          <w:szCs w:val="20"/>
          <w14:ligatures w14:val="none"/>
        </w:rPr>
        <w:t>;</w:t>
      </w:r>
    </w:p>
    <w:p w14:paraId="52A2EA99" w14:textId="77777777"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r w:rsidRPr="00E74C3C">
        <w:rPr>
          <w:rFonts w:ascii="Times New Roman" w:eastAsia="Times New Roman" w:hAnsi="Times New Roman" w:cs="Times New Roman"/>
          <w:color w:val="auto"/>
          <w:kern w:val="0"/>
          <w:szCs w:val="20"/>
          <w14:ligatures w14:val="none"/>
        </w:rPr>
        <w:t xml:space="preserve">- </w:t>
      </w:r>
      <w:r w:rsidRPr="00E74C3C">
        <w:rPr>
          <w:rFonts w:ascii="Times New Roman" w:eastAsia="Times New Roman" w:hAnsi="Times New Roman" w:cs="Times New Roman"/>
          <w:color w:val="auto"/>
          <w:kern w:val="0"/>
          <w:szCs w:val="20"/>
          <w:lang w:val="vi-VN"/>
          <w14:ligatures w14:val="none"/>
        </w:rPr>
        <w:t>Lưu: VT</w:t>
      </w:r>
      <w:r w:rsidRPr="00E74C3C">
        <w:rPr>
          <w:rFonts w:ascii="Times New Roman" w:eastAsia="Times New Roman" w:hAnsi="Times New Roman" w:cs="Times New Roman"/>
          <w:color w:val="auto"/>
          <w:kern w:val="0"/>
          <w:szCs w:val="20"/>
          <w14:ligatures w14:val="none"/>
        </w:rPr>
        <w:t>.</w:t>
      </w:r>
      <w:r w:rsidRPr="00E74C3C">
        <w:rPr>
          <w:rFonts w:ascii="Times New Roman" w:eastAsia="Times New Roman" w:hAnsi="Times New Roman" w:cs="Times New Roman"/>
          <w:color w:val="auto"/>
          <w:kern w:val="0"/>
          <w:szCs w:val="20"/>
          <w:lang w:val="vi-VN"/>
          <w14:ligatures w14:val="none"/>
        </w:rPr>
        <w:t xml:space="preserve"> </w:t>
      </w:r>
    </w:p>
    <w:p w14:paraId="4F0ED316" w14:textId="77777777"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06C4D53A" w14:textId="77777777" w:rsidR="00AE7411" w:rsidRPr="00E74C3C" w:rsidRDefault="00AE7411" w:rsidP="00AE7411">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3166492D" w14:textId="77777777" w:rsidR="008D03C9" w:rsidRDefault="008D03C9">
      <w:pPr>
        <w:rPr>
          <w:rFonts w:ascii="Times New Roman" w:eastAsia="Times New Roman" w:hAnsi="Times New Roman" w:cs="Times New Roman"/>
          <w:b/>
          <w:color w:val="auto"/>
          <w:kern w:val="0"/>
          <w:sz w:val="26"/>
          <w:szCs w:val="26"/>
          <w:lang w:val="vi-VN"/>
          <w14:ligatures w14:val="none"/>
        </w:rPr>
      </w:pPr>
      <w:r>
        <w:rPr>
          <w:rFonts w:ascii="Times New Roman" w:eastAsia="Times New Roman" w:hAnsi="Times New Roman" w:cs="Times New Roman"/>
          <w:b/>
          <w:color w:val="auto"/>
          <w:kern w:val="0"/>
          <w:sz w:val="26"/>
          <w:szCs w:val="26"/>
          <w:lang w:val="vi-VN"/>
          <w14:ligatures w14:val="none"/>
        </w:rPr>
        <w:br w:type="page"/>
      </w:r>
    </w:p>
    <w:p w14:paraId="5D67F54B" w14:textId="45BE5240" w:rsidR="0009270F" w:rsidRDefault="0009270F" w:rsidP="0009270F">
      <w:pPr>
        <w:spacing w:after="28"/>
        <w:ind w:left="1184"/>
        <w:rPr>
          <w:rFonts w:ascii="Times New Roman" w:eastAsia="Times New Roman" w:hAnsi="Times New Roman" w:cs="Times New Roman"/>
          <w:b/>
          <w:color w:val="auto"/>
          <w:kern w:val="0"/>
          <w:sz w:val="26"/>
          <w:szCs w:val="26"/>
          <w14:ligatures w14:val="none"/>
        </w:rPr>
      </w:pPr>
      <w:r w:rsidRPr="00E74C3C">
        <w:rPr>
          <w:rFonts w:ascii="Times New Roman" w:eastAsia="Times New Roman" w:hAnsi="Times New Roman" w:cs="Times New Roman"/>
          <w:b/>
          <w:color w:val="auto"/>
          <w:kern w:val="0"/>
          <w:sz w:val="26"/>
          <w:szCs w:val="26"/>
          <w:lang w:val="vi-VN"/>
          <w14:ligatures w14:val="none"/>
        </w:rPr>
        <w:lastRenderedPageBreak/>
        <w:t xml:space="preserve">LỊCH HỌP CỦA CÁC PHÒNG, ĐƠN VỊ DO BAN GIÁM ĐỐC PHÂN CÔNG </w:t>
      </w:r>
    </w:p>
    <w:p w14:paraId="29E0FAB9" w14:textId="77777777" w:rsidR="00C27684" w:rsidRPr="00E74C3C" w:rsidRDefault="00C27684" w:rsidP="00C27684">
      <w:pPr>
        <w:spacing w:line="240" w:lineRule="auto"/>
        <w:rPr>
          <w:rFonts w:ascii="Times New Roman" w:eastAsia="Times New Roman" w:hAnsi="Times New Roman" w:cs="Times New Roman"/>
          <w:b/>
          <w:color w:val="auto"/>
          <w:kern w:val="0"/>
          <w:sz w:val="26"/>
          <w:szCs w:val="26"/>
          <w:lang w:val="vi-VN"/>
          <w14:ligatures w14:val="none"/>
        </w:rPr>
      </w:pPr>
      <w:r w:rsidRPr="00E74C3C">
        <w:rPr>
          <w:rFonts w:ascii="Times New Roman" w:eastAsia="Times New Roman" w:hAnsi="Times New Roman" w:cs="Times New Roman"/>
          <w:b/>
          <w:color w:val="auto"/>
          <w:kern w:val="0"/>
          <w:sz w:val="26"/>
          <w:szCs w:val="26"/>
          <w:lang w:val="vi-VN"/>
          <w14:ligatures w14:val="none"/>
        </w:rPr>
        <w:t>(Từ ngà</w:t>
      </w:r>
      <w:r w:rsidRPr="00E74C3C">
        <w:rPr>
          <w:rFonts w:ascii="Times New Roman" w:eastAsia="Times New Roman" w:hAnsi="Times New Roman" w:cs="Times New Roman"/>
          <w:b/>
          <w:color w:val="auto"/>
          <w:kern w:val="0"/>
          <w:sz w:val="26"/>
          <w:szCs w:val="26"/>
          <w14:ligatures w14:val="none"/>
        </w:rPr>
        <w:t xml:space="preserve">y </w:t>
      </w:r>
      <w:r>
        <w:rPr>
          <w:rFonts w:ascii="Times New Roman" w:eastAsia="Times New Roman" w:hAnsi="Times New Roman" w:cs="Times New Roman"/>
          <w:b/>
          <w:color w:val="auto"/>
          <w:kern w:val="0"/>
          <w:sz w:val="26"/>
          <w:szCs w:val="26"/>
          <w14:ligatures w14:val="none"/>
        </w:rPr>
        <w:t>09/3</w:t>
      </w:r>
      <w:r w:rsidRPr="00E74C3C">
        <w:rPr>
          <w:rFonts w:ascii="Times New Roman" w:eastAsia="Times New Roman" w:hAnsi="Times New Roman" w:cs="Times New Roman"/>
          <w:b/>
          <w:color w:val="auto"/>
          <w:kern w:val="0"/>
          <w:sz w:val="26"/>
          <w:szCs w:val="26"/>
          <w14:ligatures w14:val="none"/>
        </w:rPr>
        <w:t>/2025</w:t>
      </w:r>
      <w:r w:rsidRPr="00E74C3C">
        <w:rPr>
          <w:rFonts w:ascii="Times New Roman" w:eastAsia="Times New Roman" w:hAnsi="Times New Roman" w:cs="Times New Roman"/>
          <w:b/>
          <w:color w:val="auto"/>
          <w:kern w:val="0"/>
          <w:sz w:val="26"/>
          <w:szCs w:val="26"/>
          <w:lang w:val="vi-VN"/>
          <w14:ligatures w14:val="none"/>
        </w:rPr>
        <w:t xml:space="preserve"> đến ngày </w:t>
      </w:r>
      <w:r>
        <w:rPr>
          <w:rFonts w:ascii="Times New Roman" w:eastAsia="Times New Roman" w:hAnsi="Times New Roman" w:cs="Times New Roman"/>
          <w:b/>
          <w:color w:val="auto"/>
          <w:kern w:val="0"/>
          <w:sz w:val="26"/>
          <w:szCs w:val="26"/>
          <w14:ligatures w14:val="none"/>
        </w:rPr>
        <w:t>14/3</w:t>
      </w:r>
      <w:r w:rsidRPr="00E74C3C">
        <w:rPr>
          <w:rFonts w:ascii="Times New Roman" w:eastAsia="Times New Roman" w:hAnsi="Times New Roman" w:cs="Times New Roman"/>
          <w:b/>
          <w:color w:val="auto"/>
          <w:kern w:val="0"/>
          <w:sz w:val="26"/>
          <w:szCs w:val="26"/>
          <w14:ligatures w14:val="none"/>
        </w:rPr>
        <w:t>/2025</w:t>
      </w:r>
      <w:r w:rsidRPr="00E74C3C">
        <w:rPr>
          <w:rFonts w:ascii="Times New Roman" w:eastAsia="Times New Roman" w:hAnsi="Times New Roman" w:cs="Times New Roman"/>
          <w:b/>
          <w:color w:val="auto"/>
          <w:kern w:val="0"/>
          <w:sz w:val="26"/>
          <w:szCs w:val="26"/>
          <w:lang w:val="vi-VN"/>
          <w14:ligatures w14:val="none"/>
        </w:rPr>
        <w:t>)</w:t>
      </w:r>
    </w:p>
    <w:p w14:paraId="60A96543" w14:textId="77777777" w:rsidR="0043088B" w:rsidRPr="0043088B" w:rsidRDefault="0043088B" w:rsidP="0043088B">
      <w:pPr>
        <w:spacing w:line="240" w:lineRule="auto"/>
        <w:rPr>
          <w:rFonts w:ascii="Times New Roman" w:eastAsia="Times New Roman" w:hAnsi="Times New Roman" w:cs="Times New Roman"/>
          <w:b/>
          <w:color w:val="auto"/>
          <w:kern w:val="0"/>
          <w:sz w:val="26"/>
          <w:szCs w:val="26"/>
          <w14:ligatures w14:val="none"/>
        </w:rPr>
      </w:pPr>
      <w:r>
        <w:rPr>
          <w:rFonts w:ascii="Times New Roman" w:eastAsia="Times New Roman" w:hAnsi="Times New Roman" w:cs="Times New Roman"/>
          <w:b/>
          <w:color w:val="auto"/>
          <w:kern w:val="0"/>
          <w:sz w:val="26"/>
          <w:szCs w:val="26"/>
          <w14:ligatures w14:val="none"/>
        </w:rPr>
        <w:t>-------------</w:t>
      </w:r>
    </w:p>
    <w:p w14:paraId="783A238C" w14:textId="77777777" w:rsidR="0009270F" w:rsidRPr="00E74C3C" w:rsidRDefault="0009270F" w:rsidP="0009270F">
      <w:pPr>
        <w:ind w:left="1184"/>
        <w:rPr>
          <w:color w:val="auto"/>
        </w:rPr>
      </w:pPr>
      <w:r w:rsidRPr="00E74C3C">
        <w:rPr>
          <w:rFonts w:ascii="Times New Roman" w:eastAsia="Times New Roman" w:hAnsi="Times New Roman" w:cs="Times New Roman"/>
          <w:b/>
          <w:color w:val="auto"/>
          <w:sz w:val="26"/>
        </w:rPr>
        <w:t xml:space="preserve"> </w:t>
      </w:r>
    </w:p>
    <w:tbl>
      <w:tblPr>
        <w:tblStyle w:val="TableGrid"/>
        <w:tblW w:w="15594" w:type="dxa"/>
        <w:tblInd w:w="-43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7" w:type="dxa"/>
          <w:left w:w="106" w:type="dxa"/>
          <w:right w:w="48" w:type="dxa"/>
        </w:tblCellMar>
        <w:tblLook w:val="04A0" w:firstRow="1" w:lastRow="0" w:firstColumn="1" w:lastColumn="0" w:noHBand="0" w:noVBand="1"/>
      </w:tblPr>
      <w:tblGrid>
        <w:gridCol w:w="1546"/>
        <w:gridCol w:w="1373"/>
        <w:gridCol w:w="2356"/>
        <w:gridCol w:w="6186"/>
        <w:gridCol w:w="2499"/>
        <w:gridCol w:w="1634"/>
      </w:tblGrid>
      <w:tr w:rsidR="0009270F" w:rsidRPr="00E74C3C" w14:paraId="1B16A50D" w14:textId="77777777" w:rsidTr="00524AB4">
        <w:trPr>
          <w:trHeight w:val="586"/>
        </w:trPr>
        <w:tc>
          <w:tcPr>
            <w:tcW w:w="2919" w:type="dxa"/>
            <w:gridSpan w:val="2"/>
            <w:vAlign w:val="center"/>
          </w:tcPr>
          <w:p w14:paraId="6972A1E0" w14:textId="77777777" w:rsidR="0009270F" w:rsidRPr="00E74C3C" w:rsidRDefault="0009270F" w:rsidP="004C6C96">
            <w:pPr>
              <w:ind w:right="62"/>
              <w:rPr>
                <w:color w:val="auto"/>
              </w:rPr>
            </w:pPr>
            <w:r w:rsidRPr="00E74C3C">
              <w:rPr>
                <w:rFonts w:ascii="Times New Roman" w:eastAsia="Times New Roman" w:hAnsi="Times New Roman" w:cs="Times New Roman"/>
                <w:b/>
                <w:color w:val="auto"/>
                <w:sz w:val="26"/>
              </w:rPr>
              <w:t xml:space="preserve">Thời gian </w:t>
            </w:r>
          </w:p>
        </w:tc>
        <w:tc>
          <w:tcPr>
            <w:tcW w:w="2356" w:type="dxa"/>
            <w:vAlign w:val="center"/>
          </w:tcPr>
          <w:p w14:paraId="6DB8FD7E" w14:textId="77777777" w:rsidR="0009270F" w:rsidRPr="00E74C3C" w:rsidRDefault="0009270F" w:rsidP="004C6C96">
            <w:pPr>
              <w:ind w:right="59"/>
              <w:rPr>
                <w:color w:val="auto"/>
              </w:rPr>
            </w:pPr>
            <w:r w:rsidRPr="00E74C3C">
              <w:rPr>
                <w:rFonts w:ascii="Times New Roman" w:eastAsia="Times New Roman" w:hAnsi="Times New Roman" w:cs="Times New Roman"/>
                <w:b/>
                <w:color w:val="auto"/>
                <w:sz w:val="26"/>
              </w:rPr>
              <w:t xml:space="preserve">Địa điểm </w:t>
            </w:r>
          </w:p>
        </w:tc>
        <w:tc>
          <w:tcPr>
            <w:tcW w:w="6186" w:type="dxa"/>
            <w:vAlign w:val="center"/>
          </w:tcPr>
          <w:p w14:paraId="6CE1B2EC" w14:textId="77777777" w:rsidR="0009270F" w:rsidRPr="00E74C3C" w:rsidRDefault="0009270F" w:rsidP="004C6C96">
            <w:pPr>
              <w:ind w:right="61"/>
              <w:rPr>
                <w:color w:val="auto"/>
              </w:rPr>
            </w:pPr>
            <w:r w:rsidRPr="00E74C3C">
              <w:rPr>
                <w:rFonts w:ascii="Times New Roman" w:eastAsia="Times New Roman" w:hAnsi="Times New Roman" w:cs="Times New Roman"/>
                <w:b/>
                <w:color w:val="auto"/>
                <w:sz w:val="26"/>
              </w:rPr>
              <w:t xml:space="preserve">Nội dung  </w:t>
            </w:r>
          </w:p>
        </w:tc>
        <w:tc>
          <w:tcPr>
            <w:tcW w:w="2499" w:type="dxa"/>
            <w:vAlign w:val="center"/>
          </w:tcPr>
          <w:p w14:paraId="2999F428" w14:textId="77777777" w:rsidR="0009270F" w:rsidRPr="00E74C3C" w:rsidRDefault="0009270F" w:rsidP="004C6C96">
            <w:pPr>
              <w:ind w:right="66"/>
              <w:rPr>
                <w:color w:val="auto"/>
              </w:rPr>
            </w:pPr>
            <w:r w:rsidRPr="00E74C3C">
              <w:rPr>
                <w:rFonts w:ascii="Times New Roman" w:eastAsia="Times New Roman" w:hAnsi="Times New Roman" w:cs="Times New Roman"/>
                <w:b/>
                <w:color w:val="auto"/>
                <w:sz w:val="26"/>
              </w:rPr>
              <w:t xml:space="preserve">Thành phần dự </w:t>
            </w:r>
          </w:p>
        </w:tc>
        <w:tc>
          <w:tcPr>
            <w:tcW w:w="1634" w:type="dxa"/>
            <w:vAlign w:val="center"/>
          </w:tcPr>
          <w:p w14:paraId="12387614" w14:textId="77777777" w:rsidR="0009270F" w:rsidRPr="00E74C3C" w:rsidRDefault="0009270F" w:rsidP="004C6C96">
            <w:pPr>
              <w:ind w:right="63"/>
              <w:rPr>
                <w:color w:val="auto"/>
              </w:rPr>
            </w:pPr>
            <w:r w:rsidRPr="00E74C3C">
              <w:rPr>
                <w:rFonts w:ascii="Times New Roman" w:eastAsia="Times New Roman" w:hAnsi="Times New Roman" w:cs="Times New Roman"/>
                <w:b/>
                <w:color w:val="auto"/>
                <w:sz w:val="26"/>
              </w:rPr>
              <w:t xml:space="preserve">Ghi chú </w:t>
            </w:r>
          </w:p>
        </w:tc>
      </w:tr>
      <w:tr w:rsidR="00524AB4" w:rsidRPr="00E74C3C" w14:paraId="4C0CBD27" w14:textId="77777777" w:rsidTr="00524AB4">
        <w:trPr>
          <w:trHeight w:val="581"/>
        </w:trPr>
        <w:tc>
          <w:tcPr>
            <w:tcW w:w="1546" w:type="dxa"/>
          </w:tcPr>
          <w:p w14:paraId="4EC697A6" w14:textId="58289FFD" w:rsidR="00524AB4" w:rsidRPr="00E74C3C" w:rsidRDefault="00524AB4" w:rsidP="00524AB4">
            <w:pPr>
              <w:rPr>
                <w:color w:val="auto"/>
              </w:rPr>
            </w:pPr>
            <w:r w:rsidRPr="00EF085C">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Thứ hai</w:t>
            </w:r>
            <w:r w:rsidRPr="00EF085C">
              <w:rPr>
                <w:rFonts w:ascii="Times New Roman" w:eastAsia="Times New Roman" w:hAnsi="Times New Roman" w:cs="Times New Roman"/>
                <w:b/>
                <w:color w:val="auto"/>
                <w:sz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eastAsia="Times New Roman" w:hAnsi="Times New Roman" w:cs="Times New Roman"/>
                <w:color w:val="auto"/>
                <w:sz w:val="26"/>
              </w:rPr>
              <w:t>10/3</w:t>
            </w:r>
            <w:r w:rsidRPr="00E74C3C">
              <w:rPr>
                <w:rFonts w:ascii="Times New Roman" w:eastAsia="Times New Roman" w:hAnsi="Times New Roman" w:cs="Times New Roman"/>
                <w:color w:val="auto"/>
                <w:sz w:val="26"/>
              </w:rPr>
              <w:t xml:space="preserve">/2025 </w:t>
            </w:r>
          </w:p>
        </w:tc>
        <w:tc>
          <w:tcPr>
            <w:tcW w:w="1373" w:type="dxa"/>
          </w:tcPr>
          <w:p w14:paraId="161DB5C3" w14:textId="77777777" w:rsidR="00524AB4" w:rsidRPr="00C25278" w:rsidRDefault="00524AB4" w:rsidP="00524AB4">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13h00</w:t>
            </w:r>
          </w:p>
          <w:p w14:paraId="33B4906D" w14:textId="0CD2B230" w:rsidR="00524AB4" w:rsidRPr="00E74C3C" w:rsidRDefault="00524AB4" w:rsidP="00524AB4">
            <w:pPr>
              <w:ind w:left="67"/>
              <w:rPr>
                <w:rFonts w:ascii="Times New Roman" w:eastAsia="Times New Roman" w:hAnsi="Times New Roman" w:cs="Times New Roman"/>
                <w:color w:val="auto"/>
                <w:sz w:val="26"/>
              </w:rPr>
            </w:pPr>
            <w:r>
              <w:rPr>
                <w:rFonts w:ascii="Times New Roman" w:eastAsia="Times New Roman" w:hAnsi="Times New Roman" w:cs="Times New Roman"/>
                <w:color w:val="auto"/>
                <w:sz w:val="24"/>
                <w:szCs w:val="24"/>
              </w:rPr>
              <w:t>443/GM-TAT</w:t>
            </w:r>
          </w:p>
        </w:tc>
        <w:tc>
          <w:tcPr>
            <w:tcW w:w="2356" w:type="dxa"/>
          </w:tcPr>
          <w:p w14:paraId="31156643" w14:textId="0A0AA5B2" w:rsidR="00524AB4" w:rsidRPr="00E74C3C" w:rsidRDefault="00524AB4" w:rsidP="00524AB4">
            <w:pPr>
              <w:ind w:right="61"/>
              <w:rPr>
                <w:rFonts w:ascii="Times New Roman" w:eastAsia="Times New Roman" w:hAnsi="Times New Roman" w:cs="Times New Roman"/>
                <w:color w:val="auto"/>
                <w:sz w:val="26"/>
              </w:rPr>
            </w:pPr>
            <w:r>
              <w:rPr>
                <w:rFonts w:ascii="Times New Roman" w:eastAsia="Times New Roman" w:hAnsi="Times New Roman" w:cs="Times New Roman"/>
                <w:color w:val="auto"/>
                <w:sz w:val="26"/>
              </w:rPr>
              <w:t>Tập trung tại SXD</w:t>
            </w:r>
          </w:p>
        </w:tc>
        <w:tc>
          <w:tcPr>
            <w:tcW w:w="6186" w:type="dxa"/>
          </w:tcPr>
          <w:p w14:paraId="1D00E8D1" w14:textId="5583515D" w:rsidR="00524AB4" w:rsidRPr="00E74C3C" w:rsidRDefault="00524AB4" w:rsidP="00524AB4">
            <w:pPr>
              <w:ind w:right="113" w:firstLine="168"/>
              <w:jc w:val="both"/>
              <w:rPr>
                <w:rFonts w:ascii="Times New Roman" w:eastAsia="Times New Roman" w:hAnsi="Times New Roman" w:cs="Times New Roman"/>
                <w:color w:val="auto"/>
                <w:sz w:val="26"/>
              </w:rPr>
            </w:pPr>
            <w:r w:rsidRPr="003F01DF">
              <w:rPr>
                <w:rFonts w:ascii="Times New Roman" w:eastAsia="Times New Roman" w:hAnsi="Times New Roman" w:cs="Times New Roman"/>
                <w:color w:val="auto"/>
                <w:sz w:val="26"/>
                <w:szCs w:val="26"/>
              </w:rPr>
              <w:t xml:space="preserve">Về việc </w:t>
            </w:r>
            <w:r>
              <w:rPr>
                <w:rFonts w:ascii="Times New Roman" w:eastAsia="Times New Roman" w:hAnsi="Times New Roman" w:cs="Times New Roman"/>
                <w:color w:val="auto"/>
                <w:sz w:val="26"/>
                <w:szCs w:val="26"/>
              </w:rPr>
              <w:t>trao đổi một số vấn đề liên qua đến việc định giá tài sản</w:t>
            </w:r>
          </w:p>
        </w:tc>
        <w:tc>
          <w:tcPr>
            <w:tcW w:w="2499" w:type="dxa"/>
          </w:tcPr>
          <w:p w14:paraId="46F0508C" w14:textId="29D5435D" w:rsidR="00524AB4" w:rsidRPr="00E74C3C" w:rsidRDefault="00524AB4" w:rsidP="00524AB4">
            <w:pPr>
              <w:jc w:val="left"/>
              <w:rPr>
                <w:rFonts w:ascii="Times New Roman" w:eastAsia="Times New Roman" w:hAnsi="Times New Roman" w:cs="Times New Roman"/>
                <w:color w:val="auto"/>
                <w:sz w:val="26"/>
              </w:rPr>
            </w:pPr>
            <w:r>
              <w:rPr>
                <w:rFonts w:ascii="Times New Roman" w:eastAsia="Times New Roman" w:hAnsi="Times New Roman" w:cs="Times New Roman"/>
                <w:color w:val="auto"/>
                <w:sz w:val="26"/>
                <w:szCs w:val="26"/>
              </w:rPr>
              <w:t>Đ/c Nguyễn Hoàng Nam</w:t>
            </w:r>
          </w:p>
        </w:tc>
        <w:tc>
          <w:tcPr>
            <w:tcW w:w="1634" w:type="dxa"/>
          </w:tcPr>
          <w:p w14:paraId="0C4EF4A9" w14:textId="6CFFD15D" w:rsidR="00524AB4" w:rsidRPr="00E74C3C" w:rsidRDefault="00524AB4" w:rsidP="00524AB4">
            <w:pPr>
              <w:ind w:left="60"/>
              <w:rPr>
                <w:rFonts w:ascii="Times New Roman" w:eastAsia="Times New Roman" w:hAnsi="Times New Roman" w:cs="Times New Roman"/>
                <w:color w:val="auto"/>
                <w:sz w:val="26"/>
              </w:rPr>
            </w:pPr>
          </w:p>
        </w:tc>
      </w:tr>
      <w:tr w:rsidR="00F34E21" w:rsidRPr="00E74C3C" w14:paraId="4E5FE2CD" w14:textId="77777777" w:rsidTr="00524AB4">
        <w:trPr>
          <w:trHeight w:val="509"/>
        </w:trPr>
        <w:tc>
          <w:tcPr>
            <w:tcW w:w="1546" w:type="dxa"/>
            <w:vMerge w:val="restart"/>
          </w:tcPr>
          <w:p w14:paraId="1FC15F21" w14:textId="77777777" w:rsidR="00F34E21" w:rsidRPr="00493AE2" w:rsidRDefault="00F34E21" w:rsidP="006444BB">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93AE2">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Thứ ba</w:t>
            </w:r>
          </w:p>
          <w:p w14:paraId="586B4649" w14:textId="1CEB45D8" w:rsidR="00F34E21" w:rsidRPr="00E74C3C" w:rsidRDefault="00F34E21" w:rsidP="006444BB">
            <w:pPr>
              <w:rPr>
                <w:rFonts w:ascii="Times New Roman" w:eastAsia="Times New Roman" w:hAnsi="Times New Roman" w:cs="Times New Roman"/>
                <w:color w:val="auto"/>
                <w:sz w:val="26"/>
              </w:rPr>
            </w:pPr>
            <w:r>
              <w:rPr>
                <w:rFonts w:ascii="Times New Roman" w:eastAsia="Times New Roman" w:hAnsi="Times New Roman" w:cs="Times New Roman"/>
                <w:color w:val="auto"/>
                <w:sz w:val="26"/>
              </w:rPr>
              <w:t>11/3</w:t>
            </w:r>
            <w:r w:rsidRPr="00E74C3C">
              <w:rPr>
                <w:rFonts w:ascii="Times New Roman" w:eastAsia="Times New Roman" w:hAnsi="Times New Roman" w:cs="Times New Roman"/>
                <w:color w:val="auto"/>
                <w:sz w:val="26"/>
              </w:rPr>
              <w:t xml:space="preserve">/2025 </w:t>
            </w:r>
          </w:p>
        </w:tc>
        <w:tc>
          <w:tcPr>
            <w:tcW w:w="1373" w:type="dxa"/>
          </w:tcPr>
          <w:p w14:paraId="26743B6F" w14:textId="1E410813" w:rsidR="00F34E21" w:rsidRDefault="00F34E21" w:rsidP="006444BB">
            <w:pPr>
              <w:ind w:left="5"/>
              <w:rPr>
                <w:rFonts w:ascii="Times New Roman" w:eastAsia="Times New Roman" w:hAnsi="Times New Roman" w:cs="Times New Roman"/>
                <w:color w:val="auto"/>
                <w:sz w:val="26"/>
              </w:rPr>
            </w:pPr>
          </w:p>
        </w:tc>
        <w:tc>
          <w:tcPr>
            <w:tcW w:w="2356" w:type="dxa"/>
          </w:tcPr>
          <w:p w14:paraId="5418CDCA" w14:textId="6ECBDF43" w:rsidR="00F34E21" w:rsidRDefault="00F34E21" w:rsidP="006444BB">
            <w:pPr>
              <w:ind w:left="8"/>
              <w:rPr>
                <w:rFonts w:ascii="Times New Roman" w:eastAsia="Times New Roman" w:hAnsi="Times New Roman" w:cs="Times New Roman"/>
                <w:color w:val="auto"/>
                <w:kern w:val="0"/>
                <w:sz w:val="26"/>
                <w:szCs w:val="26"/>
                <w14:ligatures w14:val="none"/>
              </w:rPr>
            </w:pPr>
          </w:p>
        </w:tc>
        <w:tc>
          <w:tcPr>
            <w:tcW w:w="6186" w:type="dxa"/>
          </w:tcPr>
          <w:p w14:paraId="569BAEA0" w14:textId="1B322BED" w:rsidR="00F34E21" w:rsidRPr="00B84365" w:rsidRDefault="00F34E21" w:rsidP="006444BB">
            <w:pPr>
              <w:ind w:left="2" w:firstLine="168"/>
              <w:jc w:val="both"/>
              <w:rPr>
                <w:rFonts w:ascii="Times New Roman" w:eastAsia="Times New Roman" w:hAnsi="Times New Roman" w:cs="Times New Roman"/>
                <w:color w:val="auto"/>
                <w:kern w:val="0"/>
                <w:sz w:val="26"/>
                <w:szCs w:val="26"/>
                <w14:ligatures w14:val="none"/>
              </w:rPr>
            </w:pPr>
          </w:p>
        </w:tc>
        <w:tc>
          <w:tcPr>
            <w:tcW w:w="2499" w:type="dxa"/>
          </w:tcPr>
          <w:p w14:paraId="13406958" w14:textId="70918F45" w:rsidR="00F34E21" w:rsidRDefault="00F34E21" w:rsidP="006444BB">
            <w:pPr>
              <w:jc w:val="left"/>
              <w:rPr>
                <w:rFonts w:ascii="Times New Roman" w:eastAsia="Times New Roman" w:hAnsi="Times New Roman" w:cs="Times New Roman"/>
                <w:color w:val="auto"/>
                <w:kern w:val="0"/>
                <w:sz w:val="26"/>
                <w:szCs w:val="26"/>
                <w14:ligatures w14:val="none"/>
              </w:rPr>
            </w:pPr>
          </w:p>
        </w:tc>
        <w:tc>
          <w:tcPr>
            <w:tcW w:w="1634" w:type="dxa"/>
          </w:tcPr>
          <w:p w14:paraId="29160F90" w14:textId="7A47022D" w:rsidR="00F34E21" w:rsidRPr="00E74C3C" w:rsidRDefault="00F34E21" w:rsidP="006444BB">
            <w:pPr>
              <w:ind w:left="2"/>
              <w:jc w:val="left"/>
              <w:rPr>
                <w:rFonts w:ascii="Times New Roman" w:eastAsia="Times New Roman" w:hAnsi="Times New Roman" w:cs="Times New Roman"/>
                <w:color w:val="auto"/>
                <w:kern w:val="0"/>
                <w:sz w:val="26"/>
                <w:szCs w:val="26"/>
                <w14:ligatures w14:val="none"/>
              </w:rPr>
            </w:pPr>
            <w:r>
              <w:rPr>
                <w:rFonts w:ascii="Times New Roman" w:eastAsia="Times New Roman" w:hAnsi="Times New Roman" w:cs="Times New Roman"/>
                <w:color w:val="auto"/>
                <w:sz w:val="24"/>
                <w:szCs w:val="24"/>
              </w:rPr>
              <w:br/>
            </w:r>
          </w:p>
        </w:tc>
      </w:tr>
      <w:tr w:rsidR="00F34E21" w:rsidRPr="00E74C3C" w14:paraId="4AB19613" w14:textId="77777777" w:rsidTr="00524AB4">
        <w:trPr>
          <w:trHeight w:val="509"/>
        </w:trPr>
        <w:tc>
          <w:tcPr>
            <w:tcW w:w="1546" w:type="dxa"/>
            <w:vMerge/>
          </w:tcPr>
          <w:p w14:paraId="05B14D8B" w14:textId="77777777" w:rsidR="00F34E21" w:rsidRPr="00493AE2" w:rsidRDefault="00F34E21" w:rsidP="006444BB">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373" w:type="dxa"/>
          </w:tcPr>
          <w:p w14:paraId="7DF88158" w14:textId="217E80B9" w:rsidR="00F34E21" w:rsidRDefault="00F34E21" w:rsidP="00645F36">
            <w:pPr>
              <w:rPr>
                <w:rFonts w:ascii="Times New Roman" w:eastAsia="Times New Roman" w:hAnsi="Times New Roman" w:cs="Times New Roman"/>
                <w:b/>
                <w:i/>
                <w:color w:val="0070C0"/>
                <w:sz w:val="26"/>
              </w:rPr>
            </w:pPr>
          </w:p>
        </w:tc>
        <w:tc>
          <w:tcPr>
            <w:tcW w:w="2356" w:type="dxa"/>
          </w:tcPr>
          <w:p w14:paraId="4187017C" w14:textId="59620C4B" w:rsidR="00F34E21" w:rsidRPr="00601559" w:rsidRDefault="00F34E21" w:rsidP="006444BB">
            <w:pPr>
              <w:ind w:left="8"/>
              <w:rPr>
                <w:rFonts w:ascii="Times New Roman" w:eastAsia="Times New Roman" w:hAnsi="Times New Roman" w:cs="Times New Roman"/>
                <w:color w:val="auto"/>
                <w:sz w:val="26"/>
              </w:rPr>
            </w:pPr>
          </w:p>
        </w:tc>
        <w:tc>
          <w:tcPr>
            <w:tcW w:w="6186" w:type="dxa"/>
          </w:tcPr>
          <w:p w14:paraId="7350B6E7" w14:textId="7D8E5BBB" w:rsidR="00F34E21" w:rsidRPr="00601559" w:rsidRDefault="00F34E21" w:rsidP="00104954">
            <w:pPr>
              <w:ind w:left="2" w:firstLine="168"/>
              <w:jc w:val="both"/>
              <w:rPr>
                <w:rFonts w:ascii="Times New Roman" w:eastAsia="Times New Roman" w:hAnsi="Times New Roman" w:cs="Times New Roman"/>
                <w:color w:val="auto"/>
                <w:sz w:val="26"/>
              </w:rPr>
            </w:pPr>
          </w:p>
        </w:tc>
        <w:tc>
          <w:tcPr>
            <w:tcW w:w="2499" w:type="dxa"/>
          </w:tcPr>
          <w:p w14:paraId="7A85B958" w14:textId="3FDF88C2" w:rsidR="00F34E21" w:rsidRDefault="00F34E21" w:rsidP="00104954">
            <w:pPr>
              <w:jc w:val="left"/>
              <w:rPr>
                <w:rFonts w:ascii="Times New Roman" w:eastAsia="Times New Roman" w:hAnsi="Times New Roman" w:cs="Times New Roman"/>
                <w:color w:val="auto"/>
                <w:sz w:val="26"/>
                <w:szCs w:val="26"/>
              </w:rPr>
            </w:pPr>
          </w:p>
        </w:tc>
        <w:tc>
          <w:tcPr>
            <w:tcW w:w="1634" w:type="dxa"/>
          </w:tcPr>
          <w:p w14:paraId="772467DE" w14:textId="5AD14BC4" w:rsidR="00F34E21" w:rsidRDefault="00F34E21" w:rsidP="006444BB">
            <w:pPr>
              <w:ind w:left="2"/>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r>
          </w:p>
        </w:tc>
      </w:tr>
      <w:tr w:rsidR="00EF085C" w:rsidRPr="00E74C3C" w14:paraId="78BA3FEA" w14:textId="77777777" w:rsidTr="00524AB4">
        <w:trPr>
          <w:trHeight w:val="509"/>
        </w:trPr>
        <w:tc>
          <w:tcPr>
            <w:tcW w:w="1546" w:type="dxa"/>
            <w:vMerge w:val="restart"/>
          </w:tcPr>
          <w:p w14:paraId="392755B5" w14:textId="77777777" w:rsidR="00EF085C" w:rsidRPr="00493AE2" w:rsidRDefault="00EF085C" w:rsidP="00EF085C">
            <w:pPr>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93AE2">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Thứ tư  </w:t>
            </w:r>
          </w:p>
          <w:p w14:paraId="350FD68C" w14:textId="46F72EF1" w:rsidR="00EF085C" w:rsidRPr="00E74C3C" w:rsidRDefault="00EF085C" w:rsidP="00EF085C">
            <w:pPr>
              <w:rPr>
                <w:rFonts w:ascii="Times New Roman" w:eastAsia="Times New Roman" w:hAnsi="Times New Roman" w:cs="Times New Roman"/>
                <w:color w:val="auto"/>
                <w:sz w:val="26"/>
              </w:rPr>
            </w:pPr>
            <w:r>
              <w:rPr>
                <w:rFonts w:ascii="Times New Roman" w:eastAsia="Times New Roman" w:hAnsi="Times New Roman" w:cs="Times New Roman"/>
                <w:color w:val="auto"/>
                <w:sz w:val="26"/>
              </w:rPr>
              <w:t>12/3</w:t>
            </w:r>
            <w:r w:rsidRPr="00E74C3C">
              <w:rPr>
                <w:rFonts w:ascii="Times New Roman" w:eastAsia="Times New Roman" w:hAnsi="Times New Roman" w:cs="Times New Roman"/>
                <w:color w:val="auto"/>
                <w:sz w:val="26"/>
              </w:rPr>
              <w:t>/</w:t>
            </w:r>
            <w:r>
              <w:rPr>
                <w:rFonts w:ascii="Times New Roman" w:eastAsia="Times New Roman" w:hAnsi="Times New Roman" w:cs="Times New Roman"/>
                <w:color w:val="auto"/>
                <w:sz w:val="26"/>
              </w:rPr>
              <w:t>2</w:t>
            </w:r>
            <w:r w:rsidRPr="00E74C3C">
              <w:rPr>
                <w:rFonts w:ascii="Times New Roman" w:eastAsia="Times New Roman" w:hAnsi="Times New Roman" w:cs="Times New Roman"/>
                <w:color w:val="auto"/>
                <w:sz w:val="26"/>
              </w:rPr>
              <w:t xml:space="preserve">025 </w:t>
            </w:r>
          </w:p>
        </w:tc>
        <w:tc>
          <w:tcPr>
            <w:tcW w:w="1373" w:type="dxa"/>
          </w:tcPr>
          <w:p w14:paraId="70F35653" w14:textId="77777777" w:rsidR="00EF085C" w:rsidRDefault="00EF085C" w:rsidP="00EF085C">
            <w:pPr>
              <w:rPr>
                <w:rFonts w:ascii="Times New Roman" w:eastAsia="Times New Roman" w:hAnsi="Times New Roman" w:cs="Times New Roman"/>
                <w:b/>
                <w:i/>
                <w:color w:val="0070C0"/>
                <w:sz w:val="26"/>
              </w:rPr>
            </w:pPr>
            <w:r>
              <w:rPr>
                <w:rFonts w:ascii="Times New Roman" w:eastAsia="Times New Roman" w:hAnsi="Times New Roman" w:cs="Times New Roman"/>
                <w:b/>
                <w:i/>
                <w:color w:val="0070C0"/>
                <w:sz w:val="26"/>
              </w:rPr>
              <w:t>14</w:t>
            </w:r>
            <w:r w:rsidRPr="007B3741">
              <w:rPr>
                <w:rFonts w:ascii="Times New Roman" w:eastAsia="Times New Roman" w:hAnsi="Times New Roman" w:cs="Times New Roman"/>
                <w:b/>
                <w:i/>
                <w:color w:val="0070C0"/>
                <w:sz w:val="26"/>
              </w:rPr>
              <w:t>h</w:t>
            </w:r>
            <w:r>
              <w:rPr>
                <w:rFonts w:ascii="Times New Roman" w:eastAsia="Times New Roman" w:hAnsi="Times New Roman" w:cs="Times New Roman"/>
                <w:b/>
                <w:i/>
                <w:color w:val="0070C0"/>
                <w:sz w:val="26"/>
              </w:rPr>
              <w:t>0</w:t>
            </w:r>
            <w:r w:rsidRPr="007B3741">
              <w:rPr>
                <w:rFonts w:ascii="Times New Roman" w:eastAsia="Times New Roman" w:hAnsi="Times New Roman" w:cs="Times New Roman"/>
                <w:b/>
                <w:i/>
                <w:color w:val="0070C0"/>
                <w:sz w:val="26"/>
              </w:rPr>
              <w:t>0</w:t>
            </w:r>
          </w:p>
          <w:p w14:paraId="3BA691E0" w14:textId="42439614" w:rsidR="00EF085C" w:rsidRPr="00E74C3C" w:rsidRDefault="00EF085C" w:rsidP="00EF085C">
            <w:pPr>
              <w:rPr>
                <w:rFonts w:ascii="Times New Roman" w:eastAsia="Times New Roman" w:hAnsi="Times New Roman" w:cs="Times New Roman"/>
                <w:color w:val="auto"/>
                <w:sz w:val="26"/>
              </w:rPr>
            </w:pPr>
            <w:r>
              <w:rPr>
                <w:rFonts w:ascii="Times New Roman" w:eastAsia="Times New Roman" w:hAnsi="Times New Roman" w:cs="Times New Roman"/>
                <w:color w:val="auto"/>
                <w:sz w:val="26"/>
              </w:rPr>
              <w:t>06</w:t>
            </w:r>
            <w:r w:rsidRPr="00DA7511">
              <w:rPr>
                <w:rFonts w:ascii="Times New Roman" w:eastAsia="Times New Roman" w:hAnsi="Times New Roman" w:cs="Times New Roman"/>
                <w:color w:val="auto"/>
                <w:sz w:val="26"/>
              </w:rPr>
              <w:t>/</w:t>
            </w:r>
            <w:r>
              <w:rPr>
                <w:rFonts w:ascii="Times New Roman" w:eastAsia="Times New Roman" w:hAnsi="Times New Roman" w:cs="Times New Roman"/>
                <w:color w:val="auto"/>
                <w:sz w:val="26"/>
              </w:rPr>
              <w:t>G</w:t>
            </w:r>
            <w:r w:rsidRPr="00DA7511">
              <w:rPr>
                <w:rFonts w:ascii="Times New Roman" w:eastAsia="Times New Roman" w:hAnsi="Times New Roman" w:cs="Times New Roman"/>
                <w:color w:val="auto"/>
                <w:sz w:val="26"/>
              </w:rPr>
              <w:t>M-</w:t>
            </w:r>
            <w:r>
              <w:rPr>
                <w:rFonts w:ascii="Times New Roman" w:eastAsia="Times New Roman" w:hAnsi="Times New Roman" w:cs="Times New Roman"/>
                <w:color w:val="auto"/>
                <w:sz w:val="26"/>
              </w:rPr>
              <w:t>STC</w:t>
            </w:r>
          </w:p>
        </w:tc>
        <w:tc>
          <w:tcPr>
            <w:tcW w:w="2356" w:type="dxa"/>
          </w:tcPr>
          <w:p w14:paraId="00371020" w14:textId="35E154B5" w:rsidR="00EF085C" w:rsidRPr="00EF085C" w:rsidRDefault="00EF085C" w:rsidP="00EF085C">
            <w:pPr>
              <w:rPr>
                <w:rFonts w:ascii="Times New Roman" w:eastAsia="Times New Roman" w:hAnsi="Times New Roman" w:cs="Times New Roman"/>
                <w:color w:val="auto"/>
                <w:sz w:val="26"/>
              </w:rPr>
            </w:pPr>
            <w:r w:rsidRPr="00EF085C">
              <w:rPr>
                <w:rFonts w:ascii="Times New Roman" w:eastAsia="Times New Roman" w:hAnsi="Times New Roman" w:cs="Times New Roman"/>
                <w:color w:val="000000" w:themeColor="text1"/>
                <w:sz w:val="26"/>
              </w:rPr>
              <w:t>PH 02 STC (cơ sở 2 – SKHĐT cũ )</w:t>
            </w:r>
          </w:p>
        </w:tc>
        <w:tc>
          <w:tcPr>
            <w:tcW w:w="6186" w:type="dxa"/>
          </w:tcPr>
          <w:p w14:paraId="5B72559E" w14:textId="207B7C9F" w:rsidR="00EF085C" w:rsidRPr="00EF085C" w:rsidRDefault="00EF085C" w:rsidP="00EF085C">
            <w:pPr>
              <w:ind w:firstLine="168"/>
              <w:jc w:val="both"/>
              <w:rPr>
                <w:rFonts w:ascii="Times New Roman" w:eastAsia="Times New Roman" w:hAnsi="Times New Roman" w:cs="Times New Roman"/>
                <w:color w:val="auto"/>
                <w:sz w:val="26"/>
              </w:rPr>
            </w:pPr>
            <w:r w:rsidRPr="00EF085C">
              <w:rPr>
                <w:rFonts w:ascii="Times New Roman" w:eastAsia="Times New Roman" w:hAnsi="Times New Roman" w:cs="Times New Roman"/>
                <w:color w:val="000000" w:themeColor="text1"/>
                <w:sz w:val="26"/>
                <w:szCs w:val="26"/>
              </w:rPr>
              <w:t>Họp trao đổi nội dung liên quan hướng dẫn thủ tục xin chủ trương đầu tư</w:t>
            </w:r>
          </w:p>
        </w:tc>
        <w:tc>
          <w:tcPr>
            <w:tcW w:w="2499" w:type="dxa"/>
          </w:tcPr>
          <w:p w14:paraId="4C4B7EDE" w14:textId="3C68A393" w:rsidR="00EF085C" w:rsidRPr="00EF085C" w:rsidRDefault="00EF085C" w:rsidP="00EF085C">
            <w:pPr>
              <w:jc w:val="left"/>
              <w:rPr>
                <w:rFonts w:ascii="Times New Roman" w:eastAsia="Times New Roman" w:hAnsi="Times New Roman" w:cs="Times New Roman"/>
                <w:color w:val="auto"/>
                <w:sz w:val="26"/>
              </w:rPr>
            </w:pPr>
            <w:r w:rsidRPr="00EF085C">
              <w:rPr>
                <w:rFonts w:ascii="Times New Roman" w:eastAsia="Times New Roman" w:hAnsi="Times New Roman" w:cs="Times New Roman"/>
                <w:color w:val="000000" w:themeColor="text1"/>
                <w:sz w:val="26"/>
                <w:szCs w:val="26"/>
              </w:rPr>
              <w:t xml:space="preserve">Phòng PTĐT </w:t>
            </w:r>
          </w:p>
        </w:tc>
        <w:tc>
          <w:tcPr>
            <w:tcW w:w="1634" w:type="dxa"/>
          </w:tcPr>
          <w:p w14:paraId="074EE52A" w14:textId="77777777" w:rsidR="00EF085C" w:rsidRPr="00E74C3C" w:rsidRDefault="00EF085C" w:rsidP="00EF085C">
            <w:pPr>
              <w:ind w:right="5"/>
              <w:jc w:val="left"/>
              <w:rPr>
                <w:rFonts w:ascii="Times New Roman" w:eastAsia="Times New Roman" w:hAnsi="Times New Roman" w:cs="Times New Roman"/>
                <w:color w:val="auto"/>
                <w:sz w:val="26"/>
              </w:rPr>
            </w:pPr>
          </w:p>
        </w:tc>
      </w:tr>
      <w:tr w:rsidR="00EF085C" w:rsidRPr="00E74C3C" w14:paraId="01D3E388" w14:textId="77777777" w:rsidTr="00524AB4">
        <w:trPr>
          <w:trHeight w:val="509"/>
        </w:trPr>
        <w:tc>
          <w:tcPr>
            <w:tcW w:w="1546" w:type="dxa"/>
            <w:vMerge/>
          </w:tcPr>
          <w:p w14:paraId="328FFBE9" w14:textId="77777777" w:rsidR="00EF085C" w:rsidRPr="00E74C3C" w:rsidRDefault="00EF085C" w:rsidP="00EF085C">
            <w:pPr>
              <w:rPr>
                <w:rFonts w:ascii="Times New Roman" w:eastAsia="Times New Roman" w:hAnsi="Times New Roman" w:cs="Times New Roman"/>
                <w:color w:val="auto"/>
                <w:sz w:val="26"/>
              </w:rPr>
            </w:pPr>
          </w:p>
        </w:tc>
        <w:tc>
          <w:tcPr>
            <w:tcW w:w="1373" w:type="dxa"/>
          </w:tcPr>
          <w:p w14:paraId="58BFE94B" w14:textId="79778A7F" w:rsidR="00EF085C" w:rsidRDefault="00EF085C" w:rsidP="00EF085C">
            <w:pPr>
              <w:rPr>
                <w:rFonts w:ascii="Times New Roman" w:eastAsia="Times New Roman" w:hAnsi="Times New Roman" w:cs="Times New Roman"/>
                <w:color w:val="auto"/>
                <w:sz w:val="26"/>
              </w:rPr>
            </w:pPr>
          </w:p>
        </w:tc>
        <w:tc>
          <w:tcPr>
            <w:tcW w:w="2356" w:type="dxa"/>
          </w:tcPr>
          <w:p w14:paraId="5565BF4E" w14:textId="12CDBA7A" w:rsidR="00EF085C" w:rsidRDefault="00EF085C" w:rsidP="00EF085C">
            <w:pPr>
              <w:rPr>
                <w:rFonts w:ascii="Times New Roman" w:eastAsia="Times New Roman" w:hAnsi="Times New Roman" w:cs="Times New Roman"/>
                <w:color w:val="auto"/>
                <w:kern w:val="0"/>
                <w:sz w:val="26"/>
                <w:szCs w:val="26"/>
                <w14:ligatures w14:val="none"/>
              </w:rPr>
            </w:pPr>
          </w:p>
        </w:tc>
        <w:tc>
          <w:tcPr>
            <w:tcW w:w="6186" w:type="dxa"/>
          </w:tcPr>
          <w:p w14:paraId="3B69041B" w14:textId="7F8B01B7" w:rsidR="00EF085C" w:rsidRPr="00BA08F5" w:rsidRDefault="00EF085C" w:rsidP="00EF085C">
            <w:pPr>
              <w:ind w:firstLine="168"/>
              <w:jc w:val="both"/>
              <w:rPr>
                <w:rFonts w:ascii="Times New Roman" w:eastAsia="Times New Roman" w:hAnsi="Times New Roman" w:cs="Times New Roman"/>
                <w:color w:val="auto"/>
                <w:kern w:val="0"/>
                <w:sz w:val="26"/>
                <w:szCs w:val="26"/>
                <w14:ligatures w14:val="none"/>
              </w:rPr>
            </w:pPr>
          </w:p>
        </w:tc>
        <w:tc>
          <w:tcPr>
            <w:tcW w:w="2499" w:type="dxa"/>
          </w:tcPr>
          <w:p w14:paraId="46CF4172" w14:textId="2B83EF95" w:rsidR="00EF085C" w:rsidRDefault="00EF085C" w:rsidP="00EF085C">
            <w:pPr>
              <w:jc w:val="left"/>
              <w:rPr>
                <w:rFonts w:ascii="Times New Roman" w:eastAsia="Times New Roman" w:hAnsi="Times New Roman" w:cs="Times New Roman"/>
                <w:color w:val="auto"/>
                <w:kern w:val="0"/>
                <w:sz w:val="26"/>
                <w:szCs w:val="26"/>
                <w14:ligatures w14:val="none"/>
              </w:rPr>
            </w:pPr>
          </w:p>
        </w:tc>
        <w:tc>
          <w:tcPr>
            <w:tcW w:w="1634" w:type="dxa"/>
          </w:tcPr>
          <w:p w14:paraId="180E90C0" w14:textId="77777777" w:rsidR="00EF085C" w:rsidRPr="00E74C3C" w:rsidRDefault="00EF085C" w:rsidP="00EF085C">
            <w:pPr>
              <w:ind w:right="5"/>
              <w:jc w:val="left"/>
              <w:rPr>
                <w:rFonts w:ascii="Times New Roman" w:eastAsia="Times New Roman" w:hAnsi="Times New Roman" w:cs="Times New Roman"/>
                <w:color w:val="auto"/>
                <w:sz w:val="26"/>
              </w:rPr>
            </w:pPr>
          </w:p>
        </w:tc>
      </w:tr>
      <w:tr w:rsidR="00EF085C" w:rsidRPr="00E74C3C" w14:paraId="15F7A009" w14:textId="77777777" w:rsidTr="00524AB4">
        <w:trPr>
          <w:trHeight w:val="653"/>
        </w:trPr>
        <w:tc>
          <w:tcPr>
            <w:tcW w:w="1546" w:type="dxa"/>
            <w:vMerge w:val="restart"/>
          </w:tcPr>
          <w:p w14:paraId="1C32F509" w14:textId="3A65B794" w:rsidR="00EF085C" w:rsidRPr="00E74C3C" w:rsidRDefault="00EF085C" w:rsidP="00EF085C">
            <w:pPr>
              <w:rPr>
                <w:rFonts w:ascii="Times New Roman" w:eastAsia="Times New Roman" w:hAnsi="Times New Roman" w:cs="Times New Roman"/>
                <w:color w:val="auto"/>
                <w:sz w:val="26"/>
              </w:rPr>
            </w:pPr>
            <w:r w:rsidRPr="00493AE2">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Thứ năm</w:t>
            </w:r>
            <w:r w:rsidRPr="00E74C3C">
              <w:rPr>
                <w:rFonts w:ascii="Times New Roman" w:eastAsia="Times New Roman" w:hAnsi="Times New Roman" w:cs="Times New Roman"/>
                <w:color w:val="auto"/>
                <w:sz w:val="26"/>
              </w:rPr>
              <w:t xml:space="preserve">  </w:t>
            </w:r>
            <w:r>
              <w:rPr>
                <w:rFonts w:ascii="Times New Roman" w:eastAsia="Times New Roman" w:hAnsi="Times New Roman" w:cs="Times New Roman"/>
                <w:color w:val="auto"/>
                <w:sz w:val="26"/>
              </w:rPr>
              <w:t>13</w:t>
            </w:r>
            <w:r w:rsidRPr="00E74C3C">
              <w:rPr>
                <w:rFonts w:ascii="Times New Roman" w:eastAsia="Times New Roman" w:hAnsi="Times New Roman" w:cs="Times New Roman"/>
                <w:color w:val="auto"/>
                <w:sz w:val="26"/>
              </w:rPr>
              <w:t>/</w:t>
            </w:r>
            <w:r>
              <w:rPr>
                <w:rFonts w:ascii="Times New Roman" w:eastAsia="Times New Roman" w:hAnsi="Times New Roman" w:cs="Times New Roman"/>
                <w:color w:val="auto"/>
                <w:sz w:val="26"/>
              </w:rPr>
              <w:t>3</w:t>
            </w:r>
            <w:r w:rsidRPr="00E74C3C">
              <w:rPr>
                <w:rFonts w:ascii="Times New Roman" w:eastAsia="Times New Roman" w:hAnsi="Times New Roman" w:cs="Times New Roman"/>
                <w:color w:val="auto"/>
                <w:sz w:val="26"/>
              </w:rPr>
              <w:t xml:space="preserve">/2025 </w:t>
            </w:r>
          </w:p>
        </w:tc>
        <w:tc>
          <w:tcPr>
            <w:tcW w:w="1373" w:type="dxa"/>
          </w:tcPr>
          <w:p w14:paraId="69EF2C04" w14:textId="2CB822F8" w:rsidR="00EF085C" w:rsidRPr="00E74C3C" w:rsidRDefault="00EF085C" w:rsidP="00EF085C">
            <w:pPr>
              <w:ind w:left="5"/>
              <w:rPr>
                <w:rFonts w:ascii="Times New Roman" w:eastAsia="Times New Roman" w:hAnsi="Times New Roman" w:cs="Times New Roman"/>
                <w:color w:val="auto"/>
                <w:sz w:val="26"/>
              </w:rPr>
            </w:pPr>
          </w:p>
        </w:tc>
        <w:tc>
          <w:tcPr>
            <w:tcW w:w="2356" w:type="dxa"/>
          </w:tcPr>
          <w:p w14:paraId="177875D0" w14:textId="3D421F50" w:rsidR="00EF085C" w:rsidRPr="00E74C3C" w:rsidRDefault="00EF085C" w:rsidP="00EF085C">
            <w:pPr>
              <w:ind w:left="8"/>
              <w:rPr>
                <w:rFonts w:ascii="Times New Roman" w:eastAsia="Times New Roman" w:hAnsi="Times New Roman" w:cs="Times New Roman"/>
                <w:color w:val="auto"/>
                <w:sz w:val="26"/>
              </w:rPr>
            </w:pPr>
          </w:p>
        </w:tc>
        <w:tc>
          <w:tcPr>
            <w:tcW w:w="6186" w:type="dxa"/>
          </w:tcPr>
          <w:p w14:paraId="034C76AC" w14:textId="1BFC6883" w:rsidR="00EF085C" w:rsidRPr="00E74C3C" w:rsidRDefault="00EF085C" w:rsidP="00EF085C">
            <w:pPr>
              <w:ind w:left="2" w:firstLine="168"/>
              <w:jc w:val="both"/>
              <w:rPr>
                <w:rFonts w:ascii="Times New Roman" w:eastAsia="Times New Roman" w:hAnsi="Times New Roman" w:cs="Times New Roman"/>
                <w:color w:val="auto"/>
                <w:sz w:val="26"/>
              </w:rPr>
            </w:pPr>
          </w:p>
        </w:tc>
        <w:tc>
          <w:tcPr>
            <w:tcW w:w="2499" w:type="dxa"/>
          </w:tcPr>
          <w:p w14:paraId="27714A40" w14:textId="7D540979" w:rsidR="00EF085C" w:rsidRPr="00E74C3C" w:rsidRDefault="00EF085C" w:rsidP="00EF085C">
            <w:pPr>
              <w:jc w:val="left"/>
              <w:rPr>
                <w:rFonts w:ascii="Times New Roman" w:eastAsia="Times New Roman" w:hAnsi="Times New Roman" w:cs="Times New Roman"/>
                <w:color w:val="auto"/>
                <w:sz w:val="26"/>
              </w:rPr>
            </w:pPr>
          </w:p>
        </w:tc>
        <w:tc>
          <w:tcPr>
            <w:tcW w:w="1634" w:type="dxa"/>
          </w:tcPr>
          <w:p w14:paraId="403A41B5" w14:textId="77777777" w:rsidR="00EF085C" w:rsidRPr="00E74C3C" w:rsidRDefault="00EF085C" w:rsidP="00EF085C">
            <w:pPr>
              <w:ind w:left="2"/>
              <w:jc w:val="left"/>
              <w:rPr>
                <w:color w:val="auto"/>
              </w:rPr>
            </w:pPr>
          </w:p>
        </w:tc>
      </w:tr>
      <w:tr w:rsidR="00EF085C" w:rsidRPr="00E74C3C" w14:paraId="1EC6918A" w14:textId="77777777" w:rsidTr="00524AB4">
        <w:trPr>
          <w:trHeight w:val="439"/>
        </w:trPr>
        <w:tc>
          <w:tcPr>
            <w:tcW w:w="1546" w:type="dxa"/>
            <w:vMerge/>
          </w:tcPr>
          <w:p w14:paraId="035265F3" w14:textId="77777777" w:rsidR="00EF085C" w:rsidRPr="00E74C3C" w:rsidRDefault="00EF085C" w:rsidP="00EF085C">
            <w:pPr>
              <w:rPr>
                <w:rFonts w:ascii="Times New Roman" w:eastAsia="Times New Roman" w:hAnsi="Times New Roman" w:cs="Times New Roman"/>
                <w:color w:val="auto"/>
                <w:sz w:val="26"/>
              </w:rPr>
            </w:pPr>
          </w:p>
        </w:tc>
        <w:tc>
          <w:tcPr>
            <w:tcW w:w="1373" w:type="dxa"/>
          </w:tcPr>
          <w:p w14:paraId="0B1DBE6C" w14:textId="71293389" w:rsidR="00EF085C" w:rsidRPr="005E4612" w:rsidRDefault="00EF085C" w:rsidP="00EF085C">
            <w:pPr>
              <w:ind w:left="5"/>
              <w:rPr>
                <w:rFonts w:ascii="Times New Roman" w:eastAsia="Times New Roman" w:hAnsi="Times New Roman" w:cs="Times New Roman"/>
                <w:color w:val="auto"/>
                <w:sz w:val="26"/>
              </w:rPr>
            </w:pPr>
          </w:p>
        </w:tc>
        <w:tc>
          <w:tcPr>
            <w:tcW w:w="2356" w:type="dxa"/>
          </w:tcPr>
          <w:p w14:paraId="0F1EEFFC" w14:textId="2F7330F0" w:rsidR="00EF085C" w:rsidRPr="005E4612" w:rsidRDefault="00EF085C" w:rsidP="00EF085C">
            <w:pPr>
              <w:ind w:left="8"/>
              <w:rPr>
                <w:rFonts w:ascii="Times New Roman" w:eastAsia="Times New Roman" w:hAnsi="Times New Roman" w:cs="Times New Roman"/>
                <w:color w:val="auto"/>
                <w:sz w:val="26"/>
              </w:rPr>
            </w:pPr>
          </w:p>
        </w:tc>
        <w:tc>
          <w:tcPr>
            <w:tcW w:w="6186" w:type="dxa"/>
          </w:tcPr>
          <w:p w14:paraId="30E94A3D" w14:textId="46791DA6" w:rsidR="00EF085C" w:rsidRPr="005E4612" w:rsidRDefault="00EF085C" w:rsidP="00EF085C">
            <w:pPr>
              <w:jc w:val="both"/>
              <w:rPr>
                <w:rFonts w:ascii="Times New Roman" w:eastAsia="Times New Roman" w:hAnsi="Times New Roman" w:cs="Times New Roman"/>
                <w:color w:val="auto"/>
                <w:sz w:val="26"/>
              </w:rPr>
            </w:pPr>
          </w:p>
        </w:tc>
        <w:tc>
          <w:tcPr>
            <w:tcW w:w="2499" w:type="dxa"/>
          </w:tcPr>
          <w:p w14:paraId="00D1DD7E" w14:textId="53217B04" w:rsidR="00EF085C" w:rsidRPr="005E4612" w:rsidRDefault="00EF085C" w:rsidP="00EF085C">
            <w:pPr>
              <w:jc w:val="left"/>
              <w:rPr>
                <w:rFonts w:ascii="Times New Roman" w:eastAsia="Times New Roman" w:hAnsi="Times New Roman" w:cs="Times New Roman"/>
                <w:color w:val="auto"/>
                <w:sz w:val="26"/>
              </w:rPr>
            </w:pPr>
          </w:p>
        </w:tc>
        <w:tc>
          <w:tcPr>
            <w:tcW w:w="1634" w:type="dxa"/>
          </w:tcPr>
          <w:p w14:paraId="0E2AE602" w14:textId="2F2254F1" w:rsidR="00EF085C" w:rsidRPr="00E74C3C" w:rsidRDefault="00EF085C" w:rsidP="00EF085C">
            <w:pPr>
              <w:ind w:left="2"/>
              <w:jc w:val="left"/>
              <w:rPr>
                <w:color w:val="auto"/>
              </w:rPr>
            </w:pPr>
          </w:p>
        </w:tc>
      </w:tr>
      <w:tr w:rsidR="00EF085C" w:rsidRPr="00E74C3C" w14:paraId="1C3CA9C6" w14:textId="77777777" w:rsidTr="00524AB4">
        <w:trPr>
          <w:trHeight w:val="653"/>
        </w:trPr>
        <w:tc>
          <w:tcPr>
            <w:tcW w:w="1546" w:type="dxa"/>
            <w:vMerge w:val="restart"/>
          </w:tcPr>
          <w:p w14:paraId="760FD8E6" w14:textId="246D6A8B" w:rsidR="00EF085C" w:rsidRPr="00E74C3C" w:rsidRDefault="00EF085C" w:rsidP="00EF085C">
            <w:pPr>
              <w:rPr>
                <w:color w:val="auto"/>
              </w:rPr>
            </w:pPr>
            <w:r w:rsidRPr="00493AE2">
              <w:rPr>
                <w:rFonts w:ascii="Times New Roman" w:eastAsia="Times New Roman" w:hAnsi="Times New Roman" w:cs="Times New Roman"/>
                <w:b/>
                <w:color w:val="auto"/>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Thứ sáu</w:t>
            </w:r>
            <w:r w:rsidRPr="00E74C3C">
              <w:rPr>
                <w:rFonts w:ascii="Times New Roman" w:eastAsia="Times New Roman" w:hAnsi="Times New Roman" w:cs="Times New Roman"/>
                <w:color w:val="auto"/>
                <w:sz w:val="26"/>
              </w:rPr>
              <w:t xml:space="preserve"> </w:t>
            </w:r>
            <w:r>
              <w:rPr>
                <w:rFonts w:ascii="Times New Roman" w:eastAsia="Times New Roman" w:hAnsi="Times New Roman" w:cs="Times New Roman"/>
                <w:color w:val="auto"/>
                <w:sz w:val="26"/>
              </w:rPr>
              <w:t>14/3</w:t>
            </w:r>
            <w:r w:rsidRPr="00E74C3C">
              <w:rPr>
                <w:rFonts w:ascii="Times New Roman" w:eastAsia="Times New Roman" w:hAnsi="Times New Roman" w:cs="Times New Roman"/>
                <w:color w:val="auto"/>
                <w:sz w:val="26"/>
              </w:rPr>
              <w:t xml:space="preserve">/2025 </w:t>
            </w:r>
          </w:p>
        </w:tc>
        <w:tc>
          <w:tcPr>
            <w:tcW w:w="1373" w:type="dxa"/>
          </w:tcPr>
          <w:p w14:paraId="5900E8B6" w14:textId="1C019BC7" w:rsidR="00EF085C" w:rsidRPr="00E74C3C" w:rsidRDefault="00EF085C" w:rsidP="00EF085C">
            <w:pPr>
              <w:ind w:left="5"/>
              <w:rPr>
                <w:rFonts w:ascii="Times New Roman" w:eastAsia="Times New Roman" w:hAnsi="Times New Roman" w:cs="Times New Roman"/>
                <w:color w:val="auto"/>
                <w:sz w:val="26"/>
              </w:rPr>
            </w:pPr>
          </w:p>
        </w:tc>
        <w:tc>
          <w:tcPr>
            <w:tcW w:w="2356" w:type="dxa"/>
          </w:tcPr>
          <w:p w14:paraId="12EC8362" w14:textId="61EB53FA" w:rsidR="00EF085C" w:rsidRPr="00E74C3C" w:rsidRDefault="00EF085C" w:rsidP="00EF085C">
            <w:pPr>
              <w:ind w:left="8"/>
              <w:rPr>
                <w:rFonts w:ascii="Times New Roman" w:eastAsia="Times New Roman" w:hAnsi="Times New Roman" w:cs="Times New Roman"/>
                <w:color w:val="auto"/>
                <w:sz w:val="26"/>
              </w:rPr>
            </w:pPr>
          </w:p>
        </w:tc>
        <w:tc>
          <w:tcPr>
            <w:tcW w:w="6186" w:type="dxa"/>
          </w:tcPr>
          <w:p w14:paraId="16790458" w14:textId="41F15233" w:rsidR="00EF085C" w:rsidRPr="00E74C3C" w:rsidRDefault="00EF085C" w:rsidP="00EF085C">
            <w:pPr>
              <w:ind w:left="2" w:firstLine="168"/>
              <w:jc w:val="both"/>
              <w:rPr>
                <w:rFonts w:ascii="Times New Roman" w:eastAsia="Times New Roman" w:hAnsi="Times New Roman" w:cs="Times New Roman"/>
                <w:color w:val="auto"/>
                <w:sz w:val="26"/>
              </w:rPr>
            </w:pPr>
          </w:p>
        </w:tc>
        <w:tc>
          <w:tcPr>
            <w:tcW w:w="2499" w:type="dxa"/>
          </w:tcPr>
          <w:p w14:paraId="3BA87138" w14:textId="54AB127E" w:rsidR="00EF085C" w:rsidRPr="00E74C3C" w:rsidRDefault="00EF085C" w:rsidP="00EF085C">
            <w:pPr>
              <w:jc w:val="left"/>
              <w:rPr>
                <w:rFonts w:ascii="Times New Roman" w:eastAsia="Times New Roman" w:hAnsi="Times New Roman" w:cs="Times New Roman"/>
                <w:color w:val="auto"/>
                <w:sz w:val="26"/>
              </w:rPr>
            </w:pPr>
          </w:p>
        </w:tc>
        <w:tc>
          <w:tcPr>
            <w:tcW w:w="1634" w:type="dxa"/>
          </w:tcPr>
          <w:p w14:paraId="480C5599" w14:textId="2163F358" w:rsidR="00EF085C" w:rsidRPr="00E74C3C" w:rsidRDefault="00EF085C" w:rsidP="00EF085C">
            <w:pPr>
              <w:ind w:left="2"/>
              <w:jc w:val="left"/>
              <w:rPr>
                <w:color w:val="auto"/>
              </w:rPr>
            </w:pPr>
          </w:p>
        </w:tc>
      </w:tr>
      <w:tr w:rsidR="00EF085C" w:rsidRPr="00E74C3C" w14:paraId="3A6E7276" w14:textId="77777777" w:rsidTr="00524AB4">
        <w:trPr>
          <w:trHeight w:val="653"/>
        </w:trPr>
        <w:tc>
          <w:tcPr>
            <w:tcW w:w="1546" w:type="dxa"/>
            <w:vMerge/>
          </w:tcPr>
          <w:p w14:paraId="55B0B6C0" w14:textId="77777777" w:rsidR="00EF085C" w:rsidRPr="00E74C3C" w:rsidRDefault="00EF085C" w:rsidP="00EF085C">
            <w:pPr>
              <w:rPr>
                <w:rFonts w:ascii="Times New Roman" w:eastAsia="Times New Roman" w:hAnsi="Times New Roman" w:cs="Times New Roman"/>
                <w:color w:val="auto"/>
                <w:sz w:val="26"/>
              </w:rPr>
            </w:pPr>
          </w:p>
        </w:tc>
        <w:tc>
          <w:tcPr>
            <w:tcW w:w="1373" w:type="dxa"/>
          </w:tcPr>
          <w:p w14:paraId="775FC095" w14:textId="31217E87" w:rsidR="00EF085C" w:rsidRPr="005E4612" w:rsidRDefault="00EF085C" w:rsidP="00EF085C">
            <w:pPr>
              <w:ind w:left="5"/>
              <w:rPr>
                <w:rFonts w:ascii="Times New Roman" w:eastAsia="Times New Roman" w:hAnsi="Times New Roman" w:cs="Times New Roman"/>
                <w:color w:val="auto"/>
                <w:sz w:val="26"/>
              </w:rPr>
            </w:pPr>
          </w:p>
        </w:tc>
        <w:tc>
          <w:tcPr>
            <w:tcW w:w="2356" w:type="dxa"/>
          </w:tcPr>
          <w:p w14:paraId="2F6C165B" w14:textId="49AA9BA2" w:rsidR="00EF085C" w:rsidRPr="005E4612" w:rsidRDefault="00EF085C" w:rsidP="00EF085C">
            <w:pPr>
              <w:ind w:left="55"/>
              <w:rPr>
                <w:rFonts w:ascii="Times New Roman" w:eastAsia="Times New Roman" w:hAnsi="Times New Roman" w:cs="Times New Roman"/>
                <w:color w:val="auto"/>
                <w:sz w:val="26"/>
              </w:rPr>
            </w:pPr>
          </w:p>
        </w:tc>
        <w:tc>
          <w:tcPr>
            <w:tcW w:w="6186" w:type="dxa"/>
          </w:tcPr>
          <w:p w14:paraId="60A26F35" w14:textId="1CFDA4DE" w:rsidR="00EF085C" w:rsidRPr="005E4612" w:rsidRDefault="00EF085C" w:rsidP="00EF085C">
            <w:pPr>
              <w:jc w:val="both"/>
              <w:rPr>
                <w:rFonts w:ascii="Times New Roman" w:eastAsia="Times New Roman" w:hAnsi="Times New Roman" w:cs="Times New Roman"/>
                <w:color w:val="auto"/>
                <w:sz w:val="26"/>
              </w:rPr>
            </w:pPr>
          </w:p>
        </w:tc>
        <w:tc>
          <w:tcPr>
            <w:tcW w:w="2499" w:type="dxa"/>
          </w:tcPr>
          <w:p w14:paraId="52912F67" w14:textId="04C1E1BC" w:rsidR="00EF085C" w:rsidRPr="005E4612" w:rsidRDefault="00EF085C" w:rsidP="00EF085C">
            <w:pPr>
              <w:jc w:val="left"/>
              <w:rPr>
                <w:rFonts w:ascii="Times New Roman" w:eastAsia="Times New Roman" w:hAnsi="Times New Roman" w:cs="Times New Roman"/>
                <w:color w:val="auto"/>
                <w:sz w:val="26"/>
              </w:rPr>
            </w:pPr>
          </w:p>
        </w:tc>
        <w:tc>
          <w:tcPr>
            <w:tcW w:w="1634" w:type="dxa"/>
          </w:tcPr>
          <w:p w14:paraId="26D45285" w14:textId="6FF9B0DA" w:rsidR="00EF085C" w:rsidRPr="00E74C3C" w:rsidRDefault="00EF085C" w:rsidP="00EF085C">
            <w:pPr>
              <w:ind w:left="2"/>
              <w:jc w:val="left"/>
              <w:rPr>
                <w:rFonts w:ascii="Times New Roman" w:eastAsia="Times New Roman" w:hAnsi="Times New Roman" w:cs="Times New Roman"/>
                <w:color w:val="auto"/>
                <w:sz w:val="24"/>
              </w:rPr>
            </w:pPr>
          </w:p>
        </w:tc>
      </w:tr>
      <w:tr w:rsidR="00EF085C" w:rsidRPr="00E74C3C" w14:paraId="6E1AA452" w14:textId="77777777" w:rsidTr="008A34E8">
        <w:trPr>
          <w:trHeight w:val="653"/>
        </w:trPr>
        <w:tc>
          <w:tcPr>
            <w:tcW w:w="15594" w:type="dxa"/>
            <w:gridSpan w:val="6"/>
          </w:tcPr>
          <w:p w14:paraId="243A8E51" w14:textId="0177CA8F" w:rsidR="00EF085C" w:rsidRDefault="00EF085C" w:rsidP="00EF085C">
            <w:pPr>
              <w:ind w:left="2"/>
              <w:jc w:val="left"/>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E74C3C">
              <w:rPr>
                <w:rFonts w:ascii="Times New Roman" w:hAnsi="Times New Roman" w:cs="Times New Roman"/>
                <w:color w:val="auto"/>
                <w:sz w:val="26"/>
                <w:szCs w:val="26"/>
              </w:rPr>
              <w:t xml:space="preserve">Đ/c </w:t>
            </w:r>
            <w:r>
              <w:rPr>
                <w:rFonts w:ascii="Times New Roman" w:hAnsi="Times New Roman" w:cs="Times New Roman"/>
                <w:color w:val="auto"/>
                <w:sz w:val="26"/>
                <w:szCs w:val="26"/>
              </w:rPr>
              <w:t>Thuận, Khoa, Thảo, Nhàn</w:t>
            </w:r>
            <w:r w:rsidRPr="00E74C3C">
              <w:rPr>
                <w:rFonts w:ascii="Times New Roman" w:hAnsi="Times New Roman" w:cs="Times New Roman"/>
                <w:color w:val="auto"/>
                <w:sz w:val="26"/>
                <w:szCs w:val="26"/>
              </w:rPr>
              <w:t xml:space="preserve">: </w:t>
            </w:r>
            <w:r>
              <w:rPr>
                <w:rFonts w:ascii="Times New Roman" w:hAnsi="Times New Roman" w:cs="Times New Roman"/>
                <w:color w:val="auto"/>
                <w:sz w:val="26"/>
                <w:szCs w:val="26"/>
              </w:rPr>
              <w:t>Tiếp tục tham gia</w:t>
            </w:r>
            <w:r w:rsidRPr="00E74C3C">
              <w:rPr>
                <w:rFonts w:ascii="Times New Roman" w:hAnsi="Times New Roman" w:cs="Times New Roman"/>
                <w:color w:val="auto"/>
                <w:sz w:val="26"/>
                <w:szCs w:val="26"/>
              </w:rPr>
              <w:t xml:space="preserve"> Lớp </w:t>
            </w:r>
            <w:r>
              <w:rPr>
                <w:rFonts w:ascii="Times New Roman" w:hAnsi="Times New Roman" w:cs="Times New Roman"/>
                <w:color w:val="auto"/>
                <w:sz w:val="26"/>
                <w:szCs w:val="26"/>
              </w:rPr>
              <w:t>Cao cấp</w:t>
            </w:r>
            <w:r w:rsidRPr="00E74C3C">
              <w:rPr>
                <w:rFonts w:ascii="Times New Roman" w:hAnsi="Times New Roman" w:cs="Times New Roman"/>
                <w:color w:val="auto"/>
                <w:sz w:val="26"/>
                <w:szCs w:val="26"/>
              </w:rPr>
              <w:t xml:space="preserve"> lý luận chính trị hệ không tập trung </w:t>
            </w:r>
            <w:r>
              <w:rPr>
                <w:rFonts w:ascii="Times New Roman" w:hAnsi="Times New Roman" w:cs="Times New Roman"/>
                <w:color w:val="auto"/>
                <w:sz w:val="26"/>
                <w:szCs w:val="26"/>
              </w:rPr>
              <w:t xml:space="preserve">K18B2ST </w:t>
            </w:r>
            <w:r w:rsidRPr="00E74C3C">
              <w:rPr>
                <w:rFonts w:ascii="Times New Roman" w:hAnsi="Times New Roman" w:cs="Times New Roman"/>
                <w:color w:val="auto"/>
                <w:sz w:val="26"/>
                <w:szCs w:val="26"/>
              </w:rPr>
              <w:t>tại Trường Chính trị tỉnh Sóc Trăng</w:t>
            </w:r>
            <w:r>
              <w:rPr>
                <w:rFonts w:ascii="Times New Roman" w:hAnsi="Times New Roman" w:cs="Times New Roman"/>
                <w:color w:val="auto"/>
                <w:sz w:val="26"/>
                <w:szCs w:val="26"/>
              </w:rPr>
              <w:t xml:space="preserve"> từ ngày 04/03/2025</w:t>
            </w:r>
            <w:r w:rsidRPr="00E74C3C">
              <w:rPr>
                <w:rFonts w:ascii="Times New Roman" w:hAnsi="Times New Roman" w:cs="Times New Roman"/>
                <w:color w:val="auto"/>
                <w:sz w:val="26"/>
                <w:szCs w:val="26"/>
              </w:rPr>
              <w:t xml:space="preserve"> ngày</w:t>
            </w:r>
            <w:r>
              <w:rPr>
                <w:rFonts w:ascii="Times New Roman" w:hAnsi="Times New Roman" w:cs="Times New Roman"/>
                <w:color w:val="auto"/>
                <w:sz w:val="26"/>
                <w:szCs w:val="26"/>
              </w:rPr>
              <w:t xml:space="preserve"> 25/3</w:t>
            </w:r>
            <w:r w:rsidRPr="00E74C3C">
              <w:rPr>
                <w:rFonts w:ascii="Times New Roman" w:hAnsi="Times New Roman" w:cs="Times New Roman"/>
                <w:color w:val="auto"/>
                <w:sz w:val="26"/>
                <w:szCs w:val="26"/>
              </w:rPr>
              <w:t>/2025.</w:t>
            </w:r>
          </w:p>
          <w:p w14:paraId="6335A49E" w14:textId="77777777" w:rsidR="00EF085C" w:rsidRDefault="00EF085C" w:rsidP="00EF085C">
            <w:pPr>
              <w:ind w:left="2"/>
              <w:jc w:val="left"/>
              <w:rPr>
                <w:rFonts w:ascii="Times New Roman" w:hAnsi="Times New Roman" w:cs="Times New Roman"/>
                <w:color w:val="auto"/>
                <w:sz w:val="26"/>
                <w:szCs w:val="26"/>
              </w:rPr>
            </w:pPr>
            <w:r>
              <w:rPr>
                <w:rFonts w:ascii="Times New Roman" w:hAnsi="Times New Roman" w:cs="Times New Roman"/>
                <w:color w:val="auto"/>
                <w:sz w:val="26"/>
                <w:szCs w:val="26"/>
              </w:rPr>
              <w:t>- Đ/c Phương, Đăng tham gia</w:t>
            </w:r>
            <w:r w:rsidRPr="00E74C3C">
              <w:rPr>
                <w:rFonts w:ascii="Times New Roman" w:hAnsi="Times New Roman" w:cs="Times New Roman"/>
                <w:color w:val="auto"/>
                <w:sz w:val="26"/>
                <w:szCs w:val="26"/>
              </w:rPr>
              <w:t xml:space="preserve"> Lớp </w:t>
            </w:r>
            <w:r>
              <w:rPr>
                <w:rFonts w:ascii="Times New Roman" w:hAnsi="Times New Roman" w:cs="Times New Roman"/>
                <w:color w:val="auto"/>
                <w:sz w:val="26"/>
                <w:szCs w:val="26"/>
              </w:rPr>
              <w:t>Trung cấp</w:t>
            </w:r>
            <w:r w:rsidRPr="00E74C3C">
              <w:rPr>
                <w:rFonts w:ascii="Times New Roman" w:hAnsi="Times New Roman" w:cs="Times New Roman"/>
                <w:color w:val="auto"/>
                <w:sz w:val="26"/>
                <w:szCs w:val="26"/>
              </w:rPr>
              <w:t xml:space="preserve"> lý luận chính trị</w:t>
            </w:r>
            <w:r>
              <w:rPr>
                <w:rFonts w:ascii="Times New Roman" w:hAnsi="Times New Roman" w:cs="Times New Roman"/>
                <w:color w:val="auto"/>
                <w:sz w:val="26"/>
                <w:szCs w:val="26"/>
              </w:rPr>
              <w:t xml:space="preserve"> từ ngày 11/03/2025</w:t>
            </w:r>
            <w:r w:rsidRPr="00E74C3C">
              <w:rPr>
                <w:rFonts w:ascii="Times New Roman" w:hAnsi="Times New Roman" w:cs="Times New Roman"/>
                <w:color w:val="auto"/>
                <w:sz w:val="26"/>
                <w:szCs w:val="26"/>
              </w:rPr>
              <w:t xml:space="preserve"> ngày</w:t>
            </w:r>
            <w:r>
              <w:rPr>
                <w:rFonts w:ascii="Times New Roman" w:hAnsi="Times New Roman" w:cs="Times New Roman"/>
                <w:color w:val="auto"/>
                <w:sz w:val="26"/>
                <w:szCs w:val="26"/>
              </w:rPr>
              <w:t xml:space="preserve"> 27/3</w:t>
            </w:r>
            <w:r w:rsidRPr="00E74C3C">
              <w:rPr>
                <w:rFonts w:ascii="Times New Roman" w:hAnsi="Times New Roman" w:cs="Times New Roman"/>
                <w:color w:val="auto"/>
                <w:sz w:val="26"/>
                <w:szCs w:val="26"/>
              </w:rPr>
              <w:t>/2025.</w:t>
            </w:r>
          </w:p>
          <w:p w14:paraId="55CF8FF0" w14:textId="2F350088" w:rsidR="00EF085C" w:rsidRDefault="00EF085C" w:rsidP="00EF085C">
            <w:pPr>
              <w:ind w:left="2"/>
              <w:jc w:val="left"/>
              <w:rPr>
                <w:rFonts w:ascii="Times New Roman" w:hAnsi="Times New Roman" w:cs="Times New Roman"/>
                <w:color w:val="auto"/>
                <w:sz w:val="26"/>
                <w:szCs w:val="26"/>
              </w:rPr>
            </w:pPr>
            <w:r>
              <w:rPr>
                <w:rFonts w:ascii="Times New Roman" w:hAnsi="Times New Roman" w:cs="Times New Roman"/>
                <w:color w:val="auto"/>
                <w:sz w:val="26"/>
                <w:szCs w:val="26"/>
              </w:rPr>
              <w:t>- Đ/c Hải tham gia</w:t>
            </w:r>
            <w:r w:rsidRPr="00E74C3C">
              <w:rPr>
                <w:rFonts w:ascii="Times New Roman" w:hAnsi="Times New Roman" w:cs="Times New Roman"/>
                <w:color w:val="auto"/>
                <w:sz w:val="26"/>
                <w:szCs w:val="26"/>
              </w:rPr>
              <w:t xml:space="preserve"> Lớp </w:t>
            </w:r>
            <w:r>
              <w:rPr>
                <w:rFonts w:ascii="Times New Roman" w:hAnsi="Times New Roman" w:cs="Times New Roman"/>
                <w:color w:val="auto"/>
                <w:sz w:val="26"/>
                <w:szCs w:val="26"/>
              </w:rPr>
              <w:t>Trung cấp</w:t>
            </w:r>
            <w:r w:rsidRPr="00E74C3C">
              <w:rPr>
                <w:rFonts w:ascii="Times New Roman" w:hAnsi="Times New Roman" w:cs="Times New Roman"/>
                <w:color w:val="auto"/>
                <w:sz w:val="26"/>
                <w:szCs w:val="26"/>
              </w:rPr>
              <w:t xml:space="preserve"> lý luận chính trị</w:t>
            </w:r>
            <w:r>
              <w:rPr>
                <w:rFonts w:ascii="Times New Roman" w:hAnsi="Times New Roman" w:cs="Times New Roman"/>
                <w:color w:val="auto"/>
                <w:sz w:val="26"/>
                <w:szCs w:val="26"/>
              </w:rPr>
              <w:t xml:space="preserve"> từ ngày 11/03/2025</w:t>
            </w:r>
            <w:r w:rsidRPr="00E74C3C">
              <w:rPr>
                <w:rFonts w:ascii="Times New Roman" w:hAnsi="Times New Roman" w:cs="Times New Roman"/>
                <w:color w:val="auto"/>
                <w:sz w:val="26"/>
                <w:szCs w:val="26"/>
              </w:rPr>
              <w:t xml:space="preserve"> ngày</w:t>
            </w:r>
            <w:r>
              <w:rPr>
                <w:rFonts w:ascii="Times New Roman" w:hAnsi="Times New Roman" w:cs="Times New Roman"/>
                <w:color w:val="auto"/>
                <w:sz w:val="26"/>
                <w:szCs w:val="26"/>
              </w:rPr>
              <w:t xml:space="preserve"> 21/3</w:t>
            </w:r>
            <w:r w:rsidRPr="00E74C3C">
              <w:rPr>
                <w:rFonts w:ascii="Times New Roman" w:hAnsi="Times New Roman" w:cs="Times New Roman"/>
                <w:color w:val="auto"/>
                <w:sz w:val="26"/>
                <w:szCs w:val="26"/>
              </w:rPr>
              <w:t>/2025.</w:t>
            </w:r>
          </w:p>
          <w:p w14:paraId="067C6AD2" w14:textId="71C87504" w:rsidR="00EF085C" w:rsidRPr="00E74C3C" w:rsidRDefault="00EF085C" w:rsidP="00EF085C">
            <w:pPr>
              <w:ind w:left="2"/>
              <w:jc w:val="left"/>
              <w:rPr>
                <w:rFonts w:ascii="Times New Roman" w:eastAsia="Times New Roman" w:hAnsi="Times New Roman" w:cs="Times New Roman"/>
                <w:color w:val="auto"/>
                <w:sz w:val="24"/>
              </w:rPr>
            </w:pPr>
          </w:p>
        </w:tc>
      </w:tr>
    </w:tbl>
    <w:p w14:paraId="69FD792A" w14:textId="1E6F4CAC" w:rsidR="0043088B" w:rsidRDefault="0043088B" w:rsidP="0009270F">
      <w:pPr>
        <w:spacing w:line="240" w:lineRule="auto"/>
        <w:rPr>
          <w:rFonts w:ascii="Times New Roman" w:eastAsia="Times New Roman" w:hAnsi="Times New Roman" w:cs="Times New Roman"/>
          <w:b/>
          <w:color w:val="auto"/>
          <w:kern w:val="0"/>
          <w:sz w:val="26"/>
          <w:szCs w:val="26"/>
          <w:lang w:val="vi-VN"/>
          <w14:ligatures w14:val="none"/>
        </w:rPr>
      </w:pPr>
    </w:p>
    <w:p w14:paraId="3C1E2603"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 w:val="28"/>
          <w:szCs w:val="28"/>
          <w:lang w:val="vi-VN" w:eastAsia="vi-VN"/>
          <w14:ligatures w14:val="none"/>
        </w:rPr>
      </w:pPr>
      <w:r w:rsidRPr="00E74C3C">
        <w:rPr>
          <w:rFonts w:ascii="Times New Roman" w:eastAsia="Times New Roman" w:hAnsi="Times New Roman" w:cs="Times New Roman"/>
          <w:b/>
          <w:i/>
          <w:color w:val="auto"/>
          <w:kern w:val="0"/>
          <w:sz w:val="24"/>
          <w:szCs w:val="26"/>
          <w14:ligatures w14:val="none"/>
        </w:rPr>
        <w:t>N</w:t>
      </w:r>
      <w:r w:rsidRPr="00E74C3C">
        <w:rPr>
          <w:rFonts w:ascii="Times New Roman" w:eastAsia="Times New Roman" w:hAnsi="Times New Roman" w:cs="Times New Roman"/>
          <w:b/>
          <w:i/>
          <w:color w:val="auto"/>
          <w:kern w:val="0"/>
          <w:sz w:val="24"/>
          <w:szCs w:val="26"/>
          <w:lang w:val="vi-VN"/>
          <w14:ligatures w14:val="none"/>
        </w:rPr>
        <w:t>ơi nhận:</w:t>
      </w:r>
      <w:r w:rsidRPr="00E74C3C">
        <w:rPr>
          <w:rFonts w:ascii="Times New Roman" w:eastAsia="Times New Roman" w:hAnsi="Times New Roman" w:cs="Times New Roman"/>
          <w:color w:val="auto"/>
          <w:kern w:val="0"/>
          <w:sz w:val="8"/>
          <w:szCs w:val="26"/>
          <w:lang w:val="vi-VN" w:eastAsia="vi-VN"/>
          <w14:ligatures w14:val="none"/>
        </w:rPr>
        <w:tab/>
      </w:r>
      <w:r w:rsidRPr="00E74C3C">
        <w:rPr>
          <w:rFonts w:ascii="Times New Roman" w:eastAsia="Times New Roman" w:hAnsi="Times New Roman" w:cs="Times New Roman"/>
          <w:b/>
          <w:color w:val="auto"/>
          <w:kern w:val="0"/>
          <w:sz w:val="28"/>
          <w:szCs w:val="28"/>
          <w:lang w:val="vi-VN"/>
          <w14:ligatures w14:val="none"/>
        </w:rPr>
        <w:t>TL. GIÁM ĐỐC</w:t>
      </w:r>
    </w:p>
    <w:p w14:paraId="6BA50E30" w14:textId="77777777" w:rsidR="0009270F" w:rsidRPr="00E74C3C" w:rsidRDefault="0009270F" w:rsidP="0009270F">
      <w:pPr>
        <w:tabs>
          <w:tab w:val="center" w:pos="11340"/>
        </w:tabs>
        <w:spacing w:line="240" w:lineRule="auto"/>
        <w:jc w:val="both"/>
        <w:rPr>
          <w:rFonts w:ascii="Times New Roman" w:eastAsia="Times New Roman" w:hAnsi="Times New Roman" w:cs="Times New Roman"/>
          <w:b/>
          <w:color w:val="auto"/>
          <w:kern w:val="0"/>
          <w:sz w:val="24"/>
          <w:szCs w:val="26"/>
          <w:lang w:val="vi-VN"/>
          <w14:ligatures w14:val="none"/>
        </w:rPr>
      </w:pPr>
      <w:r w:rsidRPr="00E74C3C">
        <w:rPr>
          <w:rFonts w:ascii="Times New Roman" w:eastAsia="Times New Roman" w:hAnsi="Times New Roman" w:cs="Times New Roman"/>
          <w:color w:val="auto"/>
          <w:kern w:val="0"/>
          <w:szCs w:val="20"/>
          <w:lang w:val="vi-VN"/>
          <w14:ligatures w14:val="none"/>
        </w:rPr>
        <w:t>- Ban Giám đốc</w:t>
      </w:r>
      <w:r w:rsidRPr="00E74C3C">
        <w:rPr>
          <w:rFonts w:ascii="Times New Roman" w:eastAsia="Times New Roman" w:hAnsi="Times New Roman" w:cs="Times New Roman"/>
          <w:color w:val="auto"/>
          <w:kern w:val="0"/>
          <w:szCs w:val="20"/>
          <w14:ligatures w14:val="none"/>
        </w:rPr>
        <w:t xml:space="preserve"> Sở</w:t>
      </w:r>
      <w:r w:rsidRPr="00E74C3C">
        <w:rPr>
          <w:rFonts w:ascii="Times New Roman" w:eastAsia="Times New Roman" w:hAnsi="Times New Roman" w:cs="Times New Roman"/>
          <w:color w:val="auto"/>
          <w:kern w:val="0"/>
          <w:szCs w:val="20"/>
          <w:lang w:val="vi-VN"/>
          <w14:ligatures w14:val="none"/>
        </w:rPr>
        <w:t xml:space="preserve">; </w:t>
      </w:r>
      <w:r w:rsidRPr="00E74C3C">
        <w:rPr>
          <w:rFonts w:ascii="Times New Roman" w:eastAsia="Times New Roman" w:hAnsi="Times New Roman" w:cs="Times New Roman"/>
          <w:color w:val="auto"/>
          <w:kern w:val="0"/>
          <w:szCs w:val="20"/>
          <w:lang w:val="vi-VN"/>
          <w14:ligatures w14:val="none"/>
        </w:rPr>
        <w:tab/>
      </w:r>
      <w:r w:rsidRPr="00E74C3C">
        <w:rPr>
          <w:rFonts w:ascii="Times New Roman" w:eastAsia="Times New Roman" w:hAnsi="Times New Roman" w:cs="Times New Roman"/>
          <w:b/>
          <w:bCs/>
          <w:color w:val="auto"/>
          <w:kern w:val="0"/>
          <w:sz w:val="28"/>
          <w:szCs w:val="28"/>
          <w:lang w:val="vi-VN"/>
          <w14:ligatures w14:val="none"/>
        </w:rPr>
        <w:t>CHÁNH VĂN PHÒNG</w:t>
      </w:r>
      <w:r w:rsidRPr="00E74C3C">
        <w:rPr>
          <w:rFonts w:ascii="Times New Roman" w:eastAsia="Times New Roman" w:hAnsi="Times New Roman" w:cs="Times New Roman"/>
          <w:b/>
          <w:bCs/>
          <w:color w:val="auto"/>
          <w:kern w:val="0"/>
          <w:sz w:val="24"/>
          <w:szCs w:val="26"/>
          <w:lang w:val="vi-VN"/>
          <w14:ligatures w14:val="none"/>
        </w:rPr>
        <w:tab/>
      </w:r>
      <w:r w:rsidRPr="00E74C3C">
        <w:rPr>
          <w:rFonts w:ascii="Times New Roman" w:eastAsia="Times New Roman" w:hAnsi="Times New Roman" w:cs="Times New Roman"/>
          <w:color w:val="auto"/>
          <w:kern w:val="0"/>
          <w:sz w:val="26"/>
          <w:szCs w:val="24"/>
          <w:lang w:val="vi-VN"/>
          <w14:ligatures w14:val="none"/>
        </w:rPr>
        <w:t xml:space="preserve"> </w:t>
      </w:r>
    </w:p>
    <w:p w14:paraId="361E441E" w14:textId="77777777" w:rsidR="0009270F" w:rsidRPr="00E74C3C" w:rsidRDefault="0009270F" w:rsidP="0009270F">
      <w:pPr>
        <w:tabs>
          <w:tab w:val="left" w:pos="6379"/>
          <w:tab w:val="center" w:pos="11340"/>
        </w:tabs>
        <w:spacing w:line="240" w:lineRule="auto"/>
        <w:jc w:val="both"/>
        <w:rPr>
          <w:rFonts w:ascii="Times New Roman" w:eastAsia="Times New Roman" w:hAnsi="Times New Roman" w:cs="Times New Roman"/>
          <w:color w:val="auto"/>
          <w:kern w:val="0"/>
          <w:szCs w:val="20"/>
          <w:lang w:val="vi-VN"/>
          <w14:ligatures w14:val="none"/>
        </w:rPr>
      </w:pPr>
      <w:r w:rsidRPr="00E74C3C">
        <w:rPr>
          <w:rFonts w:ascii="Times New Roman" w:eastAsia="Times New Roman" w:hAnsi="Times New Roman" w:cs="Times New Roman"/>
          <w:color w:val="auto"/>
          <w:kern w:val="0"/>
          <w:szCs w:val="20"/>
          <w:lang w:val="vi-VN"/>
          <w14:ligatures w14:val="none"/>
        </w:rPr>
        <w:t xml:space="preserve">- Các phòng, đơn vị thuộc Sở; </w:t>
      </w:r>
    </w:p>
    <w:p w14:paraId="42281654"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14:ligatures w14:val="none"/>
        </w:rPr>
      </w:pPr>
      <w:r w:rsidRPr="00E74C3C">
        <w:rPr>
          <w:rFonts w:ascii="Times New Roman" w:eastAsia="Times New Roman" w:hAnsi="Times New Roman" w:cs="Times New Roman"/>
          <w:color w:val="auto"/>
          <w:kern w:val="0"/>
          <w:szCs w:val="20"/>
          <w14:ligatures w14:val="none"/>
        </w:rPr>
        <w:lastRenderedPageBreak/>
        <w:t>- Cổng thông tin điện Sở XD;</w:t>
      </w:r>
    </w:p>
    <w:p w14:paraId="16ED6FC8"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r w:rsidRPr="00E74C3C">
        <w:rPr>
          <w:rFonts w:ascii="Times New Roman" w:eastAsia="Times New Roman" w:hAnsi="Times New Roman" w:cs="Times New Roman"/>
          <w:color w:val="auto"/>
          <w:kern w:val="0"/>
          <w:szCs w:val="20"/>
          <w14:ligatures w14:val="none"/>
        </w:rPr>
        <w:t xml:space="preserve">- </w:t>
      </w:r>
      <w:r w:rsidRPr="00E74C3C">
        <w:rPr>
          <w:rFonts w:ascii="Times New Roman" w:eastAsia="Times New Roman" w:hAnsi="Times New Roman" w:cs="Times New Roman"/>
          <w:color w:val="auto"/>
          <w:kern w:val="0"/>
          <w:szCs w:val="20"/>
          <w:lang w:val="vi-VN"/>
          <w14:ligatures w14:val="none"/>
        </w:rPr>
        <w:t>Lưu: VT</w:t>
      </w:r>
      <w:r w:rsidRPr="00E74C3C">
        <w:rPr>
          <w:rFonts w:ascii="Times New Roman" w:eastAsia="Times New Roman" w:hAnsi="Times New Roman" w:cs="Times New Roman"/>
          <w:color w:val="auto"/>
          <w:kern w:val="0"/>
          <w:szCs w:val="20"/>
          <w14:ligatures w14:val="none"/>
        </w:rPr>
        <w:t>.</w:t>
      </w:r>
      <w:r w:rsidRPr="00E74C3C">
        <w:rPr>
          <w:rFonts w:ascii="Times New Roman" w:eastAsia="Times New Roman" w:hAnsi="Times New Roman" w:cs="Times New Roman"/>
          <w:color w:val="auto"/>
          <w:kern w:val="0"/>
          <w:szCs w:val="20"/>
          <w:lang w:val="vi-VN"/>
          <w14:ligatures w14:val="none"/>
        </w:rPr>
        <w:t xml:space="preserve"> </w:t>
      </w:r>
    </w:p>
    <w:p w14:paraId="2DE60846"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6CD83D3E"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3EB26F3B" w14:textId="77777777" w:rsidR="0009270F" w:rsidRPr="00E74C3C" w:rsidRDefault="0009270F" w:rsidP="0009270F">
      <w:pPr>
        <w:tabs>
          <w:tab w:val="center" w:pos="11340"/>
        </w:tabs>
        <w:spacing w:line="240" w:lineRule="auto"/>
        <w:jc w:val="both"/>
        <w:rPr>
          <w:rFonts w:ascii="Times New Roman" w:eastAsia="Times New Roman" w:hAnsi="Times New Roman" w:cs="Times New Roman"/>
          <w:color w:val="auto"/>
          <w:kern w:val="0"/>
          <w:szCs w:val="20"/>
          <w:lang w:val="vi-VN"/>
          <w14:ligatures w14:val="none"/>
        </w:rPr>
      </w:pPr>
    </w:p>
    <w:p w14:paraId="5E620013" w14:textId="50D7F47E" w:rsidR="0009270F" w:rsidRPr="00E74C3C" w:rsidRDefault="0009270F" w:rsidP="0009270F">
      <w:pPr>
        <w:tabs>
          <w:tab w:val="center" w:pos="11340"/>
        </w:tabs>
        <w:spacing w:line="240" w:lineRule="auto"/>
        <w:jc w:val="both"/>
        <w:rPr>
          <w:rFonts w:ascii="Times New Roman" w:eastAsia="Times New Roman" w:hAnsi="Times New Roman" w:cs="Times New Roman"/>
          <w:b/>
          <w:color w:val="auto"/>
          <w:sz w:val="26"/>
        </w:rPr>
      </w:pPr>
      <w:r w:rsidRPr="00E74C3C">
        <w:rPr>
          <w:rFonts w:ascii="Times New Roman" w:eastAsia="Times New Roman" w:hAnsi="Times New Roman" w:cs="Times New Roman"/>
          <w:color w:val="auto"/>
          <w:kern w:val="0"/>
          <w:szCs w:val="20"/>
          <w:lang w:val="vi-VN"/>
          <w14:ligatures w14:val="none"/>
        </w:rPr>
        <w:tab/>
      </w:r>
    </w:p>
    <w:p w14:paraId="244E5E2A" w14:textId="77777777" w:rsidR="0009270F" w:rsidRDefault="0009270F" w:rsidP="0009270F">
      <w:pPr>
        <w:rPr>
          <w:rFonts w:ascii="Times New Roman" w:eastAsia="Times New Roman" w:hAnsi="Times New Roman" w:cs="Times New Roman"/>
          <w:sz w:val="26"/>
        </w:rPr>
      </w:pPr>
    </w:p>
    <w:p w14:paraId="20935056" w14:textId="77777777" w:rsidR="00103691" w:rsidRPr="0009270F" w:rsidRDefault="00103691" w:rsidP="0009270F">
      <w:pPr>
        <w:rPr>
          <w:rFonts w:ascii="Times New Roman" w:eastAsia="Times New Roman" w:hAnsi="Times New Roman" w:cs="Times New Roman"/>
          <w:sz w:val="26"/>
        </w:rPr>
      </w:pPr>
    </w:p>
    <w:sectPr w:rsidR="00103691" w:rsidRPr="0009270F" w:rsidSect="004D2020">
      <w:pgSz w:w="16841" w:h="11906" w:orient="landscape"/>
      <w:pgMar w:top="993" w:right="539" w:bottom="28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595"/>
    <w:multiLevelType w:val="hybridMultilevel"/>
    <w:tmpl w:val="B35E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76555"/>
    <w:multiLevelType w:val="multilevel"/>
    <w:tmpl w:val="5ABC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A176C"/>
    <w:multiLevelType w:val="hybridMultilevel"/>
    <w:tmpl w:val="3C921698"/>
    <w:lvl w:ilvl="0" w:tplc="88165304">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1A39FE"/>
    <w:multiLevelType w:val="hybridMultilevel"/>
    <w:tmpl w:val="23C46260"/>
    <w:lvl w:ilvl="0" w:tplc="6F7C5C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0C29A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ACC2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9083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3ABB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A481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6F8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C82A1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4072F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22A0E7E"/>
    <w:multiLevelType w:val="hybridMultilevel"/>
    <w:tmpl w:val="493E1D4A"/>
    <w:lvl w:ilvl="0" w:tplc="329AC7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E5"/>
    <w:rsid w:val="00001052"/>
    <w:rsid w:val="000024D9"/>
    <w:rsid w:val="0000278F"/>
    <w:rsid w:val="0000294D"/>
    <w:rsid w:val="00003CE0"/>
    <w:rsid w:val="0000450D"/>
    <w:rsid w:val="00004526"/>
    <w:rsid w:val="00004CED"/>
    <w:rsid w:val="0000590A"/>
    <w:rsid w:val="00005D54"/>
    <w:rsid w:val="00006579"/>
    <w:rsid w:val="000073F3"/>
    <w:rsid w:val="00007501"/>
    <w:rsid w:val="0001074E"/>
    <w:rsid w:val="0001143B"/>
    <w:rsid w:val="00011A44"/>
    <w:rsid w:val="00012B80"/>
    <w:rsid w:val="00013A5B"/>
    <w:rsid w:val="00013ED2"/>
    <w:rsid w:val="00014BF4"/>
    <w:rsid w:val="000162E1"/>
    <w:rsid w:val="000173CD"/>
    <w:rsid w:val="00020828"/>
    <w:rsid w:val="00020F65"/>
    <w:rsid w:val="0002140E"/>
    <w:rsid w:val="00021553"/>
    <w:rsid w:val="00021F2B"/>
    <w:rsid w:val="0002235A"/>
    <w:rsid w:val="00022442"/>
    <w:rsid w:val="000238FB"/>
    <w:rsid w:val="00023D23"/>
    <w:rsid w:val="00024784"/>
    <w:rsid w:val="00024C29"/>
    <w:rsid w:val="00024EC8"/>
    <w:rsid w:val="0002534E"/>
    <w:rsid w:val="000278C1"/>
    <w:rsid w:val="000279B9"/>
    <w:rsid w:val="000307F2"/>
    <w:rsid w:val="00032207"/>
    <w:rsid w:val="000350B9"/>
    <w:rsid w:val="00035638"/>
    <w:rsid w:val="00035B09"/>
    <w:rsid w:val="00036477"/>
    <w:rsid w:val="00036A16"/>
    <w:rsid w:val="00036ACA"/>
    <w:rsid w:val="00037045"/>
    <w:rsid w:val="00037A48"/>
    <w:rsid w:val="000433BA"/>
    <w:rsid w:val="00043573"/>
    <w:rsid w:val="00043630"/>
    <w:rsid w:val="00044413"/>
    <w:rsid w:val="0004459E"/>
    <w:rsid w:val="00045764"/>
    <w:rsid w:val="00045916"/>
    <w:rsid w:val="00051BED"/>
    <w:rsid w:val="00052AE5"/>
    <w:rsid w:val="0005364A"/>
    <w:rsid w:val="00054CF1"/>
    <w:rsid w:val="00054E3A"/>
    <w:rsid w:val="000555F2"/>
    <w:rsid w:val="0005588B"/>
    <w:rsid w:val="00056C85"/>
    <w:rsid w:val="000571EB"/>
    <w:rsid w:val="00061345"/>
    <w:rsid w:val="00061916"/>
    <w:rsid w:val="00061D6F"/>
    <w:rsid w:val="00065E7F"/>
    <w:rsid w:val="0006763E"/>
    <w:rsid w:val="0007083B"/>
    <w:rsid w:val="000709F2"/>
    <w:rsid w:val="0007241D"/>
    <w:rsid w:val="00072517"/>
    <w:rsid w:val="000742EB"/>
    <w:rsid w:val="000760A5"/>
    <w:rsid w:val="00076202"/>
    <w:rsid w:val="000762FE"/>
    <w:rsid w:val="00076EEC"/>
    <w:rsid w:val="00080FE7"/>
    <w:rsid w:val="0008114D"/>
    <w:rsid w:val="00082B1D"/>
    <w:rsid w:val="00082DE9"/>
    <w:rsid w:val="000847DE"/>
    <w:rsid w:val="00085356"/>
    <w:rsid w:val="0008612B"/>
    <w:rsid w:val="00086907"/>
    <w:rsid w:val="0008764C"/>
    <w:rsid w:val="0008798D"/>
    <w:rsid w:val="00087EE4"/>
    <w:rsid w:val="0009270F"/>
    <w:rsid w:val="00092A97"/>
    <w:rsid w:val="00094105"/>
    <w:rsid w:val="00094281"/>
    <w:rsid w:val="000942F0"/>
    <w:rsid w:val="0009590D"/>
    <w:rsid w:val="00095BF9"/>
    <w:rsid w:val="000969D9"/>
    <w:rsid w:val="00096DFC"/>
    <w:rsid w:val="00097700"/>
    <w:rsid w:val="000A14A5"/>
    <w:rsid w:val="000A1675"/>
    <w:rsid w:val="000A17CC"/>
    <w:rsid w:val="000A377B"/>
    <w:rsid w:val="000A4151"/>
    <w:rsid w:val="000A4816"/>
    <w:rsid w:val="000A599A"/>
    <w:rsid w:val="000A5B94"/>
    <w:rsid w:val="000A5BD9"/>
    <w:rsid w:val="000A703D"/>
    <w:rsid w:val="000A7C0A"/>
    <w:rsid w:val="000A7E6E"/>
    <w:rsid w:val="000B0614"/>
    <w:rsid w:val="000B071F"/>
    <w:rsid w:val="000B094C"/>
    <w:rsid w:val="000B1C39"/>
    <w:rsid w:val="000B38FC"/>
    <w:rsid w:val="000B44F3"/>
    <w:rsid w:val="000B4D28"/>
    <w:rsid w:val="000B4F41"/>
    <w:rsid w:val="000B5B1F"/>
    <w:rsid w:val="000B6A77"/>
    <w:rsid w:val="000C1FBB"/>
    <w:rsid w:val="000C2426"/>
    <w:rsid w:val="000C2734"/>
    <w:rsid w:val="000C3193"/>
    <w:rsid w:val="000C3B3A"/>
    <w:rsid w:val="000C4287"/>
    <w:rsid w:val="000C51EE"/>
    <w:rsid w:val="000C6A6E"/>
    <w:rsid w:val="000C6E27"/>
    <w:rsid w:val="000C7B4A"/>
    <w:rsid w:val="000D09EA"/>
    <w:rsid w:val="000D35F7"/>
    <w:rsid w:val="000D4307"/>
    <w:rsid w:val="000D4C0E"/>
    <w:rsid w:val="000D5C4B"/>
    <w:rsid w:val="000D646A"/>
    <w:rsid w:val="000D667B"/>
    <w:rsid w:val="000D6EBD"/>
    <w:rsid w:val="000D7736"/>
    <w:rsid w:val="000E07CC"/>
    <w:rsid w:val="000E18A8"/>
    <w:rsid w:val="000E2B4F"/>
    <w:rsid w:val="000E43F7"/>
    <w:rsid w:val="000E4698"/>
    <w:rsid w:val="000E494B"/>
    <w:rsid w:val="000E53CF"/>
    <w:rsid w:val="000E5F54"/>
    <w:rsid w:val="000E62E8"/>
    <w:rsid w:val="000E6794"/>
    <w:rsid w:val="000E6971"/>
    <w:rsid w:val="000E6D3B"/>
    <w:rsid w:val="000E7FD6"/>
    <w:rsid w:val="000F134C"/>
    <w:rsid w:val="000F227D"/>
    <w:rsid w:val="000F25A9"/>
    <w:rsid w:val="000F40AF"/>
    <w:rsid w:val="000F4AE5"/>
    <w:rsid w:val="000F4EE9"/>
    <w:rsid w:val="000F5245"/>
    <w:rsid w:val="000F5DE7"/>
    <w:rsid w:val="000F7AAC"/>
    <w:rsid w:val="000F7B24"/>
    <w:rsid w:val="00100418"/>
    <w:rsid w:val="00100B73"/>
    <w:rsid w:val="00100B7F"/>
    <w:rsid w:val="00101ED7"/>
    <w:rsid w:val="001031BC"/>
    <w:rsid w:val="00103691"/>
    <w:rsid w:val="0010420C"/>
    <w:rsid w:val="00104954"/>
    <w:rsid w:val="00104DC8"/>
    <w:rsid w:val="00106C20"/>
    <w:rsid w:val="00106DD5"/>
    <w:rsid w:val="00110BE5"/>
    <w:rsid w:val="001114AD"/>
    <w:rsid w:val="00111F29"/>
    <w:rsid w:val="00112B66"/>
    <w:rsid w:val="00112B9F"/>
    <w:rsid w:val="00112C38"/>
    <w:rsid w:val="00113EEB"/>
    <w:rsid w:val="0011449F"/>
    <w:rsid w:val="00114E76"/>
    <w:rsid w:val="00116F1B"/>
    <w:rsid w:val="00117B18"/>
    <w:rsid w:val="00120C2D"/>
    <w:rsid w:val="001210D9"/>
    <w:rsid w:val="001222C8"/>
    <w:rsid w:val="0012283B"/>
    <w:rsid w:val="00123876"/>
    <w:rsid w:val="001239FD"/>
    <w:rsid w:val="0012476D"/>
    <w:rsid w:val="00125350"/>
    <w:rsid w:val="0012600A"/>
    <w:rsid w:val="00126526"/>
    <w:rsid w:val="001268C4"/>
    <w:rsid w:val="0012767D"/>
    <w:rsid w:val="00127B4A"/>
    <w:rsid w:val="00130CD7"/>
    <w:rsid w:val="00130DF3"/>
    <w:rsid w:val="001317CB"/>
    <w:rsid w:val="00131A6B"/>
    <w:rsid w:val="00132163"/>
    <w:rsid w:val="00133B3C"/>
    <w:rsid w:val="00133F57"/>
    <w:rsid w:val="0013497C"/>
    <w:rsid w:val="00134B51"/>
    <w:rsid w:val="001357B8"/>
    <w:rsid w:val="001358B4"/>
    <w:rsid w:val="00135EB4"/>
    <w:rsid w:val="00136307"/>
    <w:rsid w:val="00136CD8"/>
    <w:rsid w:val="00136E2E"/>
    <w:rsid w:val="00136F5B"/>
    <w:rsid w:val="0014020C"/>
    <w:rsid w:val="0014052C"/>
    <w:rsid w:val="00140B4F"/>
    <w:rsid w:val="00140BE1"/>
    <w:rsid w:val="001415A7"/>
    <w:rsid w:val="00141740"/>
    <w:rsid w:val="00141EDF"/>
    <w:rsid w:val="001428E0"/>
    <w:rsid w:val="00143281"/>
    <w:rsid w:val="0014330E"/>
    <w:rsid w:val="00143A3A"/>
    <w:rsid w:val="00143CFA"/>
    <w:rsid w:val="00143FD6"/>
    <w:rsid w:val="001440F4"/>
    <w:rsid w:val="0014498D"/>
    <w:rsid w:val="00144D96"/>
    <w:rsid w:val="00146122"/>
    <w:rsid w:val="0014625B"/>
    <w:rsid w:val="00151F3C"/>
    <w:rsid w:val="001525D5"/>
    <w:rsid w:val="00153F86"/>
    <w:rsid w:val="001541EC"/>
    <w:rsid w:val="0015468F"/>
    <w:rsid w:val="00155251"/>
    <w:rsid w:val="00155AFA"/>
    <w:rsid w:val="00155B92"/>
    <w:rsid w:val="001561CA"/>
    <w:rsid w:val="001561DD"/>
    <w:rsid w:val="0015722F"/>
    <w:rsid w:val="00157972"/>
    <w:rsid w:val="00160206"/>
    <w:rsid w:val="00162BD5"/>
    <w:rsid w:val="001631E9"/>
    <w:rsid w:val="00166B73"/>
    <w:rsid w:val="00167DFD"/>
    <w:rsid w:val="00167FE5"/>
    <w:rsid w:val="001705AA"/>
    <w:rsid w:val="00170A36"/>
    <w:rsid w:val="0017160B"/>
    <w:rsid w:val="00171F2E"/>
    <w:rsid w:val="00173014"/>
    <w:rsid w:val="001750A6"/>
    <w:rsid w:val="001772D6"/>
    <w:rsid w:val="00177D68"/>
    <w:rsid w:val="0018003C"/>
    <w:rsid w:val="0018051B"/>
    <w:rsid w:val="00180D70"/>
    <w:rsid w:val="0018339B"/>
    <w:rsid w:val="00183FAE"/>
    <w:rsid w:val="00184D39"/>
    <w:rsid w:val="00186E15"/>
    <w:rsid w:val="001907AB"/>
    <w:rsid w:val="001936F0"/>
    <w:rsid w:val="00194819"/>
    <w:rsid w:val="001949BA"/>
    <w:rsid w:val="001952CB"/>
    <w:rsid w:val="00195B5D"/>
    <w:rsid w:val="00195CB3"/>
    <w:rsid w:val="00196727"/>
    <w:rsid w:val="001A0168"/>
    <w:rsid w:val="001A0353"/>
    <w:rsid w:val="001A0573"/>
    <w:rsid w:val="001A084E"/>
    <w:rsid w:val="001A1179"/>
    <w:rsid w:val="001A20D2"/>
    <w:rsid w:val="001A3CD1"/>
    <w:rsid w:val="001A43BB"/>
    <w:rsid w:val="001A4C0E"/>
    <w:rsid w:val="001A4EBD"/>
    <w:rsid w:val="001A52F3"/>
    <w:rsid w:val="001A66F7"/>
    <w:rsid w:val="001A6BA0"/>
    <w:rsid w:val="001B00F5"/>
    <w:rsid w:val="001B05E1"/>
    <w:rsid w:val="001B2E87"/>
    <w:rsid w:val="001B2F26"/>
    <w:rsid w:val="001B6CE3"/>
    <w:rsid w:val="001B74F2"/>
    <w:rsid w:val="001C09F3"/>
    <w:rsid w:val="001C1B3C"/>
    <w:rsid w:val="001C1F0A"/>
    <w:rsid w:val="001C33EC"/>
    <w:rsid w:val="001C3A20"/>
    <w:rsid w:val="001C5AC0"/>
    <w:rsid w:val="001C656A"/>
    <w:rsid w:val="001C6DBB"/>
    <w:rsid w:val="001C7536"/>
    <w:rsid w:val="001D00D5"/>
    <w:rsid w:val="001D08DB"/>
    <w:rsid w:val="001D0F64"/>
    <w:rsid w:val="001D23E8"/>
    <w:rsid w:val="001D2E32"/>
    <w:rsid w:val="001D376A"/>
    <w:rsid w:val="001D470C"/>
    <w:rsid w:val="001D5AA1"/>
    <w:rsid w:val="001D680A"/>
    <w:rsid w:val="001D6C4E"/>
    <w:rsid w:val="001D6F57"/>
    <w:rsid w:val="001D7D36"/>
    <w:rsid w:val="001E0566"/>
    <w:rsid w:val="001E1EF4"/>
    <w:rsid w:val="001E217E"/>
    <w:rsid w:val="001E3435"/>
    <w:rsid w:val="001E366C"/>
    <w:rsid w:val="001E482F"/>
    <w:rsid w:val="001E539C"/>
    <w:rsid w:val="001E672D"/>
    <w:rsid w:val="001E6F13"/>
    <w:rsid w:val="001E7F97"/>
    <w:rsid w:val="001F01C2"/>
    <w:rsid w:val="001F0BBE"/>
    <w:rsid w:val="001F1A87"/>
    <w:rsid w:val="001F3480"/>
    <w:rsid w:val="001F3729"/>
    <w:rsid w:val="001F4F6B"/>
    <w:rsid w:val="001F5289"/>
    <w:rsid w:val="001F61E7"/>
    <w:rsid w:val="001F6995"/>
    <w:rsid w:val="001F699A"/>
    <w:rsid w:val="001F6C0B"/>
    <w:rsid w:val="00201795"/>
    <w:rsid w:val="002027F3"/>
    <w:rsid w:val="002031FE"/>
    <w:rsid w:val="0020355E"/>
    <w:rsid w:val="00203DA7"/>
    <w:rsid w:val="00203F4E"/>
    <w:rsid w:val="00206541"/>
    <w:rsid w:val="002074B8"/>
    <w:rsid w:val="00207915"/>
    <w:rsid w:val="00207F9D"/>
    <w:rsid w:val="00211989"/>
    <w:rsid w:val="00211E9F"/>
    <w:rsid w:val="0021232A"/>
    <w:rsid w:val="00212E33"/>
    <w:rsid w:val="00214CB0"/>
    <w:rsid w:val="00214E90"/>
    <w:rsid w:val="0022003A"/>
    <w:rsid w:val="002218EC"/>
    <w:rsid w:val="0022345E"/>
    <w:rsid w:val="0022413D"/>
    <w:rsid w:val="002241D5"/>
    <w:rsid w:val="00226353"/>
    <w:rsid w:val="002264F4"/>
    <w:rsid w:val="00230223"/>
    <w:rsid w:val="002309FC"/>
    <w:rsid w:val="00230D4F"/>
    <w:rsid w:val="00231FC2"/>
    <w:rsid w:val="00233320"/>
    <w:rsid w:val="002339B5"/>
    <w:rsid w:val="0023526B"/>
    <w:rsid w:val="0023641B"/>
    <w:rsid w:val="002370BC"/>
    <w:rsid w:val="002400CD"/>
    <w:rsid w:val="002404ED"/>
    <w:rsid w:val="00241B97"/>
    <w:rsid w:val="002434A8"/>
    <w:rsid w:val="002439CA"/>
    <w:rsid w:val="00243FB9"/>
    <w:rsid w:val="002444BB"/>
    <w:rsid w:val="002454C1"/>
    <w:rsid w:val="00246D45"/>
    <w:rsid w:val="0024723F"/>
    <w:rsid w:val="00247870"/>
    <w:rsid w:val="0025058D"/>
    <w:rsid w:val="00250689"/>
    <w:rsid w:val="0025166B"/>
    <w:rsid w:val="002530FE"/>
    <w:rsid w:val="0025525F"/>
    <w:rsid w:val="00256487"/>
    <w:rsid w:val="00257488"/>
    <w:rsid w:val="00257DC0"/>
    <w:rsid w:val="00257EF4"/>
    <w:rsid w:val="00260477"/>
    <w:rsid w:val="002624D3"/>
    <w:rsid w:val="00262A44"/>
    <w:rsid w:val="002653E5"/>
    <w:rsid w:val="00265474"/>
    <w:rsid w:val="00265EEF"/>
    <w:rsid w:val="002665D9"/>
    <w:rsid w:val="00266F16"/>
    <w:rsid w:val="00266F78"/>
    <w:rsid w:val="002677CE"/>
    <w:rsid w:val="002716D4"/>
    <w:rsid w:val="00271FB6"/>
    <w:rsid w:val="00272B52"/>
    <w:rsid w:val="00273DEB"/>
    <w:rsid w:val="00274B1B"/>
    <w:rsid w:val="00276F91"/>
    <w:rsid w:val="00282D62"/>
    <w:rsid w:val="002840F2"/>
    <w:rsid w:val="002843B2"/>
    <w:rsid w:val="00286FE3"/>
    <w:rsid w:val="00287F3D"/>
    <w:rsid w:val="00287FAF"/>
    <w:rsid w:val="002913DF"/>
    <w:rsid w:val="002935DA"/>
    <w:rsid w:val="00293878"/>
    <w:rsid w:val="0029506E"/>
    <w:rsid w:val="002954EC"/>
    <w:rsid w:val="00296B41"/>
    <w:rsid w:val="00296E36"/>
    <w:rsid w:val="002976F8"/>
    <w:rsid w:val="00297738"/>
    <w:rsid w:val="0029777E"/>
    <w:rsid w:val="00297E5F"/>
    <w:rsid w:val="002A00C2"/>
    <w:rsid w:val="002A0572"/>
    <w:rsid w:val="002A08B2"/>
    <w:rsid w:val="002A2533"/>
    <w:rsid w:val="002A2BA2"/>
    <w:rsid w:val="002A2C32"/>
    <w:rsid w:val="002A40B3"/>
    <w:rsid w:val="002A5B3B"/>
    <w:rsid w:val="002A5D13"/>
    <w:rsid w:val="002A6345"/>
    <w:rsid w:val="002A6E90"/>
    <w:rsid w:val="002A6ED1"/>
    <w:rsid w:val="002A77AC"/>
    <w:rsid w:val="002B028B"/>
    <w:rsid w:val="002B04BE"/>
    <w:rsid w:val="002B078B"/>
    <w:rsid w:val="002B1D0F"/>
    <w:rsid w:val="002B2C53"/>
    <w:rsid w:val="002B2D95"/>
    <w:rsid w:val="002B388A"/>
    <w:rsid w:val="002B4891"/>
    <w:rsid w:val="002B4CD9"/>
    <w:rsid w:val="002B52DE"/>
    <w:rsid w:val="002B593F"/>
    <w:rsid w:val="002B62E2"/>
    <w:rsid w:val="002C0233"/>
    <w:rsid w:val="002C1AEB"/>
    <w:rsid w:val="002C21C5"/>
    <w:rsid w:val="002C28F8"/>
    <w:rsid w:val="002C34A2"/>
    <w:rsid w:val="002C3ECC"/>
    <w:rsid w:val="002C4500"/>
    <w:rsid w:val="002C6B9C"/>
    <w:rsid w:val="002C6CF9"/>
    <w:rsid w:val="002C715F"/>
    <w:rsid w:val="002C726B"/>
    <w:rsid w:val="002D0058"/>
    <w:rsid w:val="002D034E"/>
    <w:rsid w:val="002D04F6"/>
    <w:rsid w:val="002D1A89"/>
    <w:rsid w:val="002D25F1"/>
    <w:rsid w:val="002D3160"/>
    <w:rsid w:val="002D4636"/>
    <w:rsid w:val="002D4F71"/>
    <w:rsid w:val="002D52F8"/>
    <w:rsid w:val="002D5CBC"/>
    <w:rsid w:val="002D68D4"/>
    <w:rsid w:val="002D6A40"/>
    <w:rsid w:val="002E0F92"/>
    <w:rsid w:val="002E1523"/>
    <w:rsid w:val="002E272D"/>
    <w:rsid w:val="002E3090"/>
    <w:rsid w:val="002E30D7"/>
    <w:rsid w:val="002E3630"/>
    <w:rsid w:val="002E48D5"/>
    <w:rsid w:val="002E4EA4"/>
    <w:rsid w:val="002E51C7"/>
    <w:rsid w:val="002E54F7"/>
    <w:rsid w:val="002E5BE1"/>
    <w:rsid w:val="002F0035"/>
    <w:rsid w:val="002F1899"/>
    <w:rsid w:val="002F1C76"/>
    <w:rsid w:val="002F25D6"/>
    <w:rsid w:val="002F271B"/>
    <w:rsid w:val="002F296C"/>
    <w:rsid w:val="002F3809"/>
    <w:rsid w:val="0030011C"/>
    <w:rsid w:val="00301584"/>
    <w:rsid w:val="00301CD3"/>
    <w:rsid w:val="00301F0E"/>
    <w:rsid w:val="00302B22"/>
    <w:rsid w:val="00304B84"/>
    <w:rsid w:val="00304E53"/>
    <w:rsid w:val="00307F90"/>
    <w:rsid w:val="00310504"/>
    <w:rsid w:val="0031112E"/>
    <w:rsid w:val="003113CB"/>
    <w:rsid w:val="00311432"/>
    <w:rsid w:val="00312871"/>
    <w:rsid w:val="00312F64"/>
    <w:rsid w:val="0031317B"/>
    <w:rsid w:val="003138A1"/>
    <w:rsid w:val="00313ECE"/>
    <w:rsid w:val="0031463C"/>
    <w:rsid w:val="003158A2"/>
    <w:rsid w:val="003159DF"/>
    <w:rsid w:val="00316E00"/>
    <w:rsid w:val="003170B9"/>
    <w:rsid w:val="00321076"/>
    <w:rsid w:val="00323496"/>
    <w:rsid w:val="003249CE"/>
    <w:rsid w:val="00324EC4"/>
    <w:rsid w:val="003251AB"/>
    <w:rsid w:val="003278D6"/>
    <w:rsid w:val="00331652"/>
    <w:rsid w:val="00331E52"/>
    <w:rsid w:val="00331EAC"/>
    <w:rsid w:val="00332D63"/>
    <w:rsid w:val="003346BA"/>
    <w:rsid w:val="003350EF"/>
    <w:rsid w:val="00335F0D"/>
    <w:rsid w:val="00337334"/>
    <w:rsid w:val="00340142"/>
    <w:rsid w:val="0034121C"/>
    <w:rsid w:val="0034312D"/>
    <w:rsid w:val="0034374A"/>
    <w:rsid w:val="00343AC7"/>
    <w:rsid w:val="00345D5A"/>
    <w:rsid w:val="0034746B"/>
    <w:rsid w:val="00347C6E"/>
    <w:rsid w:val="00350073"/>
    <w:rsid w:val="0035363D"/>
    <w:rsid w:val="00353724"/>
    <w:rsid w:val="00353A32"/>
    <w:rsid w:val="00354C41"/>
    <w:rsid w:val="00356DA2"/>
    <w:rsid w:val="00357C80"/>
    <w:rsid w:val="00361E36"/>
    <w:rsid w:val="00362E99"/>
    <w:rsid w:val="0036393E"/>
    <w:rsid w:val="00363B64"/>
    <w:rsid w:val="00364090"/>
    <w:rsid w:val="003645E6"/>
    <w:rsid w:val="00364C7A"/>
    <w:rsid w:val="0036507F"/>
    <w:rsid w:val="00365616"/>
    <w:rsid w:val="00365B35"/>
    <w:rsid w:val="00366398"/>
    <w:rsid w:val="00367C88"/>
    <w:rsid w:val="00370BFC"/>
    <w:rsid w:val="00370E5C"/>
    <w:rsid w:val="00371DBA"/>
    <w:rsid w:val="003724F3"/>
    <w:rsid w:val="0037274F"/>
    <w:rsid w:val="00372DED"/>
    <w:rsid w:val="00373494"/>
    <w:rsid w:val="00376C04"/>
    <w:rsid w:val="0037773B"/>
    <w:rsid w:val="003804FB"/>
    <w:rsid w:val="00381575"/>
    <w:rsid w:val="00381765"/>
    <w:rsid w:val="0038391D"/>
    <w:rsid w:val="003845CC"/>
    <w:rsid w:val="0038704E"/>
    <w:rsid w:val="0039017F"/>
    <w:rsid w:val="00391343"/>
    <w:rsid w:val="00392B29"/>
    <w:rsid w:val="00395ED8"/>
    <w:rsid w:val="00396291"/>
    <w:rsid w:val="003977F7"/>
    <w:rsid w:val="003A000D"/>
    <w:rsid w:val="003A0987"/>
    <w:rsid w:val="003A26FF"/>
    <w:rsid w:val="003A34FB"/>
    <w:rsid w:val="003A44CD"/>
    <w:rsid w:val="003A4AAA"/>
    <w:rsid w:val="003A4D53"/>
    <w:rsid w:val="003A639B"/>
    <w:rsid w:val="003A7909"/>
    <w:rsid w:val="003B1233"/>
    <w:rsid w:val="003B12FB"/>
    <w:rsid w:val="003B17E6"/>
    <w:rsid w:val="003B2432"/>
    <w:rsid w:val="003B3547"/>
    <w:rsid w:val="003B3DAC"/>
    <w:rsid w:val="003C0526"/>
    <w:rsid w:val="003C0BC6"/>
    <w:rsid w:val="003C47F5"/>
    <w:rsid w:val="003C48CD"/>
    <w:rsid w:val="003C4DF6"/>
    <w:rsid w:val="003C571D"/>
    <w:rsid w:val="003C5A79"/>
    <w:rsid w:val="003C678D"/>
    <w:rsid w:val="003C6EC0"/>
    <w:rsid w:val="003C7708"/>
    <w:rsid w:val="003D2056"/>
    <w:rsid w:val="003D21EA"/>
    <w:rsid w:val="003D3D3F"/>
    <w:rsid w:val="003D5534"/>
    <w:rsid w:val="003D5AFB"/>
    <w:rsid w:val="003D65DE"/>
    <w:rsid w:val="003D760C"/>
    <w:rsid w:val="003E0F63"/>
    <w:rsid w:val="003E1F84"/>
    <w:rsid w:val="003E257F"/>
    <w:rsid w:val="003E297E"/>
    <w:rsid w:val="003E2B69"/>
    <w:rsid w:val="003E3D1C"/>
    <w:rsid w:val="003E471B"/>
    <w:rsid w:val="003E6322"/>
    <w:rsid w:val="003E66C0"/>
    <w:rsid w:val="003E693E"/>
    <w:rsid w:val="003F01DF"/>
    <w:rsid w:val="003F0BF7"/>
    <w:rsid w:val="003F0CAA"/>
    <w:rsid w:val="003F12AE"/>
    <w:rsid w:val="003F1594"/>
    <w:rsid w:val="003F197D"/>
    <w:rsid w:val="003F3429"/>
    <w:rsid w:val="003F510A"/>
    <w:rsid w:val="003F5AB0"/>
    <w:rsid w:val="003F69F9"/>
    <w:rsid w:val="003F6CEB"/>
    <w:rsid w:val="00404474"/>
    <w:rsid w:val="004050CA"/>
    <w:rsid w:val="00405B70"/>
    <w:rsid w:val="00405EC0"/>
    <w:rsid w:val="00407130"/>
    <w:rsid w:val="004077A0"/>
    <w:rsid w:val="00407AFB"/>
    <w:rsid w:val="00407BC3"/>
    <w:rsid w:val="0041009B"/>
    <w:rsid w:val="00410DFC"/>
    <w:rsid w:val="0041150D"/>
    <w:rsid w:val="004121C4"/>
    <w:rsid w:val="00412CE5"/>
    <w:rsid w:val="004130C2"/>
    <w:rsid w:val="004135CA"/>
    <w:rsid w:val="004144C6"/>
    <w:rsid w:val="0041510B"/>
    <w:rsid w:val="00415BB9"/>
    <w:rsid w:val="00415BF4"/>
    <w:rsid w:val="004164A3"/>
    <w:rsid w:val="004165C3"/>
    <w:rsid w:val="00416686"/>
    <w:rsid w:val="00416B83"/>
    <w:rsid w:val="0042212E"/>
    <w:rsid w:val="00425E4F"/>
    <w:rsid w:val="004262F2"/>
    <w:rsid w:val="00426CFD"/>
    <w:rsid w:val="00426F88"/>
    <w:rsid w:val="00426F9A"/>
    <w:rsid w:val="00427737"/>
    <w:rsid w:val="00427FD3"/>
    <w:rsid w:val="00430687"/>
    <w:rsid w:val="0043088B"/>
    <w:rsid w:val="00431A87"/>
    <w:rsid w:val="00431DE4"/>
    <w:rsid w:val="004329F7"/>
    <w:rsid w:val="00432EA5"/>
    <w:rsid w:val="00433C3D"/>
    <w:rsid w:val="00435ED2"/>
    <w:rsid w:val="00440EF3"/>
    <w:rsid w:val="00442341"/>
    <w:rsid w:val="004426A8"/>
    <w:rsid w:val="00443F15"/>
    <w:rsid w:val="00444429"/>
    <w:rsid w:val="0044759C"/>
    <w:rsid w:val="00450CB5"/>
    <w:rsid w:val="00451D4F"/>
    <w:rsid w:val="00451E10"/>
    <w:rsid w:val="00451F1C"/>
    <w:rsid w:val="00453051"/>
    <w:rsid w:val="0045335E"/>
    <w:rsid w:val="00453429"/>
    <w:rsid w:val="004547D2"/>
    <w:rsid w:val="0045526B"/>
    <w:rsid w:val="00455A41"/>
    <w:rsid w:val="00456D28"/>
    <w:rsid w:val="0045713E"/>
    <w:rsid w:val="0045751D"/>
    <w:rsid w:val="00462877"/>
    <w:rsid w:val="0046365C"/>
    <w:rsid w:val="00466B91"/>
    <w:rsid w:val="0046700A"/>
    <w:rsid w:val="00470AC4"/>
    <w:rsid w:val="00470C2B"/>
    <w:rsid w:val="004718E3"/>
    <w:rsid w:val="00471C1F"/>
    <w:rsid w:val="00471C49"/>
    <w:rsid w:val="004727DD"/>
    <w:rsid w:val="004738F6"/>
    <w:rsid w:val="00473F1E"/>
    <w:rsid w:val="004748A0"/>
    <w:rsid w:val="00475C53"/>
    <w:rsid w:val="00475E9B"/>
    <w:rsid w:val="0047647A"/>
    <w:rsid w:val="00477628"/>
    <w:rsid w:val="0047775A"/>
    <w:rsid w:val="00480271"/>
    <w:rsid w:val="00480C3D"/>
    <w:rsid w:val="00482630"/>
    <w:rsid w:val="00483199"/>
    <w:rsid w:val="004849FA"/>
    <w:rsid w:val="00486F73"/>
    <w:rsid w:val="004872E4"/>
    <w:rsid w:val="0049087A"/>
    <w:rsid w:val="004911E7"/>
    <w:rsid w:val="004927AF"/>
    <w:rsid w:val="00492C5C"/>
    <w:rsid w:val="00493164"/>
    <w:rsid w:val="004936E8"/>
    <w:rsid w:val="00493AE2"/>
    <w:rsid w:val="004948BD"/>
    <w:rsid w:val="00494A0F"/>
    <w:rsid w:val="00495180"/>
    <w:rsid w:val="00496114"/>
    <w:rsid w:val="00496CD2"/>
    <w:rsid w:val="00497170"/>
    <w:rsid w:val="004A1249"/>
    <w:rsid w:val="004A133D"/>
    <w:rsid w:val="004A148C"/>
    <w:rsid w:val="004A1A8F"/>
    <w:rsid w:val="004A3619"/>
    <w:rsid w:val="004A5385"/>
    <w:rsid w:val="004A5673"/>
    <w:rsid w:val="004A5B1E"/>
    <w:rsid w:val="004A60A5"/>
    <w:rsid w:val="004B01B0"/>
    <w:rsid w:val="004B0FFF"/>
    <w:rsid w:val="004B1F02"/>
    <w:rsid w:val="004B280F"/>
    <w:rsid w:val="004B36A2"/>
    <w:rsid w:val="004B75CF"/>
    <w:rsid w:val="004C17E2"/>
    <w:rsid w:val="004C315B"/>
    <w:rsid w:val="004C3B87"/>
    <w:rsid w:val="004C436B"/>
    <w:rsid w:val="004C43A8"/>
    <w:rsid w:val="004C4828"/>
    <w:rsid w:val="004C4D11"/>
    <w:rsid w:val="004C54EC"/>
    <w:rsid w:val="004C5F03"/>
    <w:rsid w:val="004C6B4F"/>
    <w:rsid w:val="004C6C96"/>
    <w:rsid w:val="004C717A"/>
    <w:rsid w:val="004C7245"/>
    <w:rsid w:val="004D0294"/>
    <w:rsid w:val="004D0FEE"/>
    <w:rsid w:val="004D1512"/>
    <w:rsid w:val="004D1D83"/>
    <w:rsid w:val="004D2020"/>
    <w:rsid w:val="004D2292"/>
    <w:rsid w:val="004D2658"/>
    <w:rsid w:val="004D7C95"/>
    <w:rsid w:val="004D7F12"/>
    <w:rsid w:val="004E1E21"/>
    <w:rsid w:val="004E4269"/>
    <w:rsid w:val="004E4513"/>
    <w:rsid w:val="004E4D48"/>
    <w:rsid w:val="004E50DF"/>
    <w:rsid w:val="004E5911"/>
    <w:rsid w:val="004E621B"/>
    <w:rsid w:val="004E6739"/>
    <w:rsid w:val="004E7C02"/>
    <w:rsid w:val="004E7EC0"/>
    <w:rsid w:val="004F0E81"/>
    <w:rsid w:val="004F11DD"/>
    <w:rsid w:val="004F16EB"/>
    <w:rsid w:val="004F18CA"/>
    <w:rsid w:val="004F1FEB"/>
    <w:rsid w:val="004F241C"/>
    <w:rsid w:val="004F2491"/>
    <w:rsid w:val="004F2B5A"/>
    <w:rsid w:val="004F35EA"/>
    <w:rsid w:val="004F373A"/>
    <w:rsid w:val="004F45C5"/>
    <w:rsid w:val="004F542E"/>
    <w:rsid w:val="004F5E45"/>
    <w:rsid w:val="004F6BCA"/>
    <w:rsid w:val="004F744D"/>
    <w:rsid w:val="005004A6"/>
    <w:rsid w:val="0050164C"/>
    <w:rsid w:val="00502C06"/>
    <w:rsid w:val="0050305D"/>
    <w:rsid w:val="005041B1"/>
    <w:rsid w:val="0050469F"/>
    <w:rsid w:val="0050568A"/>
    <w:rsid w:val="00506259"/>
    <w:rsid w:val="00506401"/>
    <w:rsid w:val="00507229"/>
    <w:rsid w:val="005100D4"/>
    <w:rsid w:val="00511035"/>
    <w:rsid w:val="00512259"/>
    <w:rsid w:val="00515DF6"/>
    <w:rsid w:val="00520762"/>
    <w:rsid w:val="0052245B"/>
    <w:rsid w:val="005238DF"/>
    <w:rsid w:val="0052495C"/>
    <w:rsid w:val="00524AB4"/>
    <w:rsid w:val="00524C5E"/>
    <w:rsid w:val="00525C9A"/>
    <w:rsid w:val="005272C5"/>
    <w:rsid w:val="005320B5"/>
    <w:rsid w:val="00532525"/>
    <w:rsid w:val="00533EEB"/>
    <w:rsid w:val="0053549B"/>
    <w:rsid w:val="00535F30"/>
    <w:rsid w:val="005362C0"/>
    <w:rsid w:val="00536DA9"/>
    <w:rsid w:val="00536E8D"/>
    <w:rsid w:val="00537CE1"/>
    <w:rsid w:val="005414AE"/>
    <w:rsid w:val="00541900"/>
    <w:rsid w:val="005421A4"/>
    <w:rsid w:val="00543354"/>
    <w:rsid w:val="005468A6"/>
    <w:rsid w:val="00546FDD"/>
    <w:rsid w:val="005475EA"/>
    <w:rsid w:val="00547743"/>
    <w:rsid w:val="0055353F"/>
    <w:rsid w:val="00554D8A"/>
    <w:rsid w:val="00554E21"/>
    <w:rsid w:val="005553FC"/>
    <w:rsid w:val="00555DD7"/>
    <w:rsid w:val="00556362"/>
    <w:rsid w:val="0055641C"/>
    <w:rsid w:val="00557715"/>
    <w:rsid w:val="00560B86"/>
    <w:rsid w:val="00561314"/>
    <w:rsid w:val="00561A04"/>
    <w:rsid w:val="00563236"/>
    <w:rsid w:val="005637B2"/>
    <w:rsid w:val="00563C39"/>
    <w:rsid w:val="00565D19"/>
    <w:rsid w:val="00565D70"/>
    <w:rsid w:val="00567446"/>
    <w:rsid w:val="0056794D"/>
    <w:rsid w:val="005707A2"/>
    <w:rsid w:val="00570B60"/>
    <w:rsid w:val="00571A75"/>
    <w:rsid w:val="00571CE6"/>
    <w:rsid w:val="00572303"/>
    <w:rsid w:val="00573079"/>
    <w:rsid w:val="0057318F"/>
    <w:rsid w:val="00573A95"/>
    <w:rsid w:val="005748AA"/>
    <w:rsid w:val="0057507D"/>
    <w:rsid w:val="005753E0"/>
    <w:rsid w:val="00575A9F"/>
    <w:rsid w:val="00575FE1"/>
    <w:rsid w:val="00577A47"/>
    <w:rsid w:val="0058183A"/>
    <w:rsid w:val="0058201A"/>
    <w:rsid w:val="005835DF"/>
    <w:rsid w:val="005857F7"/>
    <w:rsid w:val="005863FD"/>
    <w:rsid w:val="00586C22"/>
    <w:rsid w:val="0059069A"/>
    <w:rsid w:val="00590BF1"/>
    <w:rsid w:val="005921B2"/>
    <w:rsid w:val="0059544C"/>
    <w:rsid w:val="00595D40"/>
    <w:rsid w:val="00597D3A"/>
    <w:rsid w:val="005A2887"/>
    <w:rsid w:val="005A514E"/>
    <w:rsid w:val="005A52C2"/>
    <w:rsid w:val="005A61FA"/>
    <w:rsid w:val="005A7E1F"/>
    <w:rsid w:val="005B055D"/>
    <w:rsid w:val="005B1F7F"/>
    <w:rsid w:val="005B3D83"/>
    <w:rsid w:val="005B4EA3"/>
    <w:rsid w:val="005B5009"/>
    <w:rsid w:val="005B52A4"/>
    <w:rsid w:val="005B5373"/>
    <w:rsid w:val="005B5463"/>
    <w:rsid w:val="005B57B4"/>
    <w:rsid w:val="005B5E04"/>
    <w:rsid w:val="005B63EB"/>
    <w:rsid w:val="005B6887"/>
    <w:rsid w:val="005B72C7"/>
    <w:rsid w:val="005B78E5"/>
    <w:rsid w:val="005C0234"/>
    <w:rsid w:val="005C05B2"/>
    <w:rsid w:val="005C20ED"/>
    <w:rsid w:val="005C22A1"/>
    <w:rsid w:val="005C2B52"/>
    <w:rsid w:val="005C2EF5"/>
    <w:rsid w:val="005C3D4B"/>
    <w:rsid w:val="005C402C"/>
    <w:rsid w:val="005C486F"/>
    <w:rsid w:val="005C591F"/>
    <w:rsid w:val="005C5BD5"/>
    <w:rsid w:val="005C5E68"/>
    <w:rsid w:val="005C686E"/>
    <w:rsid w:val="005C6B71"/>
    <w:rsid w:val="005D028A"/>
    <w:rsid w:val="005D08DA"/>
    <w:rsid w:val="005D0915"/>
    <w:rsid w:val="005D0AE0"/>
    <w:rsid w:val="005D17A5"/>
    <w:rsid w:val="005D1BCD"/>
    <w:rsid w:val="005D1FEF"/>
    <w:rsid w:val="005D2F7C"/>
    <w:rsid w:val="005D3052"/>
    <w:rsid w:val="005D3F33"/>
    <w:rsid w:val="005E0B44"/>
    <w:rsid w:val="005E17AC"/>
    <w:rsid w:val="005E184A"/>
    <w:rsid w:val="005E1EC3"/>
    <w:rsid w:val="005E1F03"/>
    <w:rsid w:val="005E23D0"/>
    <w:rsid w:val="005E4612"/>
    <w:rsid w:val="005E4745"/>
    <w:rsid w:val="005E5834"/>
    <w:rsid w:val="005E5A47"/>
    <w:rsid w:val="005F050C"/>
    <w:rsid w:val="005F164E"/>
    <w:rsid w:val="005F1A20"/>
    <w:rsid w:val="005F1BAE"/>
    <w:rsid w:val="005F2EA1"/>
    <w:rsid w:val="005F3473"/>
    <w:rsid w:val="005F3B67"/>
    <w:rsid w:val="005F4571"/>
    <w:rsid w:val="005F4D76"/>
    <w:rsid w:val="00600E5B"/>
    <w:rsid w:val="00600F84"/>
    <w:rsid w:val="00601533"/>
    <w:rsid w:val="00601559"/>
    <w:rsid w:val="006025AC"/>
    <w:rsid w:val="0060518D"/>
    <w:rsid w:val="00605B73"/>
    <w:rsid w:val="00605BD6"/>
    <w:rsid w:val="00607C27"/>
    <w:rsid w:val="006111F5"/>
    <w:rsid w:val="006122CB"/>
    <w:rsid w:val="00612782"/>
    <w:rsid w:val="0061366B"/>
    <w:rsid w:val="00614ECB"/>
    <w:rsid w:val="00616AC1"/>
    <w:rsid w:val="00617769"/>
    <w:rsid w:val="00617B7E"/>
    <w:rsid w:val="00620133"/>
    <w:rsid w:val="0062032E"/>
    <w:rsid w:val="006205CF"/>
    <w:rsid w:val="00620A31"/>
    <w:rsid w:val="00620B91"/>
    <w:rsid w:val="00620BF8"/>
    <w:rsid w:val="0062228F"/>
    <w:rsid w:val="006222E4"/>
    <w:rsid w:val="00622E83"/>
    <w:rsid w:val="00622FC5"/>
    <w:rsid w:val="0062300A"/>
    <w:rsid w:val="0062301E"/>
    <w:rsid w:val="00623138"/>
    <w:rsid w:val="00623927"/>
    <w:rsid w:val="0062444F"/>
    <w:rsid w:val="00625878"/>
    <w:rsid w:val="0062587B"/>
    <w:rsid w:val="00626060"/>
    <w:rsid w:val="0062676E"/>
    <w:rsid w:val="00631740"/>
    <w:rsid w:val="00632B3E"/>
    <w:rsid w:val="006335B2"/>
    <w:rsid w:val="006342F7"/>
    <w:rsid w:val="0063437E"/>
    <w:rsid w:val="006344BA"/>
    <w:rsid w:val="0063536A"/>
    <w:rsid w:val="006368AE"/>
    <w:rsid w:val="00636B64"/>
    <w:rsid w:val="00636F1D"/>
    <w:rsid w:val="00640324"/>
    <w:rsid w:val="006409F6"/>
    <w:rsid w:val="00641C36"/>
    <w:rsid w:val="00641D59"/>
    <w:rsid w:val="006426A8"/>
    <w:rsid w:val="00642874"/>
    <w:rsid w:val="00644341"/>
    <w:rsid w:val="006444BB"/>
    <w:rsid w:val="00645560"/>
    <w:rsid w:val="00645F36"/>
    <w:rsid w:val="00646BA2"/>
    <w:rsid w:val="00647336"/>
    <w:rsid w:val="00647593"/>
    <w:rsid w:val="00650DB7"/>
    <w:rsid w:val="006512F9"/>
    <w:rsid w:val="00651A94"/>
    <w:rsid w:val="00651CD5"/>
    <w:rsid w:val="0065277F"/>
    <w:rsid w:val="006532C5"/>
    <w:rsid w:val="00653521"/>
    <w:rsid w:val="006545BC"/>
    <w:rsid w:val="00654A13"/>
    <w:rsid w:val="00655043"/>
    <w:rsid w:val="006550FA"/>
    <w:rsid w:val="00655468"/>
    <w:rsid w:val="006576AB"/>
    <w:rsid w:val="00660B36"/>
    <w:rsid w:val="00660D3E"/>
    <w:rsid w:val="00662F1F"/>
    <w:rsid w:val="0066344B"/>
    <w:rsid w:val="00663F0A"/>
    <w:rsid w:val="006647FE"/>
    <w:rsid w:val="00664BD2"/>
    <w:rsid w:val="00664E8C"/>
    <w:rsid w:val="00665436"/>
    <w:rsid w:val="00665B6A"/>
    <w:rsid w:val="0066647E"/>
    <w:rsid w:val="006700F0"/>
    <w:rsid w:val="00671BA0"/>
    <w:rsid w:val="00672434"/>
    <w:rsid w:val="0067291F"/>
    <w:rsid w:val="00673518"/>
    <w:rsid w:val="00673D24"/>
    <w:rsid w:val="00674A0E"/>
    <w:rsid w:val="00674D89"/>
    <w:rsid w:val="00677276"/>
    <w:rsid w:val="00680230"/>
    <w:rsid w:val="00680C56"/>
    <w:rsid w:val="0068138C"/>
    <w:rsid w:val="00682DBC"/>
    <w:rsid w:val="0068456A"/>
    <w:rsid w:val="00685E31"/>
    <w:rsid w:val="00686CC7"/>
    <w:rsid w:val="00686D16"/>
    <w:rsid w:val="006870AF"/>
    <w:rsid w:val="00687E2E"/>
    <w:rsid w:val="006907D3"/>
    <w:rsid w:val="00690CEC"/>
    <w:rsid w:val="006921B6"/>
    <w:rsid w:val="00692227"/>
    <w:rsid w:val="00693F27"/>
    <w:rsid w:val="00694981"/>
    <w:rsid w:val="006957DC"/>
    <w:rsid w:val="00695B60"/>
    <w:rsid w:val="00696178"/>
    <w:rsid w:val="0069652E"/>
    <w:rsid w:val="00697C2A"/>
    <w:rsid w:val="00697DFA"/>
    <w:rsid w:val="006A4461"/>
    <w:rsid w:val="006A585C"/>
    <w:rsid w:val="006A631E"/>
    <w:rsid w:val="006A6ED4"/>
    <w:rsid w:val="006A7344"/>
    <w:rsid w:val="006A740A"/>
    <w:rsid w:val="006A7706"/>
    <w:rsid w:val="006B03EB"/>
    <w:rsid w:val="006B11B2"/>
    <w:rsid w:val="006B1BE7"/>
    <w:rsid w:val="006B2460"/>
    <w:rsid w:val="006B246B"/>
    <w:rsid w:val="006B2DE5"/>
    <w:rsid w:val="006B2FE8"/>
    <w:rsid w:val="006B35E3"/>
    <w:rsid w:val="006B41B6"/>
    <w:rsid w:val="006B43B1"/>
    <w:rsid w:val="006B4C9F"/>
    <w:rsid w:val="006B58AE"/>
    <w:rsid w:val="006B6112"/>
    <w:rsid w:val="006B704F"/>
    <w:rsid w:val="006C01C1"/>
    <w:rsid w:val="006C269F"/>
    <w:rsid w:val="006C2C4B"/>
    <w:rsid w:val="006C34BB"/>
    <w:rsid w:val="006C3606"/>
    <w:rsid w:val="006C3759"/>
    <w:rsid w:val="006C41E7"/>
    <w:rsid w:val="006C5606"/>
    <w:rsid w:val="006C58B8"/>
    <w:rsid w:val="006C6710"/>
    <w:rsid w:val="006C74C3"/>
    <w:rsid w:val="006D02B7"/>
    <w:rsid w:val="006D0A6F"/>
    <w:rsid w:val="006D216A"/>
    <w:rsid w:val="006D3A69"/>
    <w:rsid w:val="006D4DF7"/>
    <w:rsid w:val="006D5498"/>
    <w:rsid w:val="006D5B91"/>
    <w:rsid w:val="006E0FDF"/>
    <w:rsid w:val="006E19F7"/>
    <w:rsid w:val="006E20BF"/>
    <w:rsid w:val="006E2990"/>
    <w:rsid w:val="006E58CE"/>
    <w:rsid w:val="006E5BFA"/>
    <w:rsid w:val="006E6B3D"/>
    <w:rsid w:val="006E7173"/>
    <w:rsid w:val="006F0706"/>
    <w:rsid w:val="006F0EAD"/>
    <w:rsid w:val="006F0FB6"/>
    <w:rsid w:val="006F14C9"/>
    <w:rsid w:val="006F17AE"/>
    <w:rsid w:val="006F2892"/>
    <w:rsid w:val="006F2D02"/>
    <w:rsid w:val="006F4EFE"/>
    <w:rsid w:val="006F5B03"/>
    <w:rsid w:val="006F615E"/>
    <w:rsid w:val="006F72E8"/>
    <w:rsid w:val="00700250"/>
    <w:rsid w:val="00700498"/>
    <w:rsid w:val="0070123A"/>
    <w:rsid w:val="00702DC1"/>
    <w:rsid w:val="007032C2"/>
    <w:rsid w:val="00703A69"/>
    <w:rsid w:val="00703E3D"/>
    <w:rsid w:val="00704933"/>
    <w:rsid w:val="00706903"/>
    <w:rsid w:val="00710EE3"/>
    <w:rsid w:val="0071134D"/>
    <w:rsid w:val="0071189B"/>
    <w:rsid w:val="00712093"/>
    <w:rsid w:val="0071413B"/>
    <w:rsid w:val="00714D19"/>
    <w:rsid w:val="0071749C"/>
    <w:rsid w:val="007178FC"/>
    <w:rsid w:val="00717A6C"/>
    <w:rsid w:val="0072162A"/>
    <w:rsid w:val="007232E5"/>
    <w:rsid w:val="00724043"/>
    <w:rsid w:val="00727278"/>
    <w:rsid w:val="0073220E"/>
    <w:rsid w:val="007324C4"/>
    <w:rsid w:val="00732F58"/>
    <w:rsid w:val="007335F5"/>
    <w:rsid w:val="00733AC4"/>
    <w:rsid w:val="007343D6"/>
    <w:rsid w:val="0073576C"/>
    <w:rsid w:val="0073706B"/>
    <w:rsid w:val="00737460"/>
    <w:rsid w:val="007374D1"/>
    <w:rsid w:val="00737C72"/>
    <w:rsid w:val="0074229D"/>
    <w:rsid w:val="00743C5F"/>
    <w:rsid w:val="00745086"/>
    <w:rsid w:val="00745C53"/>
    <w:rsid w:val="00750097"/>
    <w:rsid w:val="0075061C"/>
    <w:rsid w:val="00750B71"/>
    <w:rsid w:val="00750EC9"/>
    <w:rsid w:val="00753D11"/>
    <w:rsid w:val="00754DAC"/>
    <w:rsid w:val="00756A19"/>
    <w:rsid w:val="00760003"/>
    <w:rsid w:val="00760B2E"/>
    <w:rsid w:val="00762425"/>
    <w:rsid w:val="007626E7"/>
    <w:rsid w:val="007630B4"/>
    <w:rsid w:val="00763556"/>
    <w:rsid w:val="0076387F"/>
    <w:rsid w:val="00763FFA"/>
    <w:rsid w:val="00765FE8"/>
    <w:rsid w:val="00767713"/>
    <w:rsid w:val="007707B2"/>
    <w:rsid w:val="00770C8F"/>
    <w:rsid w:val="00771642"/>
    <w:rsid w:val="00771E7F"/>
    <w:rsid w:val="00772AC4"/>
    <w:rsid w:val="0077356A"/>
    <w:rsid w:val="00773A34"/>
    <w:rsid w:val="0077440E"/>
    <w:rsid w:val="0077643A"/>
    <w:rsid w:val="007808E1"/>
    <w:rsid w:val="007813CC"/>
    <w:rsid w:val="007816F5"/>
    <w:rsid w:val="00782313"/>
    <w:rsid w:val="00783F49"/>
    <w:rsid w:val="00784127"/>
    <w:rsid w:val="007868A6"/>
    <w:rsid w:val="00792A1A"/>
    <w:rsid w:val="00793267"/>
    <w:rsid w:val="0079545B"/>
    <w:rsid w:val="00795814"/>
    <w:rsid w:val="007964B4"/>
    <w:rsid w:val="007969ED"/>
    <w:rsid w:val="00796CD1"/>
    <w:rsid w:val="00796CE7"/>
    <w:rsid w:val="00797231"/>
    <w:rsid w:val="00797867"/>
    <w:rsid w:val="007A0301"/>
    <w:rsid w:val="007A34CF"/>
    <w:rsid w:val="007A3A37"/>
    <w:rsid w:val="007A3FCB"/>
    <w:rsid w:val="007A6B90"/>
    <w:rsid w:val="007B1218"/>
    <w:rsid w:val="007B24DC"/>
    <w:rsid w:val="007B47DD"/>
    <w:rsid w:val="007B5026"/>
    <w:rsid w:val="007B55B7"/>
    <w:rsid w:val="007B6A7B"/>
    <w:rsid w:val="007B6EA0"/>
    <w:rsid w:val="007B6F0A"/>
    <w:rsid w:val="007B741E"/>
    <w:rsid w:val="007B7701"/>
    <w:rsid w:val="007C143D"/>
    <w:rsid w:val="007C190A"/>
    <w:rsid w:val="007C2932"/>
    <w:rsid w:val="007C2EF4"/>
    <w:rsid w:val="007C30EA"/>
    <w:rsid w:val="007C3CAD"/>
    <w:rsid w:val="007C50E8"/>
    <w:rsid w:val="007C51C4"/>
    <w:rsid w:val="007C56BF"/>
    <w:rsid w:val="007C6C03"/>
    <w:rsid w:val="007C70D7"/>
    <w:rsid w:val="007C75B1"/>
    <w:rsid w:val="007D0332"/>
    <w:rsid w:val="007D04FD"/>
    <w:rsid w:val="007D0808"/>
    <w:rsid w:val="007D1150"/>
    <w:rsid w:val="007D1166"/>
    <w:rsid w:val="007D233D"/>
    <w:rsid w:val="007D240F"/>
    <w:rsid w:val="007D3231"/>
    <w:rsid w:val="007D3B8A"/>
    <w:rsid w:val="007D4D88"/>
    <w:rsid w:val="007D5656"/>
    <w:rsid w:val="007D5958"/>
    <w:rsid w:val="007D5B98"/>
    <w:rsid w:val="007D7175"/>
    <w:rsid w:val="007D7BA4"/>
    <w:rsid w:val="007E07C9"/>
    <w:rsid w:val="007E0AE3"/>
    <w:rsid w:val="007E1241"/>
    <w:rsid w:val="007E49C6"/>
    <w:rsid w:val="007E68DD"/>
    <w:rsid w:val="007E6CDF"/>
    <w:rsid w:val="007F1E80"/>
    <w:rsid w:val="007F2589"/>
    <w:rsid w:val="007F3578"/>
    <w:rsid w:val="007F3817"/>
    <w:rsid w:val="007F4E0F"/>
    <w:rsid w:val="007F6FD2"/>
    <w:rsid w:val="007F7BCE"/>
    <w:rsid w:val="00800522"/>
    <w:rsid w:val="0080071C"/>
    <w:rsid w:val="00801551"/>
    <w:rsid w:val="00801766"/>
    <w:rsid w:val="0080239F"/>
    <w:rsid w:val="0080246F"/>
    <w:rsid w:val="0080299D"/>
    <w:rsid w:val="0080480A"/>
    <w:rsid w:val="008048FD"/>
    <w:rsid w:val="00806644"/>
    <w:rsid w:val="0080740E"/>
    <w:rsid w:val="0081145D"/>
    <w:rsid w:val="00811754"/>
    <w:rsid w:val="00811987"/>
    <w:rsid w:val="00811D0B"/>
    <w:rsid w:val="00811D2C"/>
    <w:rsid w:val="008130C7"/>
    <w:rsid w:val="00817EA7"/>
    <w:rsid w:val="008213A4"/>
    <w:rsid w:val="00822A38"/>
    <w:rsid w:val="00823638"/>
    <w:rsid w:val="00823DC7"/>
    <w:rsid w:val="00823F32"/>
    <w:rsid w:val="00824171"/>
    <w:rsid w:val="00824322"/>
    <w:rsid w:val="00824BFC"/>
    <w:rsid w:val="0082578E"/>
    <w:rsid w:val="0082681F"/>
    <w:rsid w:val="00826CD5"/>
    <w:rsid w:val="0083006A"/>
    <w:rsid w:val="008308B9"/>
    <w:rsid w:val="008309B8"/>
    <w:rsid w:val="00830D03"/>
    <w:rsid w:val="00831F01"/>
    <w:rsid w:val="0083251B"/>
    <w:rsid w:val="00833600"/>
    <w:rsid w:val="00834346"/>
    <w:rsid w:val="0083524A"/>
    <w:rsid w:val="00835CCD"/>
    <w:rsid w:val="0083607B"/>
    <w:rsid w:val="008364B7"/>
    <w:rsid w:val="00836B08"/>
    <w:rsid w:val="00837B5C"/>
    <w:rsid w:val="008440E6"/>
    <w:rsid w:val="00845A8F"/>
    <w:rsid w:val="0084650E"/>
    <w:rsid w:val="0084669B"/>
    <w:rsid w:val="00846CC9"/>
    <w:rsid w:val="0084757F"/>
    <w:rsid w:val="008504C7"/>
    <w:rsid w:val="00850610"/>
    <w:rsid w:val="00851532"/>
    <w:rsid w:val="008521EA"/>
    <w:rsid w:val="008528EA"/>
    <w:rsid w:val="00852EE3"/>
    <w:rsid w:val="0085336E"/>
    <w:rsid w:val="00854778"/>
    <w:rsid w:val="008557B4"/>
    <w:rsid w:val="00855C3D"/>
    <w:rsid w:val="00857F95"/>
    <w:rsid w:val="00860DB5"/>
    <w:rsid w:val="00861FBB"/>
    <w:rsid w:val="00862F59"/>
    <w:rsid w:val="008635C1"/>
    <w:rsid w:val="008641E0"/>
    <w:rsid w:val="0086478C"/>
    <w:rsid w:val="00864E49"/>
    <w:rsid w:val="00864FD9"/>
    <w:rsid w:val="0086538D"/>
    <w:rsid w:val="008654E8"/>
    <w:rsid w:val="008661C9"/>
    <w:rsid w:val="00866B56"/>
    <w:rsid w:val="00867C0A"/>
    <w:rsid w:val="00867D7A"/>
    <w:rsid w:val="0087008F"/>
    <w:rsid w:val="00870F61"/>
    <w:rsid w:val="00871015"/>
    <w:rsid w:val="00871344"/>
    <w:rsid w:val="00871954"/>
    <w:rsid w:val="00871B9D"/>
    <w:rsid w:val="008721CF"/>
    <w:rsid w:val="00872834"/>
    <w:rsid w:val="00873287"/>
    <w:rsid w:val="00873417"/>
    <w:rsid w:val="008741E3"/>
    <w:rsid w:val="00874347"/>
    <w:rsid w:val="008749C7"/>
    <w:rsid w:val="008767C4"/>
    <w:rsid w:val="00876EFE"/>
    <w:rsid w:val="00876F8E"/>
    <w:rsid w:val="0088013A"/>
    <w:rsid w:val="008808DF"/>
    <w:rsid w:val="00880AD6"/>
    <w:rsid w:val="0088195A"/>
    <w:rsid w:val="0088262E"/>
    <w:rsid w:val="008839EC"/>
    <w:rsid w:val="00883F81"/>
    <w:rsid w:val="00884B09"/>
    <w:rsid w:val="0088575E"/>
    <w:rsid w:val="00885DBC"/>
    <w:rsid w:val="00885F5B"/>
    <w:rsid w:val="00885FD1"/>
    <w:rsid w:val="00886DAB"/>
    <w:rsid w:val="008879FA"/>
    <w:rsid w:val="00890248"/>
    <w:rsid w:val="00890CEC"/>
    <w:rsid w:val="00890DB0"/>
    <w:rsid w:val="0089319C"/>
    <w:rsid w:val="00893525"/>
    <w:rsid w:val="00894015"/>
    <w:rsid w:val="008947DE"/>
    <w:rsid w:val="008A1710"/>
    <w:rsid w:val="008A34E8"/>
    <w:rsid w:val="008A4C2B"/>
    <w:rsid w:val="008A610B"/>
    <w:rsid w:val="008B01EA"/>
    <w:rsid w:val="008B05EF"/>
    <w:rsid w:val="008B27F0"/>
    <w:rsid w:val="008B4706"/>
    <w:rsid w:val="008B478D"/>
    <w:rsid w:val="008B4A1B"/>
    <w:rsid w:val="008B4EC2"/>
    <w:rsid w:val="008B4F53"/>
    <w:rsid w:val="008C0224"/>
    <w:rsid w:val="008C0E05"/>
    <w:rsid w:val="008C2CD6"/>
    <w:rsid w:val="008C3053"/>
    <w:rsid w:val="008C3E28"/>
    <w:rsid w:val="008C530B"/>
    <w:rsid w:val="008C6081"/>
    <w:rsid w:val="008D034E"/>
    <w:rsid w:val="008D03C9"/>
    <w:rsid w:val="008D1CC5"/>
    <w:rsid w:val="008D3743"/>
    <w:rsid w:val="008D3A38"/>
    <w:rsid w:val="008D43EA"/>
    <w:rsid w:val="008D564A"/>
    <w:rsid w:val="008D6C87"/>
    <w:rsid w:val="008D70F3"/>
    <w:rsid w:val="008D7339"/>
    <w:rsid w:val="008D74A8"/>
    <w:rsid w:val="008E027C"/>
    <w:rsid w:val="008E0F36"/>
    <w:rsid w:val="008E14DF"/>
    <w:rsid w:val="008E2AB5"/>
    <w:rsid w:val="008E375B"/>
    <w:rsid w:val="008E3B01"/>
    <w:rsid w:val="008E3B4E"/>
    <w:rsid w:val="008E3E3C"/>
    <w:rsid w:val="008E413A"/>
    <w:rsid w:val="008E484C"/>
    <w:rsid w:val="008E5428"/>
    <w:rsid w:val="008E59AD"/>
    <w:rsid w:val="008F060D"/>
    <w:rsid w:val="008F0912"/>
    <w:rsid w:val="008F0EE5"/>
    <w:rsid w:val="008F23BC"/>
    <w:rsid w:val="008F4EA3"/>
    <w:rsid w:val="008F564A"/>
    <w:rsid w:val="008F66FB"/>
    <w:rsid w:val="008F675D"/>
    <w:rsid w:val="008F6BD3"/>
    <w:rsid w:val="00901E07"/>
    <w:rsid w:val="009029FC"/>
    <w:rsid w:val="00904F26"/>
    <w:rsid w:val="0090653B"/>
    <w:rsid w:val="009107CB"/>
    <w:rsid w:val="009107D4"/>
    <w:rsid w:val="00910D3E"/>
    <w:rsid w:val="00911A3B"/>
    <w:rsid w:val="00912854"/>
    <w:rsid w:val="00912F5E"/>
    <w:rsid w:val="0091321D"/>
    <w:rsid w:val="0091386E"/>
    <w:rsid w:val="00914A49"/>
    <w:rsid w:val="00914EA6"/>
    <w:rsid w:val="009153B4"/>
    <w:rsid w:val="00915641"/>
    <w:rsid w:val="00916812"/>
    <w:rsid w:val="00916FAE"/>
    <w:rsid w:val="009174A0"/>
    <w:rsid w:val="00920609"/>
    <w:rsid w:val="009218D2"/>
    <w:rsid w:val="00921CE6"/>
    <w:rsid w:val="00921EED"/>
    <w:rsid w:val="00924105"/>
    <w:rsid w:val="009242F6"/>
    <w:rsid w:val="00925FEC"/>
    <w:rsid w:val="00926CE3"/>
    <w:rsid w:val="00930495"/>
    <w:rsid w:val="0093061C"/>
    <w:rsid w:val="0093080D"/>
    <w:rsid w:val="00930DD2"/>
    <w:rsid w:val="00931930"/>
    <w:rsid w:val="009335EF"/>
    <w:rsid w:val="009336CA"/>
    <w:rsid w:val="009344AF"/>
    <w:rsid w:val="0093482E"/>
    <w:rsid w:val="00935A87"/>
    <w:rsid w:val="00936B87"/>
    <w:rsid w:val="0093789D"/>
    <w:rsid w:val="00940469"/>
    <w:rsid w:val="009406E4"/>
    <w:rsid w:val="0094097B"/>
    <w:rsid w:val="00940F41"/>
    <w:rsid w:val="0094147D"/>
    <w:rsid w:val="00941F1B"/>
    <w:rsid w:val="0094475D"/>
    <w:rsid w:val="00945E2B"/>
    <w:rsid w:val="00945FBC"/>
    <w:rsid w:val="00947253"/>
    <w:rsid w:val="0094779D"/>
    <w:rsid w:val="0094798C"/>
    <w:rsid w:val="00950563"/>
    <w:rsid w:val="00951D9F"/>
    <w:rsid w:val="00955080"/>
    <w:rsid w:val="009556D0"/>
    <w:rsid w:val="009569EB"/>
    <w:rsid w:val="0095711C"/>
    <w:rsid w:val="00957785"/>
    <w:rsid w:val="009601C3"/>
    <w:rsid w:val="00961A51"/>
    <w:rsid w:val="0096226C"/>
    <w:rsid w:val="009627BB"/>
    <w:rsid w:val="00963BC2"/>
    <w:rsid w:val="009642B3"/>
    <w:rsid w:val="00965DD3"/>
    <w:rsid w:val="009669A9"/>
    <w:rsid w:val="00967FC9"/>
    <w:rsid w:val="00970142"/>
    <w:rsid w:val="009739A5"/>
    <w:rsid w:val="00973C30"/>
    <w:rsid w:val="00973D18"/>
    <w:rsid w:val="00974283"/>
    <w:rsid w:val="00974C8B"/>
    <w:rsid w:val="00974DAC"/>
    <w:rsid w:val="0097504B"/>
    <w:rsid w:val="00975CD1"/>
    <w:rsid w:val="00975DD8"/>
    <w:rsid w:val="00975EC0"/>
    <w:rsid w:val="00977CAE"/>
    <w:rsid w:val="00977D23"/>
    <w:rsid w:val="00980744"/>
    <w:rsid w:val="00981E37"/>
    <w:rsid w:val="00982A07"/>
    <w:rsid w:val="00982D3C"/>
    <w:rsid w:val="00983DB0"/>
    <w:rsid w:val="00984271"/>
    <w:rsid w:val="0098487F"/>
    <w:rsid w:val="0098727E"/>
    <w:rsid w:val="00990013"/>
    <w:rsid w:val="009904BE"/>
    <w:rsid w:val="00991E1B"/>
    <w:rsid w:val="0099245A"/>
    <w:rsid w:val="009932F5"/>
    <w:rsid w:val="009937CD"/>
    <w:rsid w:val="00993C16"/>
    <w:rsid w:val="009940D2"/>
    <w:rsid w:val="00994D40"/>
    <w:rsid w:val="0099511B"/>
    <w:rsid w:val="009954D2"/>
    <w:rsid w:val="0099563E"/>
    <w:rsid w:val="0099690B"/>
    <w:rsid w:val="009A01F6"/>
    <w:rsid w:val="009A0644"/>
    <w:rsid w:val="009A1334"/>
    <w:rsid w:val="009A13FB"/>
    <w:rsid w:val="009A16FF"/>
    <w:rsid w:val="009A1FCD"/>
    <w:rsid w:val="009A30D7"/>
    <w:rsid w:val="009A58DA"/>
    <w:rsid w:val="009A627A"/>
    <w:rsid w:val="009A6CAB"/>
    <w:rsid w:val="009A6CF1"/>
    <w:rsid w:val="009A6E25"/>
    <w:rsid w:val="009A7299"/>
    <w:rsid w:val="009A7B28"/>
    <w:rsid w:val="009B24C8"/>
    <w:rsid w:val="009B2DC5"/>
    <w:rsid w:val="009B2EEE"/>
    <w:rsid w:val="009B3565"/>
    <w:rsid w:val="009B3DF9"/>
    <w:rsid w:val="009B66A6"/>
    <w:rsid w:val="009B6EC1"/>
    <w:rsid w:val="009C07DC"/>
    <w:rsid w:val="009C0A65"/>
    <w:rsid w:val="009C0C06"/>
    <w:rsid w:val="009C23C2"/>
    <w:rsid w:val="009C66F8"/>
    <w:rsid w:val="009C67C2"/>
    <w:rsid w:val="009C6F5B"/>
    <w:rsid w:val="009C7877"/>
    <w:rsid w:val="009C7DD1"/>
    <w:rsid w:val="009C7ED3"/>
    <w:rsid w:val="009D0F9E"/>
    <w:rsid w:val="009D3997"/>
    <w:rsid w:val="009D462A"/>
    <w:rsid w:val="009D4EF2"/>
    <w:rsid w:val="009D5574"/>
    <w:rsid w:val="009D7196"/>
    <w:rsid w:val="009D7F3C"/>
    <w:rsid w:val="009D7FA1"/>
    <w:rsid w:val="009E03B7"/>
    <w:rsid w:val="009E078D"/>
    <w:rsid w:val="009E0981"/>
    <w:rsid w:val="009E0F68"/>
    <w:rsid w:val="009E16EE"/>
    <w:rsid w:val="009E4872"/>
    <w:rsid w:val="009E51DA"/>
    <w:rsid w:val="009E63EF"/>
    <w:rsid w:val="009E6439"/>
    <w:rsid w:val="009E6A6F"/>
    <w:rsid w:val="009E74C0"/>
    <w:rsid w:val="009E778A"/>
    <w:rsid w:val="009F11FE"/>
    <w:rsid w:val="009F1512"/>
    <w:rsid w:val="009F1D93"/>
    <w:rsid w:val="009F6177"/>
    <w:rsid w:val="009F63B7"/>
    <w:rsid w:val="009F7D20"/>
    <w:rsid w:val="00A00B37"/>
    <w:rsid w:val="00A03A44"/>
    <w:rsid w:val="00A05105"/>
    <w:rsid w:val="00A053CF"/>
    <w:rsid w:val="00A0577F"/>
    <w:rsid w:val="00A05AFD"/>
    <w:rsid w:val="00A05D63"/>
    <w:rsid w:val="00A06F2F"/>
    <w:rsid w:val="00A074D9"/>
    <w:rsid w:val="00A076AE"/>
    <w:rsid w:val="00A1228B"/>
    <w:rsid w:val="00A1270D"/>
    <w:rsid w:val="00A14A79"/>
    <w:rsid w:val="00A15E3E"/>
    <w:rsid w:val="00A1635C"/>
    <w:rsid w:val="00A16E0C"/>
    <w:rsid w:val="00A209CD"/>
    <w:rsid w:val="00A21AAC"/>
    <w:rsid w:val="00A2226D"/>
    <w:rsid w:val="00A22CB8"/>
    <w:rsid w:val="00A24157"/>
    <w:rsid w:val="00A242C0"/>
    <w:rsid w:val="00A24747"/>
    <w:rsid w:val="00A26896"/>
    <w:rsid w:val="00A3058D"/>
    <w:rsid w:val="00A320B6"/>
    <w:rsid w:val="00A33E4D"/>
    <w:rsid w:val="00A3427D"/>
    <w:rsid w:val="00A351CF"/>
    <w:rsid w:val="00A355C7"/>
    <w:rsid w:val="00A357CD"/>
    <w:rsid w:val="00A368F7"/>
    <w:rsid w:val="00A40472"/>
    <w:rsid w:val="00A407C6"/>
    <w:rsid w:val="00A40815"/>
    <w:rsid w:val="00A41490"/>
    <w:rsid w:val="00A42AA6"/>
    <w:rsid w:val="00A43672"/>
    <w:rsid w:val="00A44B79"/>
    <w:rsid w:val="00A45528"/>
    <w:rsid w:val="00A45881"/>
    <w:rsid w:val="00A47073"/>
    <w:rsid w:val="00A5020B"/>
    <w:rsid w:val="00A50DCE"/>
    <w:rsid w:val="00A51871"/>
    <w:rsid w:val="00A53002"/>
    <w:rsid w:val="00A536F7"/>
    <w:rsid w:val="00A5525A"/>
    <w:rsid w:val="00A55E2C"/>
    <w:rsid w:val="00A56162"/>
    <w:rsid w:val="00A56485"/>
    <w:rsid w:val="00A60FE5"/>
    <w:rsid w:val="00A611D0"/>
    <w:rsid w:val="00A6159F"/>
    <w:rsid w:val="00A6264F"/>
    <w:rsid w:val="00A633BB"/>
    <w:rsid w:val="00A64184"/>
    <w:rsid w:val="00A6449F"/>
    <w:rsid w:val="00A65EF4"/>
    <w:rsid w:val="00A671CF"/>
    <w:rsid w:val="00A672A1"/>
    <w:rsid w:val="00A67A67"/>
    <w:rsid w:val="00A71B9B"/>
    <w:rsid w:val="00A71FE8"/>
    <w:rsid w:val="00A72700"/>
    <w:rsid w:val="00A7298D"/>
    <w:rsid w:val="00A73F85"/>
    <w:rsid w:val="00A752AD"/>
    <w:rsid w:val="00A75735"/>
    <w:rsid w:val="00A766B4"/>
    <w:rsid w:val="00A7700E"/>
    <w:rsid w:val="00A8095F"/>
    <w:rsid w:val="00A80F0F"/>
    <w:rsid w:val="00A81012"/>
    <w:rsid w:val="00A81047"/>
    <w:rsid w:val="00A837DB"/>
    <w:rsid w:val="00A85F57"/>
    <w:rsid w:val="00A862A3"/>
    <w:rsid w:val="00A87DB4"/>
    <w:rsid w:val="00A902D7"/>
    <w:rsid w:val="00A9040C"/>
    <w:rsid w:val="00A90F3E"/>
    <w:rsid w:val="00A9115B"/>
    <w:rsid w:val="00A91448"/>
    <w:rsid w:val="00A9406E"/>
    <w:rsid w:val="00A9438C"/>
    <w:rsid w:val="00A9459D"/>
    <w:rsid w:val="00A96086"/>
    <w:rsid w:val="00A9615A"/>
    <w:rsid w:val="00A9777C"/>
    <w:rsid w:val="00A97904"/>
    <w:rsid w:val="00AA0327"/>
    <w:rsid w:val="00AA0362"/>
    <w:rsid w:val="00AA0F33"/>
    <w:rsid w:val="00AA1390"/>
    <w:rsid w:val="00AA2EA2"/>
    <w:rsid w:val="00AA306C"/>
    <w:rsid w:val="00AA5297"/>
    <w:rsid w:val="00AA60D8"/>
    <w:rsid w:val="00AA70FB"/>
    <w:rsid w:val="00AA7197"/>
    <w:rsid w:val="00AA7615"/>
    <w:rsid w:val="00AB061B"/>
    <w:rsid w:val="00AB0757"/>
    <w:rsid w:val="00AB1995"/>
    <w:rsid w:val="00AB233E"/>
    <w:rsid w:val="00AB2A5E"/>
    <w:rsid w:val="00AB3046"/>
    <w:rsid w:val="00AB3201"/>
    <w:rsid w:val="00AB3229"/>
    <w:rsid w:val="00AB3A0F"/>
    <w:rsid w:val="00AB4D24"/>
    <w:rsid w:val="00AB5FAA"/>
    <w:rsid w:val="00AB6014"/>
    <w:rsid w:val="00AB684E"/>
    <w:rsid w:val="00AB6A8E"/>
    <w:rsid w:val="00AB6B5F"/>
    <w:rsid w:val="00AB777E"/>
    <w:rsid w:val="00AB7D75"/>
    <w:rsid w:val="00AC052B"/>
    <w:rsid w:val="00AC07E1"/>
    <w:rsid w:val="00AC0811"/>
    <w:rsid w:val="00AC0EB7"/>
    <w:rsid w:val="00AC561A"/>
    <w:rsid w:val="00AC599E"/>
    <w:rsid w:val="00AC60A3"/>
    <w:rsid w:val="00AC6500"/>
    <w:rsid w:val="00AC6D9C"/>
    <w:rsid w:val="00AD0D30"/>
    <w:rsid w:val="00AD0F75"/>
    <w:rsid w:val="00AD1A11"/>
    <w:rsid w:val="00AD204D"/>
    <w:rsid w:val="00AD2417"/>
    <w:rsid w:val="00AD2BEE"/>
    <w:rsid w:val="00AD38DD"/>
    <w:rsid w:val="00AD4024"/>
    <w:rsid w:val="00AD58AB"/>
    <w:rsid w:val="00AD63E5"/>
    <w:rsid w:val="00AD787B"/>
    <w:rsid w:val="00AE2325"/>
    <w:rsid w:val="00AE28D6"/>
    <w:rsid w:val="00AE2E97"/>
    <w:rsid w:val="00AE326B"/>
    <w:rsid w:val="00AE3983"/>
    <w:rsid w:val="00AE40BF"/>
    <w:rsid w:val="00AE4760"/>
    <w:rsid w:val="00AE49F1"/>
    <w:rsid w:val="00AE4E97"/>
    <w:rsid w:val="00AE4F0A"/>
    <w:rsid w:val="00AE6EA6"/>
    <w:rsid w:val="00AE7411"/>
    <w:rsid w:val="00AE74CE"/>
    <w:rsid w:val="00AF2F70"/>
    <w:rsid w:val="00AF3FA6"/>
    <w:rsid w:val="00AF46F5"/>
    <w:rsid w:val="00AF5C64"/>
    <w:rsid w:val="00AF72A1"/>
    <w:rsid w:val="00AF7E31"/>
    <w:rsid w:val="00B022F6"/>
    <w:rsid w:val="00B03DE6"/>
    <w:rsid w:val="00B04B5C"/>
    <w:rsid w:val="00B04BE4"/>
    <w:rsid w:val="00B04D6B"/>
    <w:rsid w:val="00B0542F"/>
    <w:rsid w:val="00B06449"/>
    <w:rsid w:val="00B06FC4"/>
    <w:rsid w:val="00B110DF"/>
    <w:rsid w:val="00B11FAD"/>
    <w:rsid w:val="00B11FC3"/>
    <w:rsid w:val="00B1336D"/>
    <w:rsid w:val="00B1410D"/>
    <w:rsid w:val="00B14E9D"/>
    <w:rsid w:val="00B15CBD"/>
    <w:rsid w:val="00B16331"/>
    <w:rsid w:val="00B201A6"/>
    <w:rsid w:val="00B204B1"/>
    <w:rsid w:val="00B208C7"/>
    <w:rsid w:val="00B2094E"/>
    <w:rsid w:val="00B21A22"/>
    <w:rsid w:val="00B23376"/>
    <w:rsid w:val="00B23639"/>
    <w:rsid w:val="00B24581"/>
    <w:rsid w:val="00B25B94"/>
    <w:rsid w:val="00B25F6D"/>
    <w:rsid w:val="00B26DB7"/>
    <w:rsid w:val="00B27058"/>
    <w:rsid w:val="00B27113"/>
    <w:rsid w:val="00B271D4"/>
    <w:rsid w:val="00B31CCF"/>
    <w:rsid w:val="00B31F54"/>
    <w:rsid w:val="00B31FD1"/>
    <w:rsid w:val="00B321A6"/>
    <w:rsid w:val="00B3394A"/>
    <w:rsid w:val="00B33B40"/>
    <w:rsid w:val="00B33F45"/>
    <w:rsid w:val="00B35537"/>
    <w:rsid w:val="00B35944"/>
    <w:rsid w:val="00B37EFE"/>
    <w:rsid w:val="00B420D1"/>
    <w:rsid w:val="00B427BB"/>
    <w:rsid w:val="00B45B88"/>
    <w:rsid w:val="00B46926"/>
    <w:rsid w:val="00B5243C"/>
    <w:rsid w:val="00B5319B"/>
    <w:rsid w:val="00B53354"/>
    <w:rsid w:val="00B5366B"/>
    <w:rsid w:val="00B54189"/>
    <w:rsid w:val="00B5452E"/>
    <w:rsid w:val="00B54A73"/>
    <w:rsid w:val="00B55B73"/>
    <w:rsid w:val="00B569FD"/>
    <w:rsid w:val="00B56E2B"/>
    <w:rsid w:val="00B60A4D"/>
    <w:rsid w:val="00B61D4B"/>
    <w:rsid w:val="00B625B7"/>
    <w:rsid w:val="00B630C5"/>
    <w:rsid w:val="00B63F5D"/>
    <w:rsid w:val="00B64230"/>
    <w:rsid w:val="00B64FCC"/>
    <w:rsid w:val="00B659C9"/>
    <w:rsid w:val="00B6694A"/>
    <w:rsid w:val="00B66DA0"/>
    <w:rsid w:val="00B66E04"/>
    <w:rsid w:val="00B672AE"/>
    <w:rsid w:val="00B675B0"/>
    <w:rsid w:val="00B676A4"/>
    <w:rsid w:val="00B70112"/>
    <w:rsid w:val="00B7027C"/>
    <w:rsid w:val="00B7056F"/>
    <w:rsid w:val="00B72102"/>
    <w:rsid w:val="00B72AEB"/>
    <w:rsid w:val="00B72B85"/>
    <w:rsid w:val="00B72D49"/>
    <w:rsid w:val="00B73B49"/>
    <w:rsid w:val="00B74220"/>
    <w:rsid w:val="00B7495D"/>
    <w:rsid w:val="00B74BE3"/>
    <w:rsid w:val="00B751CE"/>
    <w:rsid w:val="00B7526B"/>
    <w:rsid w:val="00B75CF4"/>
    <w:rsid w:val="00B77A6C"/>
    <w:rsid w:val="00B80034"/>
    <w:rsid w:val="00B8099F"/>
    <w:rsid w:val="00B8100D"/>
    <w:rsid w:val="00B81354"/>
    <w:rsid w:val="00B81DB5"/>
    <w:rsid w:val="00B820F0"/>
    <w:rsid w:val="00B82A88"/>
    <w:rsid w:val="00B82DE7"/>
    <w:rsid w:val="00B82F1E"/>
    <w:rsid w:val="00B830B0"/>
    <w:rsid w:val="00B83E84"/>
    <w:rsid w:val="00B84365"/>
    <w:rsid w:val="00B86692"/>
    <w:rsid w:val="00B8765D"/>
    <w:rsid w:val="00B910A6"/>
    <w:rsid w:val="00B93881"/>
    <w:rsid w:val="00B9407C"/>
    <w:rsid w:val="00B965C6"/>
    <w:rsid w:val="00B9662C"/>
    <w:rsid w:val="00B97CAA"/>
    <w:rsid w:val="00BA0889"/>
    <w:rsid w:val="00BA08F5"/>
    <w:rsid w:val="00BA0C63"/>
    <w:rsid w:val="00BA0EAA"/>
    <w:rsid w:val="00BA190E"/>
    <w:rsid w:val="00BA3E4E"/>
    <w:rsid w:val="00BA4D51"/>
    <w:rsid w:val="00BA681A"/>
    <w:rsid w:val="00BB091D"/>
    <w:rsid w:val="00BB09A3"/>
    <w:rsid w:val="00BB15C8"/>
    <w:rsid w:val="00BB2603"/>
    <w:rsid w:val="00BB3445"/>
    <w:rsid w:val="00BB361D"/>
    <w:rsid w:val="00BB4B2D"/>
    <w:rsid w:val="00BB636F"/>
    <w:rsid w:val="00BB73FB"/>
    <w:rsid w:val="00BC1854"/>
    <w:rsid w:val="00BC1A88"/>
    <w:rsid w:val="00BC23E8"/>
    <w:rsid w:val="00BC440D"/>
    <w:rsid w:val="00BC6389"/>
    <w:rsid w:val="00BC660D"/>
    <w:rsid w:val="00BC6734"/>
    <w:rsid w:val="00BC715D"/>
    <w:rsid w:val="00BD073A"/>
    <w:rsid w:val="00BD07FF"/>
    <w:rsid w:val="00BD1B24"/>
    <w:rsid w:val="00BD3D66"/>
    <w:rsid w:val="00BD5FF6"/>
    <w:rsid w:val="00BD6912"/>
    <w:rsid w:val="00BD70A7"/>
    <w:rsid w:val="00BD7790"/>
    <w:rsid w:val="00BE0763"/>
    <w:rsid w:val="00BE0A3D"/>
    <w:rsid w:val="00BE0C55"/>
    <w:rsid w:val="00BE152C"/>
    <w:rsid w:val="00BE2BBA"/>
    <w:rsid w:val="00BE344C"/>
    <w:rsid w:val="00BE4BAB"/>
    <w:rsid w:val="00BE57BD"/>
    <w:rsid w:val="00BE63B0"/>
    <w:rsid w:val="00BE66B5"/>
    <w:rsid w:val="00BE7652"/>
    <w:rsid w:val="00BE7A8A"/>
    <w:rsid w:val="00BF01FB"/>
    <w:rsid w:val="00BF0424"/>
    <w:rsid w:val="00BF1029"/>
    <w:rsid w:val="00BF21F0"/>
    <w:rsid w:val="00BF284D"/>
    <w:rsid w:val="00BF33D7"/>
    <w:rsid w:val="00BF35D4"/>
    <w:rsid w:val="00BF44FF"/>
    <w:rsid w:val="00BF6577"/>
    <w:rsid w:val="00BF7C2E"/>
    <w:rsid w:val="00BF7F44"/>
    <w:rsid w:val="00C007E3"/>
    <w:rsid w:val="00C01BB3"/>
    <w:rsid w:val="00C02249"/>
    <w:rsid w:val="00C04254"/>
    <w:rsid w:val="00C0436B"/>
    <w:rsid w:val="00C049E9"/>
    <w:rsid w:val="00C051C7"/>
    <w:rsid w:val="00C05383"/>
    <w:rsid w:val="00C05545"/>
    <w:rsid w:val="00C10182"/>
    <w:rsid w:val="00C11DD6"/>
    <w:rsid w:val="00C12622"/>
    <w:rsid w:val="00C13F8E"/>
    <w:rsid w:val="00C15C27"/>
    <w:rsid w:val="00C15ED7"/>
    <w:rsid w:val="00C16496"/>
    <w:rsid w:val="00C16B3F"/>
    <w:rsid w:val="00C173FD"/>
    <w:rsid w:val="00C174F5"/>
    <w:rsid w:val="00C17D9D"/>
    <w:rsid w:val="00C17DD1"/>
    <w:rsid w:val="00C17E59"/>
    <w:rsid w:val="00C205F8"/>
    <w:rsid w:val="00C23510"/>
    <w:rsid w:val="00C23969"/>
    <w:rsid w:val="00C245C2"/>
    <w:rsid w:val="00C24B48"/>
    <w:rsid w:val="00C24E63"/>
    <w:rsid w:val="00C25278"/>
    <w:rsid w:val="00C25899"/>
    <w:rsid w:val="00C25B10"/>
    <w:rsid w:val="00C25BCD"/>
    <w:rsid w:val="00C27684"/>
    <w:rsid w:val="00C279D3"/>
    <w:rsid w:val="00C30C01"/>
    <w:rsid w:val="00C35445"/>
    <w:rsid w:val="00C3566E"/>
    <w:rsid w:val="00C35939"/>
    <w:rsid w:val="00C37673"/>
    <w:rsid w:val="00C4242F"/>
    <w:rsid w:val="00C43154"/>
    <w:rsid w:val="00C43397"/>
    <w:rsid w:val="00C43571"/>
    <w:rsid w:val="00C45674"/>
    <w:rsid w:val="00C45C04"/>
    <w:rsid w:val="00C465D8"/>
    <w:rsid w:val="00C46A41"/>
    <w:rsid w:val="00C476D0"/>
    <w:rsid w:val="00C47803"/>
    <w:rsid w:val="00C5075B"/>
    <w:rsid w:val="00C515D1"/>
    <w:rsid w:val="00C51E9C"/>
    <w:rsid w:val="00C5230D"/>
    <w:rsid w:val="00C52C7D"/>
    <w:rsid w:val="00C54D6D"/>
    <w:rsid w:val="00C553AB"/>
    <w:rsid w:val="00C5641C"/>
    <w:rsid w:val="00C57DED"/>
    <w:rsid w:val="00C610CD"/>
    <w:rsid w:val="00C6158D"/>
    <w:rsid w:val="00C62F0A"/>
    <w:rsid w:val="00C63E36"/>
    <w:rsid w:val="00C63F0F"/>
    <w:rsid w:val="00C641DE"/>
    <w:rsid w:val="00C644AE"/>
    <w:rsid w:val="00C644D9"/>
    <w:rsid w:val="00C6473B"/>
    <w:rsid w:val="00C64BBE"/>
    <w:rsid w:val="00C72942"/>
    <w:rsid w:val="00C73088"/>
    <w:rsid w:val="00C754F6"/>
    <w:rsid w:val="00C75794"/>
    <w:rsid w:val="00C75A26"/>
    <w:rsid w:val="00C77108"/>
    <w:rsid w:val="00C77978"/>
    <w:rsid w:val="00C80490"/>
    <w:rsid w:val="00C80501"/>
    <w:rsid w:val="00C82440"/>
    <w:rsid w:val="00C83482"/>
    <w:rsid w:val="00C83604"/>
    <w:rsid w:val="00C83E6B"/>
    <w:rsid w:val="00C83FDE"/>
    <w:rsid w:val="00C85D97"/>
    <w:rsid w:val="00C86170"/>
    <w:rsid w:val="00C86AC2"/>
    <w:rsid w:val="00C87B77"/>
    <w:rsid w:val="00C90C9B"/>
    <w:rsid w:val="00C919EF"/>
    <w:rsid w:val="00C9207D"/>
    <w:rsid w:val="00C942A1"/>
    <w:rsid w:val="00C9432E"/>
    <w:rsid w:val="00C94B2E"/>
    <w:rsid w:val="00C95C76"/>
    <w:rsid w:val="00CA13BF"/>
    <w:rsid w:val="00CA16EC"/>
    <w:rsid w:val="00CA1A7B"/>
    <w:rsid w:val="00CA222F"/>
    <w:rsid w:val="00CA2392"/>
    <w:rsid w:val="00CA2BE5"/>
    <w:rsid w:val="00CA521A"/>
    <w:rsid w:val="00CA5B7F"/>
    <w:rsid w:val="00CA696A"/>
    <w:rsid w:val="00CA72A8"/>
    <w:rsid w:val="00CB1009"/>
    <w:rsid w:val="00CB197F"/>
    <w:rsid w:val="00CB1EA0"/>
    <w:rsid w:val="00CB30FA"/>
    <w:rsid w:val="00CB3E5E"/>
    <w:rsid w:val="00CB5BEC"/>
    <w:rsid w:val="00CC0011"/>
    <w:rsid w:val="00CC0BF1"/>
    <w:rsid w:val="00CC17E0"/>
    <w:rsid w:val="00CC47BE"/>
    <w:rsid w:val="00CC53E3"/>
    <w:rsid w:val="00CC59C8"/>
    <w:rsid w:val="00CC60D2"/>
    <w:rsid w:val="00CC6FDF"/>
    <w:rsid w:val="00CC7DE7"/>
    <w:rsid w:val="00CD02EB"/>
    <w:rsid w:val="00CD0786"/>
    <w:rsid w:val="00CD0ABE"/>
    <w:rsid w:val="00CD1746"/>
    <w:rsid w:val="00CD242B"/>
    <w:rsid w:val="00CD2D56"/>
    <w:rsid w:val="00CD300A"/>
    <w:rsid w:val="00CD45B4"/>
    <w:rsid w:val="00CD495A"/>
    <w:rsid w:val="00CD497F"/>
    <w:rsid w:val="00CD51AB"/>
    <w:rsid w:val="00CD52DF"/>
    <w:rsid w:val="00CD6874"/>
    <w:rsid w:val="00CD695C"/>
    <w:rsid w:val="00CD6C14"/>
    <w:rsid w:val="00CE08A6"/>
    <w:rsid w:val="00CE1A8D"/>
    <w:rsid w:val="00CE2407"/>
    <w:rsid w:val="00CE3549"/>
    <w:rsid w:val="00CE44AE"/>
    <w:rsid w:val="00CE4681"/>
    <w:rsid w:val="00CE5895"/>
    <w:rsid w:val="00CE5A08"/>
    <w:rsid w:val="00CE7153"/>
    <w:rsid w:val="00CE7C48"/>
    <w:rsid w:val="00CF2E89"/>
    <w:rsid w:val="00CF5CA2"/>
    <w:rsid w:val="00CF66E0"/>
    <w:rsid w:val="00CF6C3A"/>
    <w:rsid w:val="00D005A8"/>
    <w:rsid w:val="00D0097C"/>
    <w:rsid w:val="00D01301"/>
    <w:rsid w:val="00D02A7A"/>
    <w:rsid w:val="00D0390A"/>
    <w:rsid w:val="00D041EE"/>
    <w:rsid w:val="00D046A0"/>
    <w:rsid w:val="00D048EB"/>
    <w:rsid w:val="00D0582C"/>
    <w:rsid w:val="00D05A27"/>
    <w:rsid w:val="00D10754"/>
    <w:rsid w:val="00D10B08"/>
    <w:rsid w:val="00D11E16"/>
    <w:rsid w:val="00D14671"/>
    <w:rsid w:val="00D14697"/>
    <w:rsid w:val="00D1573A"/>
    <w:rsid w:val="00D15D73"/>
    <w:rsid w:val="00D15E21"/>
    <w:rsid w:val="00D23268"/>
    <w:rsid w:val="00D2366E"/>
    <w:rsid w:val="00D23737"/>
    <w:rsid w:val="00D23A1C"/>
    <w:rsid w:val="00D24853"/>
    <w:rsid w:val="00D24CE5"/>
    <w:rsid w:val="00D30304"/>
    <w:rsid w:val="00D3172D"/>
    <w:rsid w:val="00D31755"/>
    <w:rsid w:val="00D31C36"/>
    <w:rsid w:val="00D329F2"/>
    <w:rsid w:val="00D32DE5"/>
    <w:rsid w:val="00D3333B"/>
    <w:rsid w:val="00D35330"/>
    <w:rsid w:val="00D35787"/>
    <w:rsid w:val="00D35CD0"/>
    <w:rsid w:val="00D379D8"/>
    <w:rsid w:val="00D41890"/>
    <w:rsid w:val="00D4228A"/>
    <w:rsid w:val="00D435CB"/>
    <w:rsid w:val="00D4410D"/>
    <w:rsid w:val="00D4414F"/>
    <w:rsid w:val="00D44D9C"/>
    <w:rsid w:val="00D4590D"/>
    <w:rsid w:val="00D460F2"/>
    <w:rsid w:val="00D46111"/>
    <w:rsid w:val="00D4677D"/>
    <w:rsid w:val="00D46ABA"/>
    <w:rsid w:val="00D46D49"/>
    <w:rsid w:val="00D479C8"/>
    <w:rsid w:val="00D5013C"/>
    <w:rsid w:val="00D509B0"/>
    <w:rsid w:val="00D50DC1"/>
    <w:rsid w:val="00D51625"/>
    <w:rsid w:val="00D54402"/>
    <w:rsid w:val="00D557E2"/>
    <w:rsid w:val="00D56B76"/>
    <w:rsid w:val="00D57914"/>
    <w:rsid w:val="00D60AB1"/>
    <w:rsid w:val="00D60D91"/>
    <w:rsid w:val="00D60DFA"/>
    <w:rsid w:val="00D613B6"/>
    <w:rsid w:val="00D631D6"/>
    <w:rsid w:val="00D63486"/>
    <w:rsid w:val="00D644CC"/>
    <w:rsid w:val="00D64EDB"/>
    <w:rsid w:val="00D65A67"/>
    <w:rsid w:val="00D701C8"/>
    <w:rsid w:val="00D702C4"/>
    <w:rsid w:val="00D71E70"/>
    <w:rsid w:val="00D7208C"/>
    <w:rsid w:val="00D72CFA"/>
    <w:rsid w:val="00D74030"/>
    <w:rsid w:val="00D742F0"/>
    <w:rsid w:val="00D749E7"/>
    <w:rsid w:val="00D7597E"/>
    <w:rsid w:val="00D75C84"/>
    <w:rsid w:val="00D77089"/>
    <w:rsid w:val="00D7755E"/>
    <w:rsid w:val="00D808DE"/>
    <w:rsid w:val="00D80DD4"/>
    <w:rsid w:val="00D81AC9"/>
    <w:rsid w:val="00D82408"/>
    <w:rsid w:val="00D82E12"/>
    <w:rsid w:val="00D8380B"/>
    <w:rsid w:val="00D8381B"/>
    <w:rsid w:val="00D852BA"/>
    <w:rsid w:val="00D85798"/>
    <w:rsid w:val="00D86913"/>
    <w:rsid w:val="00D87319"/>
    <w:rsid w:val="00D877E1"/>
    <w:rsid w:val="00D9153B"/>
    <w:rsid w:val="00D9158C"/>
    <w:rsid w:val="00D91E24"/>
    <w:rsid w:val="00D929F1"/>
    <w:rsid w:val="00D92D56"/>
    <w:rsid w:val="00D93AA4"/>
    <w:rsid w:val="00D96246"/>
    <w:rsid w:val="00D97D89"/>
    <w:rsid w:val="00DA13B3"/>
    <w:rsid w:val="00DA19B3"/>
    <w:rsid w:val="00DA2F28"/>
    <w:rsid w:val="00DA373E"/>
    <w:rsid w:val="00DA3FB4"/>
    <w:rsid w:val="00DA43C2"/>
    <w:rsid w:val="00DA50CF"/>
    <w:rsid w:val="00DA55B2"/>
    <w:rsid w:val="00DA5B61"/>
    <w:rsid w:val="00DA65EC"/>
    <w:rsid w:val="00DA6BC7"/>
    <w:rsid w:val="00DA6F6A"/>
    <w:rsid w:val="00DA72CE"/>
    <w:rsid w:val="00DA7511"/>
    <w:rsid w:val="00DB0280"/>
    <w:rsid w:val="00DB1068"/>
    <w:rsid w:val="00DB12F0"/>
    <w:rsid w:val="00DB28AA"/>
    <w:rsid w:val="00DB3724"/>
    <w:rsid w:val="00DB4A1B"/>
    <w:rsid w:val="00DB5769"/>
    <w:rsid w:val="00DB6979"/>
    <w:rsid w:val="00DB6AA3"/>
    <w:rsid w:val="00DB7D91"/>
    <w:rsid w:val="00DC025E"/>
    <w:rsid w:val="00DC038B"/>
    <w:rsid w:val="00DC052C"/>
    <w:rsid w:val="00DC1061"/>
    <w:rsid w:val="00DC10C8"/>
    <w:rsid w:val="00DC49BF"/>
    <w:rsid w:val="00DC4D31"/>
    <w:rsid w:val="00DC565A"/>
    <w:rsid w:val="00DC5A58"/>
    <w:rsid w:val="00DC5D73"/>
    <w:rsid w:val="00DC61E0"/>
    <w:rsid w:val="00DC6320"/>
    <w:rsid w:val="00DC6500"/>
    <w:rsid w:val="00DC661B"/>
    <w:rsid w:val="00DC6D75"/>
    <w:rsid w:val="00DC7AF2"/>
    <w:rsid w:val="00DD0FFD"/>
    <w:rsid w:val="00DD1600"/>
    <w:rsid w:val="00DD4267"/>
    <w:rsid w:val="00DD59D6"/>
    <w:rsid w:val="00DD5F20"/>
    <w:rsid w:val="00DD6F24"/>
    <w:rsid w:val="00DD76CC"/>
    <w:rsid w:val="00DE015C"/>
    <w:rsid w:val="00DE01D1"/>
    <w:rsid w:val="00DE0D8B"/>
    <w:rsid w:val="00DE218C"/>
    <w:rsid w:val="00DE37D0"/>
    <w:rsid w:val="00DE3E40"/>
    <w:rsid w:val="00DE3F06"/>
    <w:rsid w:val="00DE43D5"/>
    <w:rsid w:val="00DE4478"/>
    <w:rsid w:val="00DE6A23"/>
    <w:rsid w:val="00DE74AD"/>
    <w:rsid w:val="00DE7C1C"/>
    <w:rsid w:val="00DF0FD8"/>
    <w:rsid w:val="00DF3153"/>
    <w:rsid w:val="00DF36AC"/>
    <w:rsid w:val="00DF3C36"/>
    <w:rsid w:val="00DF4352"/>
    <w:rsid w:val="00DF4F8F"/>
    <w:rsid w:val="00DF5041"/>
    <w:rsid w:val="00DF5686"/>
    <w:rsid w:val="00DF6516"/>
    <w:rsid w:val="00DF677F"/>
    <w:rsid w:val="00DF73BD"/>
    <w:rsid w:val="00E00053"/>
    <w:rsid w:val="00E009AA"/>
    <w:rsid w:val="00E00C7E"/>
    <w:rsid w:val="00E03D98"/>
    <w:rsid w:val="00E0417B"/>
    <w:rsid w:val="00E045D6"/>
    <w:rsid w:val="00E047B1"/>
    <w:rsid w:val="00E062F5"/>
    <w:rsid w:val="00E063B8"/>
    <w:rsid w:val="00E07456"/>
    <w:rsid w:val="00E07AF5"/>
    <w:rsid w:val="00E1130E"/>
    <w:rsid w:val="00E1154C"/>
    <w:rsid w:val="00E11A6E"/>
    <w:rsid w:val="00E121EC"/>
    <w:rsid w:val="00E125DC"/>
    <w:rsid w:val="00E131C9"/>
    <w:rsid w:val="00E14E3C"/>
    <w:rsid w:val="00E15013"/>
    <w:rsid w:val="00E15A9F"/>
    <w:rsid w:val="00E21F45"/>
    <w:rsid w:val="00E222CE"/>
    <w:rsid w:val="00E22B47"/>
    <w:rsid w:val="00E22B96"/>
    <w:rsid w:val="00E23031"/>
    <w:rsid w:val="00E250CA"/>
    <w:rsid w:val="00E25A4D"/>
    <w:rsid w:val="00E269AD"/>
    <w:rsid w:val="00E27175"/>
    <w:rsid w:val="00E27B04"/>
    <w:rsid w:val="00E301C0"/>
    <w:rsid w:val="00E3064B"/>
    <w:rsid w:val="00E30F10"/>
    <w:rsid w:val="00E31702"/>
    <w:rsid w:val="00E317DA"/>
    <w:rsid w:val="00E31E63"/>
    <w:rsid w:val="00E33957"/>
    <w:rsid w:val="00E33FB1"/>
    <w:rsid w:val="00E355F3"/>
    <w:rsid w:val="00E35D52"/>
    <w:rsid w:val="00E368C2"/>
    <w:rsid w:val="00E36C9A"/>
    <w:rsid w:val="00E404F5"/>
    <w:rsid w:val="00E409F4"/>
    <w:rsid w:val="00E40C9F"/>
    <w:rsid w:val="00E41739"/>
    <w:rsid w:val="00E41E5F"/>
    <w:rsid w:val="00E42555"/>
    <w:rsid w:val="00E42C61"/>
    <w:rsid w:val="00E4399D"/>
    <w:rsid w:val="00E44CA3"/>
    <w:rsid w:val="00E46060"/>
    <w:rsid w:val="00E465ED"/>
    <w:rsid w:val="00E46716"/>
    <w:rsid w:val="00E46992"/>
    <w:rsid w:val="00E46AA4"/>
    <w:rsid w:val="00E501E3"/>
    <w:rsid w:val="00E509B4"/>
    <w:rsid w:val="00E50FBD"/>
    <w:rsid w:val="00E515EA"/>
    <w:rsid w:val="00E51FF0"/>
    <w:rsid w:val="00E524A1"/>
    <w:rsid w:val="00E533BF"/>
    <w:rsid w:val="00E53A82"/>
    <w:rsid w:val="00E54886"/>
    <w:rsid w:val="00E549B6"/>
    <w:rsid w:val="00E54E49"/>
    <w:rsid w:val="00E551E9"/>
    <w:rsid w:val="00E554C8"/>
    <w:rsid w:val="00E55E48"/>
    <w:rsid w:val="00E55F5A"/>
    <w:rsid w:val="00E5664E"/>
    <w:rsid w:val="00E60C86"/>
    <w:rsid w:val="00E6235C"/>
    <w:rsid w:val="00E65DF0"/>
    <w:rsid w:val="00E6711A"/>
    <w:rsid w:val="00E67F7E"/>
    <w:rsid w:val="00E70089"/>
    <w:rsid w:val="00E70A78"/>
    <w:rsid w:val="00E71915"/>
    <w:rsid w:val="00E71E6D"/>
    <w:rsid w:val="00E72509"/>
    <w:rsid w:val="00E73279"/>
    <w:rsid w:val="00E746A7"/>
    <w:rsid w:val="00E74C3C"/>
    <w:rsid w:val="00E763D1"/>
    <w:rsid w:val="00E76781"/>
    <w:rsid w:val="00E801A6"/>
    <w:rsid w:val="00E80A55"/>
    <w:rsid w:val="00E81BF4"/>
    <w:rsid w:val="00E81CCC"/>
    <w:rsid w:val="00E8334D"/>
    <w:rsid w:val="00E83B38"/>
    <w:rsid w:val="00E8405D"/>
    <w:rsid w:val="00E84FB5"/>
    <w:rsid w:val="00E857B6"/>
    <w:rsid w:val="00E85CEE"/>
    <w:rsid w:val="00E85DDF"/>
    <w:rsid w:val="00E87268"/>
    <w:rsid w:val="00E8735E"/>
    <w:rsid w:val="00E879A6"/>
    <w:rsid w:val="00E87AAC"/>
    <w:rsid w:val="00E87ED9"/>
    <w:rsid w:val="00E91D92"/>
    <w:rsid w:val="00E93DDF"/>
    <w:rsid w:val="00E95508"/>
    <w:rsid w:val="00E95B6C"/>
    <w:rsid w:val="00E95EE1"/>
    <w:rsid w:val="00E9676A"/>
    <w:rsid w:val="00E96CD3"/>
    <w:rsid w:val="00E97608"/>
    <w:rsid w:val="00EA0D5C"/>
    <w:rsid w:val="00EA25F3"/>
    <w:rsid w:val="00EA2AC8"/>
    <w:rsid w:val="00EA2CFB"/>
    <w:rsid w:val="00EA2EEA"/>
    <w:rsid w:val="00EA3A5E"/>
    <w:rsid w:val="00EA3B55"/>
    <w:rsid w:val="00EA45D7"/>
    <w:rsid w:val="00EA5549"/>
    <w:rsid w:val="00EA58D2"/>
    <w:rsid w:val="00EA5EDF"/>
    <w:rsid w:val="00EA6187"/>
    <w:rsid w:val="00EA7D0E"/>
    <w:rsid w:val="00EB03BD"/>
    <w:rsid w:val="00EB1ABF"/>
    <w:rsid w:val="00EB2506"/>
    <w:rsid w:val="00EB2E78"/>
    <w:rsid w:val="00EB494D"/>
    <w:rsid w:val="00EB67E1"/>
    <w:rsid w:val="00EB6F96"/>
    <w:rsid w:val="00EB7426"/>
    <w:rsid w:val="00EB7D6A"/>
    <w:rsid w:val="00EB7E02"/>
    <w:rsid w:val="00EC15E0"/>
    <w:rsid w:val="00EC1694"/>
    <w:rsid w:val="00EC1E61"/>
    <w:rsid w:val="00EC2650"/>
    <w:rsid w:val="00EC2C1A"/>
    <w:rsid w:val="00EC2CC7"/>
    <w:rsid w:val="00EC3AAA"/>
    <w:rsid w:val="00EC434E"/>
    <w:rsid w:val="00EC4A2F"/>
    <w:rsid w:val="00EC636B"/>
    <w:rsid w:val="00EC64BC"/>
    <w:rsid w:val="00EC6BE2"/>
    <w:rsid w:val="00ED01F0"/>
    <w:rsid w:val="00ED079F"/>
    <w:rsid w:val="00ED0A5E"/>
    <w:rsid w:val="00ED0B5C"/>
    <w:rsid w:val="00ED0F05"/>
    <w:rsid w:val="00ED12B6"/>
    <w:rsid w:val="00ED3694"/>
    <w:rsid w:val="00ED3B1A"/>
    <w:rsid w:val="00ED4503"/>
    <w:rsid w:val="00ED474A"/>
    <w:rsid w:val="00ED7CB4"/>
    <w:rsid w:val="00ED7D68"/>
    <w:rsid w:val="00EE0B26"/>
    <w:rsid w:val="00EE1749"/>
    <w:rsid w:val="00EE219D"/>
    <w:rsid w:val="00EE2575"/>
    <w:rsid w:val="00EE26AD"/>
    <w:rsid w:val="00EE328F"/>
    <w:rsid w:val="00EE3A00"/>
    <w:rsid w:val="00EE4269"/>
    <w:rsid w:val="00EE45FA"/>
    <w:rsid w:val="00EE5988"/>
    <w:rsid w:val="00EF085C"/>
    <w:rsid w:val="00EF1282"/>
    <w:rsid w:val="00EF1555"/>
    <w:rsid w:val="00EF21AF"/>
    <w:rsid w:val="00EF2C55"/>
    <w:rsid w:val="00EF33B9"/>
    <w:rsid w:val="00EF3F37"/>
    <w:rsid w:val="00EF4085"/>
    <w:rsid w:val="00EF481E"/>
    <w:rsid w:val="00EF4DBB"/>
    <w:rsid w:val="00EF5BE9"/>
    <w:rsid w:val="00EF641A"/>
    <w:rsid w:val="00F00E44"/>
    <w:rsid w:val="00F0448E"/>
    <w:rsid w:val="00F05670"/>
    <w:rsid w:val="00F0600D"/>
    <w:rsid w:val="00F07BAD"/>
    <w:rsid w:val="00F07CFF"/>
    <w:rsid w:val="00F07FA9"/>
    <w:rsid w:val="00F07FE4"/>
    <w:rsid w:val="00F11492"/>
    <w:rsid w:val="00F11ED3"/>
    <w:rsid w:val="00F12B65"/>
    <w:rsid w:val="00F1314D"/>
    <w:rsid w:val="00F1459B"/>
    <w:rsid w:val="00F14A03"/>
    <w:rsid w:val="00F1546D"/>
    <w:rsid w:val="00F17C06"/>
    <w:rsid w:val="00F17C83"/>
    <w:rsid w:val="00F17CA1"/>
    <w:rsid w:val="00F17CC4"/>
    <w:rsid w:val="00F17FBD"/>
    <w:rsid w:val="00F22466"/>
    <w:rsid w:val="00F231B2"/>
    <w:rsid w:val="00F23FA1"/>
    <w:rsid w:val="00F244D3"/>
    <w:rsid w:val="00F25759"/>
    <w:rsid w:val="00F2592B"/>
    <w:rsid w:val="00F268F0"/>
    <w:rsid w:val="00F2793B"/>
    <w:rsid w:val="00F27C0B"/>
    <w:rsid w:val="00F27ED4"/>
    <w:rsid w:val="00F305BE"/>
    <w:rsid w:val="00F30FEB"/>
    <w:rsid w:val="00F31EE0"/>
    <w:rsid w:val="00F3201E"/>
    <w:rsid w:val="00F32935"/>
    <w:rsid w:val="00F333C1"/>
    <w:rsid w:val="00F34E21"/>
    <w:rsid w:val="00F35169"/>
    <w:rsid w:val="00F361BD"/>
    <w:rsid w:val="00F363AB"/>
    <w:rsid w:val="00F36416"/>
    <w:rsid w:val="00F369B7"/>
    <w:rsid w:val="00F370A8"/>
    <w:rsid w:val="00F4067E"/>
    <w:rsid w:val="00F42136"/>
    <w:rsid w:val="00F43738"/>
    <w:rsid w:val="00F45A09"/>
    <w:rsid w:val="00F46601"/>
    <w:rsid w:val="00F47FA8"/>
    <w:rsid w:val="00F50717"/>
    <w:rsid w:val="00F507F1"/>
    <w:rsid w:val="00F50A28"/>
    <w:rsid w:val="00F51BDA"/>
    <w:rsid w:val="00F51C80"/>
    <w:rsid w:val="00F51FE5"/>
    <w:rsid w:val="00F5415D"/>
    <w:rsid w:val="00F54B55"/>
    <w:rsid w:val="00F54EAE"/>
    <w:rsid w:val="00F5564D"/>
    <w:rsid w:val="00F561A6"/>
    <w:rsid w:val="00F56257"/>
    <w:rsid w:val="00F601B4"/>
    <w:rsid w:val="00F601D0"/>
    <w:rsid w:val="00F6032A"/>
    <w:rsid w:val="00F60CED"/>
    <w:rsid w:val="00F618F6"/>
    <w:rsid w:val="00F62846"/>
    <w:rsid w:val="00F63E75"/>
    <w:rsid w:val="00F6634A"/>
    <w:rsid w:val="00F665B5"/>
    <w:rsid w:val="00F66A61"/>
    <w:rsid w:val="00F70830"/>
    <w:rsid w:val="00F7168A"/>
    <w:rsid w:val="00F71765"/>
    <w:rsid w:val="00F736AB"/>
    <w:rsid w:val="00F7445A"/>
    <w:rsid w:val="00F748D1"/>
    <w:rsid w:val="00F758AD"/>
    <w:rsid w:val="00F76B7D"/>
    <w:rsid w:val="00F8199E"/>
    <w:rsid w:val="00F82093"/>
    <w:rsid w:val="00F828F1"/>
    <w:rsid w:val="00F82D73"/>
    <w:rsid w:val="00F83394"/>
    <w:rsid w:val="00F83532"/>
    <w:rsid w:val="00F83867"/>
    <w:rsid w:val="00F83A04"/>
    <w:rsid w:val="00F83C20"/>
    <w:rsid w:val="00F840F6"/>
    <w:rsid w:val="00F86B5D"/>
    <w:rsid w:val="00F9102F"/>
    <w:rsid w:val="00F92D97"/>
    <w:rsid w:val="00F92FDF"/>
    <w:rsid w:val="00F931E9"/>
    <w:rsid w:val="00F9360B"/>
    <w:rsid w:val="00F94342"/>
    <w:rsid w:val="00F94C36"/>
    <w:rsid w:val="00F97EAC"/>
    <w:rsid w:val="00F97FE7"/>
    <w:rsid w:val="00FA0556"/>
    <w:rsid w:val="00FA1234"/>
    <w:rsid w:val="00FA12BC"/>
    <w:rsid w:val="00FA163D"/>
    <w:rsid w:val="00FA3B8D"/>
    <w:rsid w:val="00FA4333"/>
    <w:rsid w:val="00FA4662"/>
    <w:rsid w:val="00FA46E1"/>
    <w:rsid w:val="00FA49D9"/>
    <w:rsid w:val="00FA4A64"/>
    <w:rsid w:val="00FA7D62"/>
    <w:rsid w:val="00FB069A"/>
    <w:rsid w:val="00FB146F"/>
    <w:rsid w:val="00FB267C"/>
    <w:rsid w:val="00FB453F"/>
    <w:rsid w:val="00FB4A90"/>
    <w:rsid w:val="00FB59CB"/>
    <w:rsid w:val="00FC162D"/>
    <w:rsid w:val="00FC2229"/>
    <w:rsid w:val="00FC2408"/>
    <w:rsid w:val="00FC3625"/>
    <w:rsid w:val="00FC3942"/>
    <w:rsid w:val="00FC409D"/>
    <w:rsid w:val="00FC41FC"/>
    <w:rsid w:val="00FC507A"/>
    <w:rsid w:val="00FC51FE"/>
    <w:rsid w:val="00FC6B43"/>
    <w:rsid w:val="00FC6F5F"/>
    <w:rsid w:val="00FC7895"/>
    <w:rsid w:val="00FD0D44"/>
    <w:rsid w:val="00FD2C6D"/>
    <w:rsid w:val="00FD398A"/>
    <w:rsid w:val="00FD44CB"/>
    <w:rsid w:val="00FD60F0"/>
    <w:rsid w:val="00FD7F5E"/>
    <w:rsid w:val="00FE44B1"/>
    <w:rsid w:val="00FE6C01"/>
    <w:rsid w:val="00FE7D93"/>
    <w:rsid w:val="00FF03A4"/>
    <w:rsid w:val="00FF135B"/>
    <w:rsid w:val="00FF1ACF"/>
    <w:rsid w:val="00FF2205"/>
    <w:rsid w:val="00FF26B2"/>
    <w:rsid w:val="00FF3AAC"/>
    <w:rsid w:val="00FF4891"/>
    <w:rsid w:val="00FF4AB7"/>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DF"/>
    <w:rPr>
      <w:rFonts w:ascii="Calibri" w:eastAsia="Calibri" w:hAnsi="Calibri" w:cs="Calibri"/>
      <w:color w:val="000000"/>
    </w:rPr>
  </w:style>
  <w:style w:type="paragraph" w:styleId="Heading1">
    <w:name w:val="heading 1"/>
    <w:basedOn w:val="Normal"/>
    <w:next w:val="Normal"/>
    <w:link w:val="Heading1Char"/>
    <w:uiPriority w:val="9"/>
    <w:qFormat/>
    <w:rsid w:val="00E623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line="240" w:lineRule="auto"/>
    </w:pPr>
    <w:tblPr>
      <w:tblCellMar>
        <w:top w:w="0" w:type="dxa"/>
        <w:left w:w="0" w:type="dxa"/>
        <w:bottom w:w="0" w:type="dxa"/>
        <w:right w:w="0" w:type="dxa"/>
      </w:tblCellMar>
    </w:tblPr>
  </w:style>
  <w:style w:type="character" w:customStyle="1" w:styleId="text">
    <w:name w:val="text"/>
    <w:rsid w:val="00770C8F"/>
  </w:style>
  <w:style w:type="character" w:customStyle="1" w:styleId="fontstyle01">
    <w:name w:val="fontstyle01"/>
    <w:rsid w:val="00770C8F"/>
    <w:rPr>
      <w:rFonts w:ascii="TimesNewRomanPSMT" w:hAnsi="TimesNewRomanPSMT" w:hint="default"/>
      <w:b w:val="0"/>
      <w:bCs w:val="0"/>
      <w:i w:val="0"/>
      <w:iCs w:val="0"/>
      <w:color w:val="151419"/>
      <w:sz w:val="26"/>
      <w:szCs w:val="26"/>
    </w:rPr>
  </w:style>
  <w:style w:type="paragraph" w:styleId="BalloonText">
    <w:name w:val="Balloon Text"/>
    <w:basedOn w:val="Normal"/>
    <w:link w:val="BalloonTextChar"/>
    <w:uiPriority w:val="99"/>
    <w:semiHidden/>
    <w:unhideWhenUsed/>
    <w:rsid w:val="002D04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F6"/>
    <w:rPr>
      <w:rFonts w:ascii="Segoe UI" w:eastAsia="Calibri" w:hAnsi="Segoe UI" w:cs="Segoe UI"/>
      <w:color w:val="000000"/>
      <w:sz w:val="18"/>
      <w:szCs w:val="18"/>
    </w:rPr>
  </w:style>
  <w:style w:type="character" w:customStyle="1" w:styleId="c-red">
    <w:name w:val="c-red"/>
    <w:basedOn w:val="DefaultParagraphFont"/>
    <w:rsid w:val="00DB6AA3"/>
  </w:style>
  <w:style w:type="character" w:customStyle="1" w:styleId="c-blue">
    <w:name w:val="c-blue"/>
    <w:basedOn w:val="DefaultParagraphFont"/>
    <w:rsid w:val="00DB6AA3"/>
  </w:style>
  <w:style w:type="paragraph" w:styleId="ListParagraph">
    <w:name w:val="List Paragraph"/>
    <w:basedOn w:val="Normal"/>
    <w:uiPriority w:val="34"/>
    <w:qFormat/>
    <w:rsid w:val="004547D2"/>
    <w:pPr>
      <w:ind w:left="720"/>
      <w:contextualSpacing/>
    </w:pPr>
  </w:style>
  <w:style w:type="character" w:customStyle="1" w:styleId="fontstyle21">
    <w:name w:val="fontstyle21"/>
    <w:basedOn w:val="DefaultParagraphFont"/>
    <w:rsid w:val="000F227D"/>
    <w:rPr>
      <w:rFonts w:ascii="TimesNewRomanPS-ItalicMT" w:hAnsi="TimesNewRomanPS-ItalicMT" w:hint="default"/>
      <w:b w:val="0"/>
      <w:bCs w:val="0"/>
      <w:i/>
      <w:iCs/>
      <w:color w:val="0F1221"/>
      <w:sz w:val="28"/>
      <w:szCs w:val="28"/>
    </w:rPr>
  </w:style>
  <w:style w:type="character" w:customStyle="1" w:styleId="card-send-timesendtime">
    <w:name w:val="card-send-time__sendtime"/>
    <w:basedOn w:val="DefaultParagraphFont"/>
    <w:rsid w:val="00D9153B"/>
  </w:style>
  <w:style w:type="character" w:customStyle="1" w:styleId="emoji-sizer">
    <w:name w:val="emoji-sizer"/>
    <w:basedOn w:val="DefaultParagraphFont"/>
    <w:rsid w:val="00D9153B"/>
  </w:style>
  <w:style w:type="character" w:customStyle="1" w:styleId="Heading1Char">
    <w:name w:val="Heading 1 Char"/>
    <w:basedOn w:val="DefaultParagraphFont"/>
    <w:link w:val="Heading1"/>
    <w:uiPriority w:val="9"/>
    <w:rsid w:val="00E6235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A2392"/>
    <w:pPr>
      <w:spacing w:before="100" w:beforeAutospacing="1" w:after="100" w:afterAutospacing="1" w:line="240" w:lineRule="auto"/>
      <w:jc w:val="left"/>
    </w:pPr>
    <w:rPr>
      <w:rFonts w:ascii="Times New Roman" w:eastAsia="Times New Roman" w:hAnsi="Times New Roman" w:cs="Times New Roman"/>
      <w:color w:val="auto"/>
      <w:kern w:val="0"/>
      <w:sz w:val="24"/>
      <w:szCs w:val="24"/>
      <w14:ligatures w14:val="none"/>
    </w:rPr>
  </w:style>
  <w:style w:type="paragraph" w:customStyle="1" w:styleId="Default">
    <w:name w:val="Default"/>
    <w:rsid w:val="00EF5BE9"/>
    <w:pPr>
      <w:autoSpaceDE w:val="0"/>
      <w:autoSpaceDN w:val="0"/>
      <w:adjustRightInd w:val="0"/>
      <w:spacing w:line="240" w:lineRule="auto"/>
      <w:jc w:val="left"/>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DF"/>
    <w:rPr>
      <w:rFonts w:ascii="Calibri" w:eastAsia="Calibri" w:hAnsi="Calibri" w:cs="Calibri"/>
      <w:color w:val="000000"/>
    </w:rPr>
  </w:style>
  <w:style w:type="paragraph" w:styleId="Heading1">
    <w:name w:val="heading 1"/>
    <w:basedOn w:val="Normal"/>
    <w:next w:val="Normal"/>
    <w:link w:val="Heading1Char"/>
    <w:uiPriority w:val="9"/>
    <w:qFormat/>
    <w:rsid w:val="00E623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line="240" w:lineRule="auto"/>
    </w:pPr>
    <w:tblPr>
      <w:tblCellMar>
        <w:top w:w="0" w:type="dxa"/>
        <w:left w:w="0" w:type="dxa"/>
        <w:bottom w:w="0" w:type="dxa"/>
        <w:right w:w="0" w:type="dxa"/>
      </w:tblCellMar>
    </w:tblPr>
  </w:style>
  <w:style w:type="character" w:customStyle="1" w:styleId="text">
    <w:name w:val="text"/>
    <w:rsid w:val="00770C8F"/>
  </w:style>
  <w:style w:type="character" w:customStyle="1" w:styleId="fontstyle01">
    <w:name w:val="fontstyle01"/>
    <w:rsid w:val="00770C8F"/>
    <w:rPr>
      <w:rFonts w:ascii="TimesNewRomanPSMT" w:hAnsi="TimesNewRomanPSMT" w:hint="default"/>
      <w:b w:val="0"/>
      <w:bCs w:val="0"/>
      <w:i w:val="0"/>
      <w:iCs w:val="0"/>
      <w:color w:val="151419"/>
      <w:sz w:val="26"/>
      <w:szCs w:val="26"/>
    </w:rPr>
  </w:style>
  <w:style w:type="paragraph" w:styleId="BalloonText">
    <w:name w:val="Balloon Text"/>
    <w:basedOn w:val="Normal"/>
    <w:link w:val="BalloonTextChar"/>
    <w:uiPriority w:val="99"/>
    <w:semiHidden/>
    <w:unhideWhenUsed/>
    <w:rsid w:val="002D04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F6"/>
    <w:rPr>
      <w:rFonts w:ascii="Segoe UI" w:eastAsia="Calibri" w:hAnsi="Segoe UI" w:cs="Segoe UI"/>
      <w:color w:val="000000"/>
      <w:sz w:val="18"/>
      <w:szCs w:val="18"/>
    </w:rPr>
  </w:style>
  <w:style w:type="character" w:customStyle="1" w:styleId="c-red">
    <w:name w:val="c-red"/>
    <w:basedOn w:val="DefaultParagraphFont"/>
    <w:rsid w:val="00DB6AA3"/>
  </w:style>
  <w:style w:type="character" w:customStyle="1" w:styleId="c-blue">
    <w:name w:val="c-blue"/>
    <w:basedOn w:val="DefaultParagraphFont"/>
    <w:rsid w:val="00DB6AA3"/>
  </w:style>
  <w:style w:type="paragraph" w:styleId="ListParagraph">
    <w:name w:val="List Paragraph"/>
    <w:basedOn w:val="Normal"/>
    <w:uiPriority w:val="34"/>
    <w:qFormat/>
    <w:rsid w:val="004547D2"/>
    <w:pPr>
      <w:ind w:left="720"/>
      <w:contextualSpacing/>
    </w:pPr>
  </w:style>
  <w:style w:type="character" w:customStyle="1" w:styleId="fontstyle21">
    <w:name w:val="fontstyle21"/>
    <w:basedOn w:val="DefaultParagraphFont"/>
    <w:rsid w:val="000F227D"/>
    <w:rPr>
      <w:rFonts w:ascii="TimesNewRomanPS-ItalicMT" w:hAnsi="TimesNewRomanPS-ItalicMT" w:hint="default"/>
      <w:b w:val="0"/>
      <w:bCs w:val="0"/>
      <w:i/>
      <w:iCs/>
      <w:color w:val="0F1221"/>
      <w:sz w:val="28"/>
      <w:szCs w:val="28"/>
    </w:rPr>
  </w:style>
  <w:style w:type="character" w:customStyle="1" w:styleId="card-send-timesendtime">
    <w:name w:val="card-send-time__sendtime"/>
    <w:basedOn w:val="DefaultParagraphFont"/>
    <w:rsid w:val="00D9153B"/>
  </w:style>
  <w:style w:type="character" w:customStyle="1" w:styleId="emoji-sizer">
    <w:name w:val="emoji-sizer"/>
    <w:basedOn w:val="DefaultParagraphFont"/>
    <w:rsid w:val="00D9153B"/>
  </w:style>
  <w:style w:type="character" w:customStyle="1" w:styleId="Heading1Char">
    <w:name w:val="Heading 1 Char"/>
    <w:basedOn w:val="DefaultParagraphFont"/>
    <w:link w:val="Heading1"/>
    <w:uiPriority w:val="9"/>
    <w:rsid w:val="00E6235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A2392"/>
    <w:pPr>
      <w:spacing w:before="100" w:beforeAutospacing="1" w:after="100" w:afterAutospacing="1" w:line="240" w:lineRule="auto"/>
      <w:jc w:val="left"/>
    </w:pPr>
    <w:rPr>
      <w:rFonts w:ascii="Times New Roman" w:eastAsia="Times New Roman" w:hAnsi="Times New Roman" w:cs="Times New Roman"/>
      <w:color w:val="auto"/>
      <w:kern w:val="0"/>
      <w:sz w:val="24"/>
      <w:szCs w:val="24"/>
      <w14:ligatures w14:val="none"/>
    </w:rPr>
  </w:style>
  <w:style w:type="paragraph" w:customStyle="1" w:styleId="Default">
    <w:name w:val="Default"/>
    <w:rsid w:val="00EF5BE9"/>
    <w:pPr>
      <w:autoSpaceDE w:val="0"/>
      <w:autoSpaceDN w:val="0"/>
      <w:adjustRightInd w:val="0"/>
      <w:spacing w:line="240" w:lineRule="auto"/>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4459">
      <w:bodyDiv w:val="1"/>
      <w:marLeft w:val="0"/>
      <w:marRight w:val="0"/>
      <w:marTop w:val="0"/>
      <w:marBottom w:val="0"/>
      <w:divBdr>
        <w:top w:val="none" w:sz="0" w:space="0" w:color="auto"/>
        <w:left w:val="none" w:sz="0" w:space="0" w:color="auto"/>
        <w:bottom w:val="none" w:sz="0" w:space="0" w:color="auto"/>
        <w:right w:val="none" w:sz="0" w:space="0" w:color="auto"/>
      </w:divBdr>
    </w:div>
    <w:div w:id="182520091">
      <w:bodyDiv w:val="1"/>
      <w:marLeft w:val="0"/>
      <w:marRight w:val="0"/>
      <w:marTop w:val="0"/>
      <w:marBottom w:val="0"/>
      <w:divBdr>
        <w:top w:val="none" w:sz="0" w:space="0" w:color="auto"/>
        <w:left w:val="none" w:sz="0" w:space="0" w:color="auto"/>
        <w:bottom w:val="none" w:sz="0" w:space="0" w:color="auto"/>
        <w:right w:val="none" w:sz="0" w:space="0" w:color="auto"/>
      </w:divBdr>
      <w:divsChild>
        <w:div w:id="1896702343">
          <w:marLeft w:val="0"/>
          <w:marRight w:val="0"/>
          <w:marTop w:val="0"/>
          <w:marBottom w:val="0"/>
          <w:divBdr>
            <w:top w:val="none" w:sz="0" w:space="0" w:color="auto"/>
            <w:left w:val="none" w:sz="0" w:space="0" w:color="auto"/>
            <w:bottom w:val="none" w:sz="0" w:space="0" w:color="auto"/>
            <w:right w:val="none" w:sz="0" w:space="0" w:color="auto"/>
          </w:divBdr>
          <w:divsChild>
            <w:div w:id="536968691">
              <w:marLeft w:val="0"/>
              <w:marRight w:val="0"/>
              <w:marTop w:val="0"/>
              <w:marBottom w:val="0"/>
              <w:divBdr>
                <w:top w:val="none" w:sz="0" w:space="0" w:color="auto"/>
                <w:left w:val="none" w:sz="0" w:space="0" w:color="auto"/>
                <w:bottom w:val="none" w:sz="0" w:space="0" w:color="auto"/>
                <w:right w:val="none" w:sz="0" w:space="0" w:color="auto"/>
              </w:divBdr>
              <w:divsChild>
                <w:div w:id="10984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1430">
      <w:bodyDiv w:val="1"/>
      <w:marLeft w:val="0"/>
      <w:marRight w:val="0"/>
      <w:marTop w:val="0"/>
      <w:marBottom w:val="0"/>
      <w:divBdr>
        <w:top w:val="none" w:sz="0" w:space="0" w:color="auto"/>
        <w:left w:val="none" w:sz="0" w:space="0" w:color="auto"/>
        <w:bottom w:val="none" w:sz="0" w:space="0" w:color="auto"/>
        <w:right w:val="none" w:sz="0" w:space="0" w:color="auto"/>
      </w:divBdr>
    </w:div>
    <w:div w:id="405959392">
      <w:bodyDiv w:val="1"/>
      <w:marLeft w:val="0"/>
      <w:marRight w:val="0"/>
      <w:marTop w:val="0"/>
      <w:marBottom w:val="0"/>
      <w:divBdr>
        <w:top w:val="none" w:sz="0" w:space="0" w:color="auto"/>
        <w:left w:val="none" w:sz="0" w:space="0" w:color="auto"/>
        <w:bottom w:val="none" w:sz="0" w:space="0" w:color="auto"/>
        <w:right w:val="none" w:sz="0" w:space="0" w:color="auto"/>
      </w:divBdr>
    </w:div>
    <w:div w:id="580530836">
      <w:bodyDiv w:val="1"/>
      <w:marLeft w:val="0"/>
      <w:marRight w:val="0"/>
      <w:marTop w:val="0"/>
      <w:marBottom w:val="0"/>
      <w:divBdr>
        <w:top w:val="none" w:sz="0" w:space="0" w:color="auto"/>
        <w:left w:val="none" w:sz="0" w:space="0" w:color="auto"/>
        <w:bottom w:val="none" w:sz="0" w:space="0" w:color="auto"/>
        <w:right w:val="none" w:sz="0" w:space="0" w:color="auto"/>
      </w:divBdr>
    </w:div>
    <w:div w:id="585114942">
      <w:bodyDiv w:val="1"/>
      <w:marLeft w:val="0"/>
      <w:marRight w:val="0"/>
      <w:marTop w:val="0"/>
      <w:marBottom w:val="0"/>
      <w:divBdr>
        <w:top w:val="none" w:sz="0" w:space="0" w:color="auto"/>
        <w:left w:val="none" w:sz="0" w:space="0" w:color="auto"/>
        <w:bottom w:val="none" w:sz="0" w:space="0" w:color="auto"/>
        <w:right w:val="none" w:sz="0" w:space="0" w:color="auto"/>
      </w:divBdr>
    </w:div>
    <w:div w:id="603880535">
      <w:bodyDiv w:val="1"/>
      <w:marLeft w:val="0"/>
      <w:marRight w:val="0"/>
      <w:marTop w:val="0"/>
      <w:marBottom w:val="0"/>
      <w:divBdr>
        <w:top w:val="none" w:sz="0" w:space="0" w:color="auto"/>
        <w:left w:val="none" w:sz="0" w:space="0" w:color="auto"/>
        <w:bottom w:val="none" w:sz="0" w:space="0" w:color="auto"/>
        <w:right w:val="none" w:sz="0" w:space="0" w:color="auto"/>
      </w:divBdr>
    </w:div>
    <w:div w:id="663438215">
      <w:bodyDiv w:val="1"/>
      <w:marLeft w:val="0"/>
      <w:marRight w:val="0"/>
      <w:marTop w:val="0"/>
      <w:marBottom w:val="0"/>
      <w:divBdr>
        <w:top w:val="none" w:sz="0" w:space="0" w:color="auto"/>
        <w:left w:val="none" w:sz="0" w:space="0" w:color="auto"/>
        <w:bottom w:val="none" w:sz="0" w:space="0" w:color="auto"/>
        <w:right w:val="none" w:sz="0" w:space="0" w:color="auto"/>
      </w:divBdr>
    </w:div>
    <w:div w:id="718015422">
      <w:bodyDiv w:val="1"/>
      <w:marLeft w:val="0"/>
      <w:marRight w:val="0"/>
      <w:marTop w:val="0"/>
      <w:marBottom w:val="0"/>
      <w:divBdr>
        <w:top w:val="none" w:sz="0" w:space="0" w:color="auto"/>
        <w:left w:val="none" w:sz="0" w:space="0" w:color="auto"/>
        <w:bottom w:val="none" w:sz="0" w:space="0" w:color="auto"/>
        <w:right w:val="none" w:sz="0" w:space="0" w:color="auto"/>
      </w:divBdr>
    </w:div>
    <w:div w:id="892932778">
      <w:bodyDiv w:val="1"/>
      <w:marLeft w:val="0"/>
      <w:marRight w:val="0"/>
      <w:marTop w:val="0"/>
      <w:marBottom w:val="0"/>
      <w:divBdr>
        <w:top w:val="none" w:sz="0" w:space="0" w:color="auto"/>
        <w:left w:val="none" w:sz="0" w:space="0" w:color="auto"/>
        <w:bottom w:val="none" w:sz="0" w:space="0" w:color="auto"/>
        <w:right w:val="none" w:sz="0" w:space="0" w:color="auto"/>
      </w:divBdr>
    </w:div>
    <w:div w:id="925577634">
      <w:bodyDiv w:val="1"/>
      <w:marLeft w:val="0"/>
      <w:marRight w:val="0"/>
      <w:marTop w:val="0"/>
      <w:marBottom w:val="0"/>
      <w:divBdr>
        <w:top w:val="none" w:sz="0" w:space="0" w:color="auto"/>
        <w:left w:val="none" w:sz="0" w:space="0" w:color="auto"/>
        <w:bottom w:val="none" w:sz="0" w:space="0" w:color="auto"/>
        <w:right w:val="none" w:sz="0" w:space="0" w:color="auto"/>
      </w:divBdr>
    </w:div>
    <w:div w:id="946543477">
      <w:bodyDiv w:val="1"/>
      <w:marLeft w:val="0"/>
      <w:marRight w:val="0"/>
      <w:marTop w:val="0"/>
      <w:marBottom w:val="0"/>
      <w:divBdr>
        <w:top w:val="none" w:sz="0" w:space="0" w:color="auto"/>
        <w:left w:val="none" w:sz="0" w:space="0" w:color="auto"/>
        <w:bottom w:val="none" w:sz="0" w:space="0" w:color="auto"/>
        <w:right w:val="none" w:sz="0" w:space="0" w:color="auto"/>
      </w:divBdr>
    </w:div>
    <w:div w:id="1069767414">
      <w:bodyDiv w:val="1"/>
      <w:marLeft w:val="0"/>
      <w:marRight w:val="0"/>
      <w:marTop w:val="0"/>
      <w:marBottom w:val="0"/>
      <w:divBdr>
        <w:top w:val="none" w:sz="0" w:space="0" w:color="auto"/>
        <w:left w:val="none" w:sz="0" w:space="0" w:color="auto"/>
        <w:bottom w:val="none" w:sz="0" w:space="0" w:color="auto"/>
        <w:right w:val="none" w:sz="0" w:space="0" w:color="auto"/>
      </w:divBdr>
    </w:div>
    <w:div w:id="1122770909">
      <w:bodyDiv w:val="1"/>
      <w:marLeft w:val="0"/>
      <w:marRight w:val="0"/>
      <w:marTop w:val="0"/>
      <w:marBottom w:val="0"/>
      <w:divBdr>
        <w:top w:val="none" w:sz="0" w:space="0" w:color="auto"/>
        <w:left w:val="none" w:sz="0" w:space="0" w:color="auto"/>
        <w:bottom w:val="none" w:sz="0" w:space="0" w:color="auto"/>
        <w:right w:val="none" w:sz="0" w:space="0" w:color="auto"/>
      </w:divBdr>
    </w:div>
    <w:div w:id="1174956903">
      <w:bodyDiv w:val="1"/>
      <w:marLeft w:val="0"/>
      <w:marRight w:val="0"/>
      <w:marTop w:val="0"/>
      <w:marBottom w:val="0"/>
      <w:divBdr>
        <w:top w:val="none" w:sz="0" w:space="0" w:color="auto"/>
        <w:left w:val="none" w:sz="0" w:space="0" w:color="auto"/>
        <w:bottom w:val="none" w:sz="0" w:space="0" w:color="auto"/>
        <w:right w:val="none" w:sz="0" w:space="0" w:color="auto"/>
      </w:divBdr>
    </w:div>
    <w:div w:id="1319067570">
      <w:bodyDiv w:val="1"/>
      <w:marLeft w:val="0"/>
      <w:marRight w:val="0"/>
      <w:marTop w:val="0"/>
      <w:marBottom w:val="0"/>
      <w:divBdr>
        <w:top w:val="none" w:sz="0" w:space="0" w:color="auto"/>
        <w:left w:val="none" w:sz="0" w:space="0" w:color="auto"/>
        <w:bottom w:val="none" w:sz="0" w:space="0" w:color="auto"/>
        <w:right w:val="none" w:sz="0" w:space="0" w:color="auto"/>
      </w:divBdr>
      <w:divsChild>
        <w:div w:id="417288303">
          <w:marLeft w:val="0"/>
          <w:marRight w:val="0"/>
          <w:marTop w:val="0"/>
          <w:marBottom w:val="0"/>
          <w:divBdr>
            <w:top w:val="none" w:sz="0" w:space="0" w:color="auto"/>
            <w:left w:val="none" w:sz="0" w:space="0" w:color="auto"/>
            <w:bottom w:val="none" w:sz="0" w:space="0" w:color="auto"/>
            <w:right w:val="none" w:sz="0" w:space="0" w:color="auto"/>
          </w:divBdr>
          <w:divsChild>
            <w:div w:id="1119295327">
              <w:marLeft w:val="0"/>
              <w:marRight w:val="0"/>
              <w:marTop w:val="0"/>
              <w:marBottom w:val="0"/>
              <w:divBdr>
                <w:top w:val="none" w:sz="0" w:space="0" w:color="auto"/>
                <w:left w:val="none" w:sz="0" w:space="0" w:color="auto"/>
                <w:bottom w:val="none" w:sz="0" w:space="0" w:color="auto"/>
                <w:right w:val="none" w:sz="0" w:space="0" w:color="auto"/>
              </w:divBdr>
              <w:divsChild>
                <w:div w:id="12689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4078">
      <w:bodyDiv w:val="1"/>
      <w:marLeft w:val="0"/>
      <w:marRight w:val="0"/>
      <w:marTop w:val="0"/>
      <w:marBottom w:val="0"/>
      <w:divBdr>
        <w:top w:val="none" w:sz="0" w:space="0" w:color="auto"/>
        <w:left w:val="none" w:sz="0" w:space="0" w:color="auto"/>
        <w:bottom w:val="none" w:sz="0" w:space="0" w:color="auto"/>
        <w:right w:val="none" w:sz="0" w:space="0" w:color="auto"/>
      </w:divBdr>
    </w:div>
    <w:div w:id="1485929788">
      <w:bodyDiv w:val="1"/>
      <w:marLeft w:val="0"/>
      <w:marRight w:val="0"/>
      <w:marTop w:val="0"/>
      <w:marBottom w:val="0"/>
      <w:divBdr>
        <w:top w:val="none" w:sz="0" w:space="0" w:color="auto"/>
        <w:left w:val="none" w:sz="0" w:space="0" w:color="auto"/>
        <w:bottom w:val="none" w:sz="0" w:space="0" w:color="auto"/>
        <w:right w:val="none" w:sz="0" w:space="0" w:color="auto"/>
      </w:divBdr>
    </w:div>
    <w:div w:id="1486357248">
      <w:bodyDiv w:val="1"/>
      <w:marLeft w:val="0"/>
      <w:marRight w:val="0"/>
      <w:marTop w:val="0"/>
      <w:marBottom w:val="0"/>
      <w:divBdr>
        <w:top w:val="none" w:sz="0" w:space="0" w:color="auto"/>
        <w:left w:val="none" w:sz="0" w:space="0" w:color="auto"/>
        <w:bottom w:val="none" w:sz="0" w:space="0" w:color="auto"/>
        <w:right w:val="none" w:sz="0" w:space="0" w:color="auto"/>
      </w:divBdr>
    </w:div>
    <w:div w:id="1501189234">
      <w:bodyDiv w:val="1"/>
      <w:marLeft w:val="0"/>
      <w:marRight w:val="0"/>
      <w:marTop w:val="0"/>
      <w:marBottom w:val="0"/>
      <w:divBdr>
        <w:top w:val="none" w:sz="0" w:space="0" w:color="auto"/>
        <w:left w:val="none" w:sz="0" w:space="0" w:color="auto"/>
        <w:bottom w:val="none" w:sz="0" w:space="0" w:color="auto"/>
        <w:right w:val="none" w:sz="0" w:space="0" w:color="auto"/>
      </w:divBdr>
      <w:divsChild>
        <w:div w:id="803816128">
          <w:marLeft w:val="0"/>
          <w:marRight w:val="0"/>
          <w:marTop w:val="0"/>
          <w:marBottom w:val="0"/>
          <w:divBdr>
            <w:top w:val="none" w:sz="0" w:space="0" w:color="auto"/>
            <w:left w:val="none" w:sz="0" w:space="0" w:color="auto"/>
            <w:bottom w:val="none" w:sz="0" w:space="0" w:color="auto"/>
            <w:right w:val="none" w:sz="0" w:space="0" w:color="auto"/>
          </w:divBdr>
          <w:divsChild>
            <w:div w:id="197818082">
              <w:marLeft w:val="0"/>
              <w:marRight w:val="0"/>
              <w:marTop w:val="0"/>
              <w:marBottom w:val="0"/>
              <w:divBdr>
                <w:top w:val="none" w:sz="0" w:space="0" w:color="auto"/>
                <w:left w:val="none" w:sz="0" w:space="0" w:color="auto"/>
                <w:bottom w:val="none" w:sz="0" w:space="0" w:color="auto"/>
                <w:right w:val="none" w:sz="0" w:space="0" w:color="auto"/>
              </w:divBdr>
              <w:divsChild>
                <w:div w:id="669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2659">
          <w:marLeft w:val="0"/>
          <w:marRight w:val="0"/>
          <w:marTop w:val="0"/>
          <w:marBottom w:val="0"/>
          <w:divBdr>
            <w:top w:val="none" w:sz="0" w:space="0" w:color="auto"/>
            <w:left w:val="none" w:sz="0" w:space="0" w:color="auto"/>
            <w:bottom w:val="none" w:sz="0" w:space="0" w:color="auto"/>
            <w:right w:val="none" w:sz="0" w:space="0" w:color="auto"/>
          </w:divBdr>
          <w:divsChild>
            <w:div w:id="1381443702">
              <w:marLeft w:val="0"/>
              <w:marRight w:val="0"/>
              <w:marTop w:val="0"/>
              <w:marBottom w:val="0"/>
              <w:divBdr>
                <w:top w:val="none" w:sz="0" w:space="0" w:color="auto"/>
                <w:left w:val="none" w:sz="0" w:space="0" w:color="auto"/>
                <w:bottom w:val="none" w:sz="0" w:space="0" w:color="auto"/>
                <w:right w:val="none" w:sz="0" w:space="0" w:color="auto"/>
              </w:divBdr>
              <w:divsChild>
                <w:div w:id="1879932775">
                  <w:marLeft w:val="0"/>
                  <w:marRight w:val="0"/>
                  <w:marTop w:val="0"/>
                  <w:marBottom w:val="0"/>
                  <w:divBdr>
                    <w:top w:val="none" w:sz="0" w:space="0" w:color="auto"/>
                    <w:left w:val="none" w:sz="0" w:space="0" w:color="auto"/>
                    <w:bottom w:val="none" w:sz="0" w:space="0" w:color="auto"/>
                    <w:right w:val="none" w:sz="0" w:space="0" w:color="auto"/>
                  </w:divBdr>
                  <w:divsChild>
                    <w:div w:id="1785229266">
                      <w:marLeft w:val="0"/>
                      <w:marRight w:val="-105"/>
                      <w:marTop w:val="0"/>
                      <w:marBottom w:val="0"/>
                      <w:divBdr>
                        <w:top w:val="none" w:sz="0" w:space="0" w:color="auto"/>
                        <w:left w:val="none" w:sz="0" w:space="0" w:color="auto"/>
                        <w:bottom w:val="none" w:sz="0" w:space="0" w:color="auto"/>
                        <w:right w:val="none" w:sz="0" w:space="0" w:color="auto"/>
                      </w:divBdr>
                      <w:divsChild>
                        <w:div w:id="1364289109">
                          <w:marLeft w:val="0"/>
                          <w:marRight w:val="0"/>
                          <w:marTop w:val="0"/>
                          <w:marBottom w:val="0"/>
                          <w:divBdr>
                            <w:top w:val="none" w:sz="0" w:space="0" w:color="auto"/>
                            <w:left w:val="none" w:sz="0" w:space="0" w:color="auto"/>
                            <w:bottom w:val="none" w:sz="0" w:space="0" w:color="auto"/>
                            <w:right w:val="none" w:sz="0" w:space="0" w:color="auto"/>
                          </w:divBdr>
                          <w:divsChild>
                            <w:div w:id="1604797991">
                              <w:marLeft w:val="0"/>
                              <w:marRight w:val="0"/>
                              <w:marTop w:val="0"/>
                              <w:marBottom w:val="0"/>
                              <w:divBdr>
                                <w:top w:val="none" w:sz="0" w:space="0" w:color="auto"/>
                                <w:left w:val="none" w:sz="0" w:space="0" w:color="auto"/>
                                <w:bottom w:val="none" w:sz="0" w:space="0" w:color="auto"/>
                                <w:right w:val="none" w:sz="0" w:space="0" w:color="auto"/>
                              </w:divBdr>
                              <w:divsChild>
                                <w:div w:id="54546780">
                                  <w:marLeft w:val="0"/>
                                  <w:marRight w:val="0"/>
                                  <w:marTop w:val="0"/>
                                  <w:marBottom w:val="0"/>
                                  <w:divBdr>
                                    <w:top w:val="none" w:sz="0" w:space="0" w:color="auto"/>
                                    <w:left w:val="none" w:sz="0" w:space="0" w:color="auto"/>
                                    <w:bottom w:val="none" w:sz="0" w:space="0" w:color="auto"/>
                                    <w:right w:val="none" w:sz="0" w:space="0" w:color="auto"/>
                                  </w:divBdr>
                                  <w:divsChild>
                                    <w:div w:id="159006598">
                                      <w:marLeft w:val="750"/>
                                      <w:marRight w:val="0"/>
                                      <w:marTop w:val="0"/>
                                      <w:marBottom w:val="0"/>
                                      <w:divBdr>
                                        <w:top w:val="none" w:sz="0" w:space="0" w:color="auto"/>
                                        <w:left w:val="none" w:sz="0" w:space="0" w:color="auto"/>
                                        <w:bottom w:val="none" w:sz="0" w:space="0" w:color="auto"/>
                                        <w:right w:val="none" w:sz="0" w:space="0" w:color="auto"/>
                                      </w:divBdr>
                                      <w:divsChild>
                                        <w:div w:id="1641811015">
                                          <w:marLeft w:val="0"/>
                                          <w:marRight w:val="0"/>
                                          <w:marTop w:val="0"/>
                                          <w:marBottom w:val="0"/>
                                          <w:divBdr>
                                            <w:top w:val="none" w:sz="0" w:space="0" w:color="auto"/>
                                            <w:left w:val="none" w:sz="0" w:space="0" w:color="auto"/>
                                            <w:bottom w:val="none" w:sz="0" w:space="0" w:color="auto"/>
                                            <w:right w:val="none" w:sz="0" w:space="0" w:color="auto"/>
                                          </w:divBdr>
                                          <w:divsChild>
                                            <w:div w:id="1918244314">
                                              <w:marLeft w:val="0"/>
                                              <w:marRight w:val="0"/>
                                              <w:marTop w:val="0"/>
                                              <w:marBottom w:val="0"/>
                                              <w:divBdr>
                                                <w:top w:val="none" w:sz="0" w:space="0" w:color="auto"/>
                                                <w:left w:val="none" w:sz="0" w:space="0" w:color="auto"/>
                                                <w:bottom w:val="none" w:sz="0" w:space="0" w:color="auto"/>
                                                <w:right w:val="none" w:sz="0" w:space="0" w:color="auto"/>
                                              </w:divBdr>
                                              <w:divsChild>
                                                <w:div w:id="347952183">
                                                  <w:marLeft w:val="0"/>
                                                  <w:marRight w:val="0"/>
                                                  <w:marTop w:val="0"/>
                                                  <w:marBottom w:val="0"/>
                                                  <w:divBdr>
                                                    <w:top w:val="none" w:sz="0" w:space="0" w:color="auto"/>
                                                    <w:left w:val="none" w:sz="0" w:space="0" w:color="auto"/>
                                                    <w:bottom w:val="none" w:sz="0" w:space="0" w:color="auto"/>
                                                    <w:right w:val="none" w:sz="0" w:space="0" w:color="auto"/>
                                                  </w:divBdr>
                                                  <w:divsChild>
                                                    <w:div w:id="348025955">
                                                      <w:marLeft w:val="0"/>
                                                      <w:marRight w:val="0"/>
                                                      <w:marTop w:val="0"/>
                                                      <w:marBottom w:val="0"/>
                                                      <w:divBdr>
                                                        <w:top w:val="none" w:sz="0" w:space="0" w:color="auto"/>
                                                        <w:left w:val="none" w:sz="0" w:space="0" w:color="auto"/>
                                                        <w:bottom w:val="none" w:sz="0" w:space="0" w:color="auto"/>
                                                        <w:right w:val="none" w:sz="0" w:space="0" w:color="auto"/>
                                                      </w:divBdr>
                                                      <w:divsChild>
                                                        <w:div w:id="267394761">
                                                          <w:marLeft w:val="0"/>
                                                          <w:marRight w:val="0"/>
                                                          <w:marTop w:val="0"/>
                                                          <w:marBottom w:val="0"/>
                                                          <w:divBdr>
                                                            <w:top w:val="none" w:sz="0" w:space="0" w:color="auto"/>
                                                            <w:left w:val="none" w:sz="0" w:space="0" w:color="auto"/>
                                                            <w:bottom w:val="none" w:sz="0" w:space="0" w:color="auto"/>
                                                            <w:right w:val="none" w:sz="0" w:space="0" w:color="auto"/>
                                                          </w:divBdr>
                                                        </w:div>
                                                      </w:divsChild>
                                                    </w:div>
                                                    <w:div w:id="658508172">
                                                      <w:marLeft w:val="0"/>
                                                      <w:marRight w:val="0"/>
                                                      <w:marTop w:val="150"/>
                                                      <w:marBottom w:val="0"/>
                                                      <w:divBdr>
                                                        <w:top w:val="none" w:sz="0" w:space="0" w:color="auto"/>
                                                        <w:left w:val="none" w:sz="0" w:space="0" w:color="auto"/>
                                                        <w:bottom w:val="none" w:sz="0" w:space="0" w:color="auto"/>
                                                        <w:right w:val="none" w:sz="0" w:space="0" w:color="auto"/>
                                                      </w:divBdr>
                                                    </w:div>
                                                    <w:div w:id="823357965">
                                                      <w:marLeft w:val="0"/>
                                                      <w:marRight w:val="0"/>
                                                      <w:marTop w:val="0"/>
                                                      <w:marBottom w:val="0"/>
                                                      <w:divBdr>
                                                        <w:top w:val="none" w:sz="0" w:space="0" w:color="auto"/>
                                                        <w:left w:val="none" w:sz="0" w:space="0" w:color="auto"/>
                                                        <w:bottom w:val="none" w:sz="0" w:space="0" w:color="auto"/>
                                                        <w:right w:val="none" w:sz="0" w:space="0" w:color="auto"/>
                                                      </w:divBdr>
                                                      <w:divsChild>
                                                        <w:div w:id="133522497">
                                                          <w:marLeft w:val="0"/>
                                                          <w:marRight w:val="0"/>
                                                          <w:marTop w:val="0"/>
                                                          <w:marBottom w:val="0"/>
                                                          <w:divBdr>
                                                            <w:top w:val="none" w:sz="0" w:space="0" w:color="auto"/>
                                                            <w:left w:val="none" w:sz="0" w:space="0" w:color="auto"/>
                                                            <w:bottom w:val="none" w:sz="0" w:space="0" w:color="auto"/>
                                                            <w:right w:val="none" w:sz="0" w:space="0" w:color="auto"/>
                                                          </w:divBdr>
                                                          <w:divsChild>
                                                            <w:div w:id="273681436">
                                                              <w:marLeft w:val="0"/>
                                                              <w:marRight w:val="0"/>
                                                              <w:marTop w:val="0"/>
                                                              <w:marBottom w:val="0"/>
                                                              <w:divBdr>
                                                                <w:top w:val="none" w:sz="0" w:space="0" w:color="auto"/>
                                                                <w:left w:val="none" w:sz="0" w:space="0" w:color="auto"/>
                                                                <w:bottom w:val="none" w:sz="0" w:space="0" w:color="auto"/>
                                                                <w:right w:val="none" w:sz="0" w:space="0" w:color="auto"/>
                                                              </w:divBdr>
                                                              <w:divsChild>
                                                                <w:div w:id="1068576595">
                                                                  <w:marLeft w:val="0"/>
                                                                  <w:marRight w:val="0"/>
                                                                  <w:marTop w:val="0"/>
                                                                  <w:marBottom w:val="0"/>
                                                                  <w:divBdr>
                                                                    <w:top w:val="none" w:sz="0" w:space="0" w:color="auto"/>
                                                                    <w:left w:val="none" w:sz="0" w:space="0" w:color="auto"/>
                                                                    <w:bottom w:val="none" w:sz="0" w:space="0" w:color="auto"/>
                                                                    <w:right w:val="none" w:sz="0" w:space="0" w:color="auto"/>
                                                                  </w:divBdr>
                                                                  <w:divsChild>
                                                                    <w:div w:id="430662980">
                                                                      <w:marLeft w:val="105"/>
                                                                      <w:marRight w:val="105"/>
                                                                      <w:marTop w:val="90"/>
                                                                      <w:marBottom w:val="150"/>
                                                                      <w:divBdr>
                                                                        <w:top w:val="none" w:sz="0" w:space="0" w:color="auto"/>
                                                                        <w:left w:val="none" w:sz="0" w:space="0" w:color="auto"/>
                                                                        <w:bottom w:val="none" w:sz="0" w:space="0" w:color="auto"/>
                                                                        <w:right w:val="none" w:sz="0" w:space="0" w:color="auto"/>
                                                                      </w:divBdr>
                                                                    </w:div>
                                                                    <w:div w:id="995182532">
                                                                      <w:marLeft w:val="105"/>
                                                                      <w:marRight w:val="105"/>
                                                                      <w:marTop w:val="90"/>
                                                                      <w:marBottom w:val="150"/>
                                                                      <w:divBdr>
                                                                        <w:top w:val="none" w:sz="0" w:space="0" w:color="auto"/>
                                                                        <w:left w:val="none" w:sz="0" w:space="0" w:color="auto"/>
                                                                        <w:bottom w:val="none" w:sz="0" w:space="0" w:color="auto"/>
                                                                        <w:right w:val="none" w:sz="0" w:space="0" w:color="auto"/>
                                                                      </w:divBdr>
                                                                    </w:div>
                                                                    <w:div w:id="1100905374">
                                                                      <w:marLeft w:val="105"/>
                                                                      <w:marRight w:val="105"/>
                                                                      <w:marTop w:val="90"/>
                                                                      <w:marBottom w:val="150"/>
                                                                      <w:divBdr>
                                                                        <w:top w:val="none" w:sz="0" w:space="0" w:color="auto"/>
                                                                        <w:left w:val="none" w:sz="0" w:space="0" w:color="auto"/>
                                                                        <w:bottom w:val="none" w:sz="0" w:space="0" w:color="auto"/>
                                                                        <w:right w:val="none" w:sz="0" w:space="0" w:color="auto"/>
                                                                      </w:divBdr>
                                                                    </w:div>
                                                                    <w:div w:id="1402755927">
                                                                      <w:marLeft w:val="105"/>
                                                                      <w:marRight w:val="105"/>
                                                                      <w:marTop w:val="90"/>
                                                                      <w:marBottom w:val="150"/>
                                                                      <w:divBdr>
                                                                        <w:top w:val="none" w:sz="0" w:space="0" w:color="auto"/>
                                                                        <w:left w:val="none" w:sz="0" w:space="0" w:color="auto"/>
                                                                        <w:bottom w:val="none" w:sz="0" w:space="0" w:color="auto"/>
                                                                        <w:right w:val="none" w:sz="0" w:space="0" w:color="auto"/>
                                                                      </w:divBdr>
                                                                    </w:div>
                                                                    <w:div w:id="1494636322">
                                                                      <w:marLeft w:val="105"/>
                                                                      <w:marRight w:val="105"/>
                                                                      <w:marTop w:val="90"/>
                                                                      <w:marBottom w:val="150"/>
                                                                      <w:divBdr>
                                                                        <w:top w:val="none" w:sz="0" w:space="0" w:color="auto"/>
                                                                        <w:left w:val="none" w:sz="0" w:space="0" w:color="auto"/>
                                                                        <w:bottom w:val="none" w:sz="0" w:space="0" w:color="auto"/>
                                                                        <w:right w:val="none" w:sz="0" w:space="0" w:color="auto"/>
                                                                      </w:divBdr>
                                                                    </w:div>
                                                                    <w:div w:id="213832781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1860740">
      <w:bodyDiv w:val="1"/>
      <w:marLeft w:val="0"/>
      <w:marRight w:val="0"/>
      <w:marTop w:val="0"/>
      <w:marBottom w:val="0"/>
      <w:divBdr>
        <w:top w:val="none" w:sz="0" w:space="0" w:color="auto"/>
        <w:left w:val="none" w:sz="0" w:space="0" w:color="auto"/>
        <w:bottom w:val="none" w:sz="0" w:space="0" w:color="auto"/>
        <w:right w:val="none" w:sz="0" w:space="0" w:color="auto"/>
      </w:divBdr>
      <w:divsChild>
        <w:div w:id="1150823428">
          <w:marLeft w:val="0"/>
          <w:marRight w:val="0"/>
          <w:marTop w:val="0"/>
          <w:marBottom w:val="0"/>
          <w:divBdr>
            <w:top w:val="none" w:sz="0" w:space="0" w:color="auto"/>
            <w:left w:val="none" w:sz="0" w:space="0" w:color="auto"/>
            <w:bottom w:val="none" w:sz="0" w:space="0" w:color="auto"/>
            <w:right w:val="none" w:sz="0" w:space="0" w:color="auto"/>
          </w:divBdr>
          <w:divsChild>
            <w:div w:id="994840075">
              <w:marLeft w:val="0"/>
              <w:marRight w:val="0"/>
              <w:marTop w:val="0"/>
              <w:marBottom w:val="0"/>
              <w:divBdr>
                <w:top w:val="none" w:sz="0" w:space="0" w:color="auto"/>
                <w:left w:val="none" w:sz="0" w:space="0" w:color="auto"/>
                <w:bottom w:val="none" w:sz="0" w:space="0" w:color="auto"/>
                <w:right w:val="none" w:sz="0" w:space="0" w:color="auto"/>
              </w:divBdr>
              <w:divsChild>
                <w:div w:id="57948519">
                  <w:marLeft w:val="0"/>
                  <w:marRight w:val="0"/>
                  <w:marTop w:val="0"/>
                  <w:marBottom w:val="0"/>
                  <w:divBdr>
                    <w:top w:val="none" w:sz="0" w:space="0" w:color="auto"/>
                    <w:left w:val="none" w:sz="0" w:space="0" w:color="auto"/>
                    <w:bottom w:val="none" w:sz="0" w:space="0" w:color="auto"/>
                    <w:right w:val="none" w:sz="0" w:space="0" w:color="auto"/>
                  </w:divBdr>
                  <w:divsChild>
                    <w:div w:id="300426683">
                      <w:marLeft w:val="0"/>
                      <w:marRight w:val="-105"/>
                      <w:marTop w:val="0"/>
                      <w:marBottom w:val="0"/>
                      <w:divBdr>
                        <w:top w:val="none" w:sz="0" w:space="0" w:color="auto"/>
                        <w:left w:val="none" w:sz="0" w:space="0" w:color="auto"/>
                        <w:bottom w:val="none" w:sz="0" w:space="0" w:color="auto"/>
                        <w:right w:val="none" w:sz="0" w:space="0" w:color="auto"/>
                      </w:divBdr>
                      <w:divsChild>
                        <w:div w:id="903226367">
                          <w:marLeft w:val="0"/>
                          <w:marRight w:val="0"/>
                          <w:marTop w:val="0"/>
                          <w:marBottom w:val="0"/>
                          <w:divBdr>
                            <w:top w:val="none" w:sz="0" w:space="0" w:color="auto"/>
                            <w:left w:val="none" w:sz="0" w:space="0" w:color="auto"/>
                            <w:bottom w:val="none" w:sz="0" w:space="0" w:color="auto"/>
                            <w:right w:val="none" w:sz="0" w:space="0" w:color="auto"/>
                          </w:divBdr>
                          <w:divsChild>
                            <w:div w:id="2135368114">
                              <w:marLeft w:val="0"/>
                              <w:marRight w:val="0"/>
                              <w:marTop w:val="0"/>
                              <w:marBottom w:val="0"/>
                              <w:divBdr>
                                <w:top w:val="none" w:sz="0" w:space="0" w:color="auto"/>
                                <w:left w:val="none" w:sz="0" w:space="0" w:color="auto"/>
                                <w:bottom w:val="none" w:sz="0" w:space="0" w:color="auto"/>
                                <w:right w:val="none" w:sz="0" w:space="0" w:color="auto"/>
                              </w:divBdr>
                              <w:divsChild>
                                <w:div w:id="1659460374">
                                  <w:marLeft w:val="0"/>
                                  <w:marRight w:val="0"/>
                                  <w:marTop w:val="0"/>
                                  <w:marBottom w:val="0"/>
                                  <w:divBdr>
                                    <w:top w:val="none" w:sz="0" w:space="0" w:color="auto"/>
                                    <w:left w:val="none" w:sz="0" w:space="0" w:color="auto"/>
                                    <w:bottom w:val="none" w:sz="0" w:space="0" w:color="auto"/>
                                    <w:right w:val="none" w:sz="0" w:space="0" w:color="auto"/>
                                  </w:divBdr>
                                  <w:divsChild>
                                    <w:div w:id="1898740403">
                                      <w:marLeft w:val="750"/>
                                      <w:marRight w:val="0"/>
                                      <w:marTop w:val="0"/>
                                      <w:marBottom w:val="0"/>
                                      <w:divBdr>
                                        <w:top w:val="none" w:sz="0" w:space="0" w:color="auto"/>
                                        <w:left w:val="none" w:sz="0" w:space="0" w:color="auto"/>
                                        <w:bottom w:val="none" w:sz="0" w:space="0" w:color="auto"/>
                                        <w:right w:val="none" w:sz="0" w:space="0" w:color="auto"/>
                                      </w:divBdr>
                                      <w:divsChild>
                                        <w:div w:id="632250765">
                                          <w:marLeft w:val="0"/>
                                          <w:marRight w:val="0"/>
                                          <w:marTop w:val="0"/>
                                          <w:marBottom w:val="0"/>
                                          <w:divBdr>
                                            <w:top w:val="none" w:sz="0" w:space="0" w:color="auto"/>
                                            <w:left w:val="none" w:sz="0" w:space="0" w:color="auto"/>
                                            <w:bottom w:val="none" w:sz="0" w:space="0" w:color="auto"/>
                                            <w:right w:val="none" w:sz="0" w:space="0" w:color="auto"/>
                                          </w:divBdr>
                                          <w:divsChild>
                                            <w:div w:id="1398895408">
                                              <w:marLeft w:val="0"/>
                                              <w:marRight w:val="0"/>
                                              <w:marTop w:val="0"/>
                                              <w:marBottom w:val="0"/>
                                              <w:divBdr>
                                                <w:top w:val="none" w:sz="0" w:space="0" w:color="auto"/>
                                                <w:left w:val="none" w:sz="0" w:space="0" w:color="auto"/>
                                                <w:bottom w:val="none" w:sz="0" w:space="0" w:color="auto"/>
                                                <w:right w:val="none" w:sz="0" w:space="0" w:color="auto"/>
                                              </w:divBdr>
                                              <w:divsChild>
                                                <w:div w:id="1600333378">
                                                  <w:marLeft w:val="0"/>
                                                  <w:marRight w:val="0"/>
                                                  <w:marTop w:val="0"/>
                                                  <w:marBottom w:val="0"/>
                                                  <w:divBdr>
                                                    <w:top w:val="none" w:sz="0" w:space="0" w:color="auto"/>
                                                    <w:left w:val="none" w:sz="0" w:space="0" w:color="auto"/>
                                                    <w:bottom w:val="none" w:sz="0" w:space="0" w:color="auto"/>
                                                    <w:right w:val="none" w:sz="0" w:space="0" w:color="auto"/>
                                                  </w:divBdr>
                                                  <w:divsChild>
                                                    <w:div w:id="933167560">
                                                      <w:marLeft w:val="0"/>
                                                      <w:marRight w:val="0"/>
                                                      <w:marTop w:val="0"/>
                                                      <w:marBottom w:val="0"/>
                                                      <w:divBdr>
                                                        <w:top w:val="none" w:sz="0" w:space="0" w:color="auto"/>
                                                        <w:left w:val="none" w:sz="0" w:space="0" w:color="auto"/>
                                                        <w:bottom w:val="none" w:sz="0" w:space="0" w:color="auto"/>
                                                        <w:right w:val="none" w:sz="0" w:space="0" w:color="auto"/>
                                                      </w:divBdr>
                                                      <w:divsChild>
                                                        <w:div w:id="1932352963">
                                                          <w:marLeft w:val="0"/>
                                                          <w:marRight w:val="0"/>
                                                          <w:marTop w:val="0"/>
                                                          <w:marBottom w:val="0"/>
                                                          <w:divBdr>
                                                            <w:top w:val="none" w:sz="0" w:space="0" w:color="auto"/>
                                                            <w:left w:val="none" w:sz="0" w:space="0" w:color="auto"/>
                                                            <w:bottom w:val="none" w:sz="0" w:space="0" w:color="auto"/>
                                                            <w:right w:val="none" w:sz="0" w:space="0" w:color="auto"/>
                                                          </w:divBdr>
                                                          <w:divsChild>
                                                            <w:div w:id="1909803823">
                                                              <w:marLeft w:val="0"/>
                                                              <w:marRight w:val="0"/>
                                                              <w:marTop w:val="0"/>
                                                              <w:marBottom w:val="0"/>
                                                              <w:divBdr>
                                                                <w:top w:val="none" w:sz="0" w:space="0" w:color="auto"/>
                                                                <w:left w:val="none" w:sz="0" w:space="0" w:color="auto"/>
                                                                <w:bottom w:val="none" w:sz="0" w:space="0" w:color="auto"/>
                                                                <w:right w:val="none" w:sz="0" w:space="0" w:color="auto"/>
                                                              </w:divBdr>
                                                              <w:divsChild>
                                                                <w:div w:id="231503289">
                                                                  <w:marLeft w:val="0"/>
                                                                  <w:marRight w:val="0"/>
                                                                  <w:marTop w:val="0"/>
                                                                  <w:marBottom w:val="0"/>
                                                                  <w:divBdr>
                                                                    <w:top w:val="none" w:sz="0" w:space="0" w:color="auto"/>
                                                                    <w:left w:val="none" w:sz="0" w:space="0" w:color="auto"/>
                                                                    <w:bottom w:val="none" w:sz="0" w:space="0" w:color="auto"/>
                                                                    <w:right w:val="none" w:sz="0" w:space="0" w:color="auto"/>
                                                                  </w:divBdr>
                                                                  <w:divsChild>
                                                                    <w:div w:id="1115709937">
                                                                      <w:marLeft w:val="0"/>
                                                                      <w:marRight w:val="0"/>
                                                                      <w:marTop w:val="0"/>
                                                                      <w:marBottom w:val="0"/>
                                                                      <w:divBdr>
                                                                        <w:top w:val="none" w:sz="0" w:space="0" w:color="auto"/>
                                                                        <w:left w:val="none" w:sz="0" w:space="0" w:color="auto"/>
                                                                        <w:bottom w:val="none" w:sz="0" w:space="0" w:color="auto"/>
                                                                        <w:right w:val="none" w:sz="0" w:space="0" w:color="auto"/>
                                                                      </w:divBdr>
                                                                      <w:divsChild>
                                                                        <w:div w:id="445270953">
                                                                          <w:marLeft w:val="0"/>
                                                                          <w:marRight w:val="0"/>
                                                                          <w:marTop w:val="0"/>
                                                                          <w:marBottom w:val="0"/>
                                                                          <w:divBdr>
                                                                            <w:top w:val="none" w:sz="0" w:space="0" w:color="auto"/>
                                                                            <w:left w:val="none" w:sz="0" w:space="0" w:color="auto"/>
                                                                            <w:bottom w:val="none" w:sz="0" w:space="0" w:color="auto"/>
                                                                            <w:right w:val="none" w:sz="0" w:space="0" w:color="auto"/>
                                                                          </w:divBdr>
                                                                          <w:divsChild>
                                                                            <w:div w:id="1843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7281">
                                                                  <w:marLeft w:val="0"/>
                                                                  <w:marRight w:val="0"/>
                                                                  <w:marTop w:val="60"/>
                                                                  <w:marBottom w:val="0"/>
                                                                  <w:divBdr>
                                                                    <w:top w:val="none" w:sz="0" w:space="0" w:color="auto"/>
                                                                    <w:left w:val="none" w:sz="0" w:space="0" w:color="auto"/>
                                                                    <w:bottom w:val="none" w:sz="0" w:space="0" w:color="auto"/>
                                                                    <w:right w:val="none" w:sz="0" w:space="0" w:color="auto"/>
                                                                  </w:divBdr>
                                                                </w:div>
                                                                <w:div w:id="517431873">
                                                                  <w:marLeft w:val="0"/>
                                                                  <w:marRight w:val="0"/>
                                                                  <w:marTop w:val="0"/>
                                                                  <w:marBottom w:val="0"/>
                                                                  <w:divBdr>
                                                                    <w:top w:val="none" w:sz="0" w:space="0" w:color="auto"/>
                                                                    <w:left w:val="none" w:sz="0" w:space="0" w:color="auto"/>
                                                                    <w:bottom w:val="none" w:sz="0" w:space="0" w:color="auto"/>
                                                                    <w:right w:val="none" w:sz="0" w:space="0" w:color="auto"/>
                                                                  </w:divBdr>
                                                                  <w:divsChild>
                                                                    <w:div w:id="1445227738">
                                                                      <w:marLeft w:val="0"/>
                                                                      <w:marRight w:val="0"/>
                                                                      <w:marTop w:val="0"/>
                                                                      <w:marBottom w:val="0"/>
                                                                      <w:divBdr>
                                                                        <w:top w:val="none" w:sz="0" w:space="0" w:color="auto"/>
                                                                        <w:left w:val="none" w:sz="0" w:space="0" w:color="auto"/>
                                                                        <w:bottom w:val="none" w:sz="0" w:space="0" w:color="auto"/>
                                                                        <w:right w:val="none" w:sz="0" w:space="0" w:color="auto"/>
                                                                      </w:divBdr>
                                                                      <w:divsChild>
                                                                        <w:div w:id="1477915340">
                                                                          <w:marLeft w:val="0"/>
                                                                          <w:marRight w:val="0"/>
                                                                          <w:marTop w:val="0"/>
                                                                          <w:marBottom w:val="0"/>
                                                                          <w:divBdr>
                                                                            <w:top w:val="none" w:sz="0" w:space="0" w:color="auto"/>
                                                                            <w:left w:val="none" w:sz="0" w:space="0" w:color="auto"/>
                                                                            <w:bottom w:val="none" w:sz="0" w:space="0" w:color="auto"/>
                                                                            <w:right w:val="none" w:sz="0" w:space="0" w:color="auto"/>
                                                                          </w:divBdr>
                                                                          <w:divsChild>
                                                                            <w:div w:id="1287083610">
                                                                              <w:marLeft w:val="0"/>
                                                                              <w:marRight w:val="0"/>
                                                                              <w:marTop w:val="0"/>
                                                                              <w:marBottom w:val="0"/>
                                                                              <w:divBdr>
                                                                                <w:top w:val="none" w:sz="0" w:space="0" w:color="auto"/>
                                                                                <w:left w:val="none" w:sz="0" w:space="0" w:color="auto"/>
                                                                                <w:bottom w:val="none" w:sz="0" w:space="0" w:color="auto"/>
                                                                                <w:right w:val="none" w:sz="0" w:space="0" w:color="auto"/>
                                                                              </w:divBdr>
                                                                              <w:divsChild>
                                                                                <w:div w:id="1851799301">
                                                                                  <w:marLeft w:val="105"/>
                                                                                  <w:marRight w:val="105"/>
                                                                                  <w:marTop w:val="90"/>
                                                                                  <w:marBottom w:val="150"/>
                                                                                  <w:divBdr>
                                                                                    <w:top w:val="none" w:sz="0" w:space="0" w:color="auto"/>
                                                                                    <w:left w:val="none" w:sz="0" w:space="0" w:color="auto"/>
                                                                                    <w:bottom w:val="none" w:sz="0" w:space="0" w:color="auto"/>
                                                                                    <w:right w:val="none" w:sz="0" w:space="0" w:color="auto"/>
                                                                                  </w:divBdr>
                                                                                </w:div>
                                                                                <w:div w:id="1407609290">
                                                                                  <w:marLeft w:val="105"/>
                                                                                  <w:marRight w:val="105"/>
                                                                                  <w:marTop w:val="90"/>
                                                                                  <w:marBottom w:val="150"/>
                                                                                  <w:divBdr>
                                                                                    <w:top w:val="none" w:sz="0" w:space="0" w:color="auto"/>
                                                                                    <w:left w:val="none" w:sz="0" w:space="0" w:color="auto"/>
                                                                                    <w:bottom w:val="none" w:sz="0" w:space="0" w:color="auto"/>
                                                                                    <w:right w:val="none" w:sz="0" w:space="0" w:color="auto"/>
                                                                                  </w:divBdr>
                                                                                </w:div>
                                                                                <w:div w:id="153378505">
                                                                                  <w:marLeft w:val="105"/>
                                                                                  <w:marRight w:val="105"/>
                                                                                  <w:marTop w:val="90"/>
                                                                                  <w:marBottom w:val="150"/>
                                                                                  <w:divBdr>
                                                                                    <w:top w:val="none" w:sz="0" w:space="0" w:color="auto"/>
                                                                                    <w:left w:val="none" w:sz="0" w:space="0" w:color="auto"/>
                                                                                    <w:bottom w:val="none" w:sz="0" w:space="0" w:color="auto"/>
                                                                                    <w:right w:val="none" w:sz="0" w:space="0" w:color="auto"/>
                                                                                  </w:divBdr>
                                                                                </w:div>
                                                                                <w:div w:id="1604652660">
                                                                                  <w:marLeft w:val="105"/>
                                                                                  <w:marRight w:val="105"/>
                                                                                  <w:marTop w:val="90"/>
                                                                                  <w:marBottom w:val="150"/>
                                                                                  <w:divBdr>
                                                                                    <w:top w:val="none" w:sz="0" w:space="0" w:color="auto"/>
                                                                                    <w:left w:val="none" w:sz="0" w:space="0" w:color="auto"/>
                                                                                    <w:bottom w:val="none" w:sz="0" w:space="0" w:color="auto"/>
                                                                                    <w:right w:val="none" w:sz="0" w:space="0" w:color="auto"/>
                                                                                  </w:divBdr>
                                                                                </w:div>
                                                                                <w:div w:id="29884866">
                                                                                  <w:marLeft w:val="105"/>
                                                                                  <w:marRight w:val="105"/>
                                                                                  <w:marTop w:val="90"/>
                                                                                  <w:marBottom w:val="150"/>
                                                                                  <w:divBdr>
                                                                                    <w:top w:val="none" w:sz="0" w:space="0" w:color="auto"/>
                                                                                    <w:left w:val="none" w:sz="0" w:space="0" w:color="auto"/>
                                                                                    <w:bottom w:val="none" w:sz="0" w:space="0" w:color="auto"/>
                                                                                    <w:right w:val="none" w:sz="0" w:space="0" w:color="auto"/>
                                                                                  </w:divBdr>
                                                                                </w:div>
                                                                                <w:div w:id="20710041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0571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6270">
          <w:marLeft w:val="0"/>
          <w:marRight w:val="0"/>
          <w:marTop w:val="0"/>
          <w:marBottom w:val="0"/>
          <w:divBdr>
            <w:top w:val="none" w:sz="0" w:space="0" w:color="auto"/>
            <w:left w:val="none" w:sz="0" w:space="0" w:color="auto"/>
            <w:bottom w:val="none" w:sz="0" w:space="0" w:color="auto"/>
            <w:right w:val="none" w:sz="0" w:space="0" w:color="auto"/>
          </w:divBdr>
          <w:divsChild>
            <w:div w:id="1191259773">
              <w:marLeft w:val="0"/>
              <w:marRight w:val="0"/>
              <w:marTop w:val="0"/>
              <w:marBottom w:val="0"/>
              <w:divBdr>
                <w:top w:val="none" w:sz="0" w:space="0" w:color="auto"/>
                <w:left w:val="none" w:sz="0" w:space="0" w:color="auto"/>
                <w:bottom w:val="none" w:sz="0" w:space="0" w:color="auto"/>
                <w:right w:val="none" w:sz="0" w:space="0" w:color="auto"/>
              </w:divBdr>
              <w:divsChild>
                <w:div w:id="7318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620">
      <w:bodyDiv w:val="1"/>
      <w:marLeft w:val="0"/>
      <w:marRight w:val="0"/>
      <w:marTop w:val="0"/>
      <w:marBottom w:val="0"/>
      <w:divBdr>
        <w:top w:val="none" w:sz="0" w:space="0" w:color="auto"/>
        <w:left w:val="none" w:sz="0" w:space="0" w:color="auto"/>
        <w:bottom w:val="none" w:sz="0" w:space="0" w:color="auto"/>
        <w:right w:val="none" w:sz="0" w:space="0" w:color="auto"/>
      </w:divBdr>
    </w:div>
    <w:div w:id="1834180732">
      <w:bodyDiv w:val="1"/>
      <w:marLeft w:val="0"/>
      <w:marRight w:val="0"/>
      <w:marTop w:val="0"/>
      <w:marBottom w:val="0"/>
      <w:divBdr>
        <w:top w:val="none" w:sz="0" w:space="0" w:color="auto"/>
        <w:left w:val="none" w:sz="0" w:space="0" w:color="auto"/>
        <w:bottom w:val="none" w:sz="0" w:space="0" w:color="auto"/>
        <w:right w:val="none" w:sz="0" w:space="0" w:color="auto"/>
      </w:divBdr>
    </w:div>
    <w:div w:id="1839613391">
      <w:bodyDiv w:val="1"/>
      <w:marLeft w:val="0"/>
      <w:marRight w:val="0"/>
      <w:marTop w:val="0"/>
      <w:marBottom w:val="0"/>
      <w:divBdr>
        <w:top w:val="none" w:sz="0" w:space="0" w:color="auto"/>
        <w:left w:val="none" w:sz="0" w:space="0" w:color="auto"/>
        <w:bottom w:val="none" w:sz="0" w:space="0" w:color="auto"/>
        <w:right w:val="none" w:sz="0" w:space="0" w:color="auto"/>
      </w:divBdr>
    </w:div>
    <w:div w:id="1967153812">
      <w:bodyDiv w:val="1"/>
      <w:marLeft w:val="0"/>
      <w:marRight w:val="0"/>
      <w:marTop w:val="0"/>
      <w:marBottom w:val="0"/>
      <w:divBdr>
        <w:top w:val="none" w:sz="0" w:space="0" w:color="auto"/>
        <w:left w:val="none" w:sz="0" w:space="0" w:color="auto"/>
        <w:bottom w:val="none" w:sz="0" w:space="0" w:color="auto"/>
        <w:right w:val="none" w:sz="0" w:space="0" w:color="auto"/>
      </w:divBdr>
    </w:div>
    <w:div w:id="2058511060">
      <w:bodyDiv w:val="1"/>
      <w:marLeft w:val="0"/>
      <w:marRight w:val="0"/>
      <w:marTop w:val="0"/>
      <w:marBottom w:val="0"/>
      <w:divBdr>
        <w:top w:val="none" w:sz="0" w:space="0" w:color="auto"/>
        <w:left w:val="none" w:sz="0" w:space="0" w:color="auto"/>
        <w:bottom w:val="none" w:sz="0" w:space="0" w:color="auto"/>
        <w:right w:val="none" w:sz="0" w:space="0" w:color="auto"/>
      </w:divBdr>
    </w:div>
    <w:div w:id="211389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20E0-06AF-421F-B602-4AABCD38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UBND TỈNH SÓC TRĂNG</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dc:title>
  <dc:creator>My Hanh</dc:creator>
  <cp:lastModifiedBy>TAN THONG</cp:lastModifiedBy>
  <cp:revision>33</cp:revision>
  <cp:lastPrinted>2025-03-11T02:36:00Z</cp:lastPrinted>
  <dcterms:created xsi:type="dcterms:W3CDTF">2025-03-16T01:56:00Z</dcterms:created>
  <dcterms:modified xsi:type="dcterms:W3CDTF">2025-03-16T12:36:00Z</dcterms:modified>
</cp:coreProperties>
</file>